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7B4" w:rsidRPr="00F737B4" w:rsidRDefault="00F737B4" w:rsidP="00F95161">
      <w:pPr>
        <w:pStyle w:val="NoSpacing"/>
        <w:ind w:left="5812"/>
        <w:jc w:val="right"/>
        <w:rPr>
          <w:lang w:val="de-DE" w:eastAsia="bg-BG" w:bidi="ar-SA"/>
        </w:rPr>
      </w:pPr>
      <w:r>
        <w:rPr>
          <w:lang w:val="bg-BG" w:eastAsia="bg-BG" w:bidi="ar-SA"/>
        </w:rPr>
        <w:t xml:space="preserve">Документът </w:t>
      </w:r>
      <w:r w:rsidR="0069652D">
        <w:rPr>
          <w:lang w:val="bg-BG" w:eastAsia="bg-BG" w:bidi="ar-SA"/>
        </w:rPr>
        <w:t>съдържа</w:t>
      </w:r>
      <w:r>
        <w:rPr>
          <w:lang w:val="de-DE" w:eastAsia="bg-BG" w:bidi="ar-SA"/>
        </w:rPr>
        <w:t xml:space="preserve"> </w:t>
      </w:r>
      <w:r>
        <w:rPr>
          <w:lang w:val="bg-BG" w:eastAsia="bg-BG" w:bidi="ar-SA"/>
        </w:rPr>
        <w:t>прев</w:t>
      </w:r>
      <w:r w:rsidR="00623A59">
        <w:rPr>
          <w:lang w:val="bg-BG" w:eastAsia="bg-BG" w:bidi="ar-SA"/>
        </w:rPr>
        <w:t>од на</w:t>
      </w:r>
      <w:r>
        <w:rPr>
          <w:lang w:val="bg-BG" w:eastAsia="bg-BG" w:bidi="ar-SA"/>
        </w:rPr>
        <w:t xml:space="preserve"> статия </w:t>
      </w:r>
      <w:r w:rsidR="0069652D">
        <w:rPr>
          <w:lang w:val="bg-BG" w:eastAsia="bg-BG" w:bidi="ar-SA"/>
        </w:rPr>
        <w:t>от</w:t>
      </w:r>
      <w:r>
        <w:rPr>
          <w:lang w:val="bg-BG" w:eastAsia="bg-BG" w:bidi="ar-SA"/>
        </w:rPr>
        <w:t xml:space="preserve"> д-р Меркола </w:t>
      </w:r>
      <w:r w:rsidR="00623A59">
        <w:rPr>
          <w:lang w:val="bg-BG" w:eastAsia="bg-BG" w:bidi="ar-SA"/>
        </w:rPr>
        <w:t>с</w:t>
      </w:r>
      <w:r>
        <w:rPr>
          <w:lang w:val="bg-BG" w:eastAsia="bg-BG" w:bidi="ar-SA"/>
        </w:rPr>
        <w:t xml:space="preserve"> бележки </w:t>
      </w:r>
      <w:r w:rsidR="00623A59">
        <w:rPr>
          <w:lang w:val="bg-BG" w:eastAsia="bg-BG" w:bidi="ar-SA"/>
        </w:rPr>
        <w:t>и допълнения</w:t>
      </w:r>
      <w:r>
        <w:rPr>
          <w:lang w:val="bg-BG" w:eastAsia="bg-BG" w:bidi="ar-SA"/>
        </w:rPr>
        <w:t xml:space="preserve"> от мен </w:t>
      </w:r>
      <w:hyperlink r:id="rId7" w:history="1">
        <w:r w:rsidRPr="003030C5">
          <w:rPr>
            <w:rStyle w:val="Hyperlink"/>
            <w:lang w:val="de-DE" w:eastAsia="bg-BG" w:bidi="ar-SA"/>
          </w:rPr>
          <w:t>mikhail-vulkov@lycos.com</w:t>
        </w:r>
      </w:hyperlink>
    </w:p>
    <w:p w:rsidR="0083627E" w:rsidRPr="0083627E" w:rsidRDefault="0083627E" w:rsidP="0083627E">
      <w:pPr>
        <w:pStyle w:val="Heading1"/>
        <w:rPr>
          <w:lang w:val="bg-BG" w:eastAsia="bg-BG" w:bidi="ar-SA"/>
        </w:rPr>
      </w:pPr>
      <w:r>
        <w:rPr>
          <w:lang w:val="bg-BG" w:eastAsia="bg-BG" w:bidi="ar-SA"/>
        </w:rPr>
        <w:t>Богата на мазнини храна подобрява здравето и повишава дълголетието</w:t>
      </w:r>
    </w:p>
    <w:p w:rsidR="00A81240" w:rsidRPr="00A81240" w:rsidRDefault="00B93B9D" w:rsidP="00A81240">
      <w:pPr>
        <w:pStyle w:val="Heading1"/>
        <w:rPr>
          <w:b/>
          <w:sz w:val="22"/>
          <w:szCs w:val="22"/>
          <w:lang w:val="de-DE" w:eastAsia="bg-BG" w:bidi="ar-SA"/>
        </w:rPr>
      </w:pPr>
      <w:hyperlink r:id="rId8" w:history="1">
        <w:r w:rsidR="00A81240" w:rsidRPr="00A81240">
          <w:rPr>
            <w:rStyle w:val="Hyperlink"/>
            <w:sz w:val="22"/>
            <w:szCs w:val="22"/>
          </w:rPr>
          <w:t>By Dr. Mercola</w:t>
        </w:r>
      </w:hyperlink>
    </w:p>
    <w:p w:rsidR="00A81240" w:rsidRPr="00A81240" w:rsidRDefault="00190DCC" w:rsidP="00372750">
      <w:pPr>
        <w:spacing w:after="0" w:line="240" w:lineRule="auto"/>
        <w:ind w:firstLine="851"/>
        <w:outlineLvl w:val="2"/>
        <w:rPr>
          <w:rFonts w:asciiTheme="minorHAnsi" w:eastAsia="Times New Roman" w:hAnsiTheme="minorHAnsi" w:cstheme="minorHAnsi"/>
          <w:bCs/>
          <w:szCs w:val="24"/>
          <w:lang w:val="bg-BG" w:eastAsia="bg-BG" w:bidi="ar-SA"/>
        </w:rPr>
      </w:pPr>
      <w:r w:rsidRPr="00190DCC">
        <w:rPr>
          <w:rFonts w:asciiTheme="minorHAnsi" w:eastAsia="Times New Roman" w:hAnsiTheme="minorHAnsi" w:cstheme="minorHAnsi"/>
          <w:bCs/>
          <w:szCs w:val="24"/>
          <w:lang w:val="bg-BG" w:eastAsia="bg-BG" w:bidi="ar-SA"/>
        </w:rPr>
        <w:t>Преглед на статията</w:t>
      </w:r>
    </w:p>
    <w:p w:rsidR="008F0379" w:rsidRPr="006F0048" w:rsidRDefault="00190DCC" w:rsidP="00372750">
      <w:pPr>
        <w:pStyle w:val="NoSpacing"/>
        <w:spacing w:before="0" w:beforeAutospacing="0"/>
        <w:rPr>
          <w:lang w:val="de-DE"/>
        </w:rPr>
      </w:pPr>
      <w:r>
        <w:t xml:space="preserve">• </w:t>
      </w:r>
      <w:r w:rsidR="0083627E">
        <w:rPr>
          <w:lang w:val="bg-BG"/>
        </w:rPr>
        <w:t>Мащабни изследвания доказ</w:t>
      </w:r>
      <w:r w:rsidR="0069652D">
        <w:rPr>
          <w:lang w:val="bg-BG"/>
        </w:rPr>
        <w:t>аха</w:t>
      </w:r>
      <w:r w:rsidR="0083627E">
        <w:rPr>
          <w:lang w:val="bg-BG"/>
        </w:rPr>
        <w:t xml:space="preserve">, че </w:t>
      </w:r>
      <w:r w:rsidR="00E9118D">
        <w:rPr>
          <w:lang w:val="bg-BG"/>
        </w:rPr>
        <w:t>консумация</w:t>
      </w:r>
      <w:r>
        <w:t xml:space="preserve"> на здравословни мазнини</w:t>
      </w:r>
      <w:r w:rsidR="00240CB9">
        <w:rPr>
          <w:lang w:val="bg-BG"/>
        </w:rPr>
        <w:t>,</w:t>
      </w:r>
      <w:r>
        <w:t xml:space="preserve"> </w:t>
      </w:r>
      <w:r w:rsidR="0069652D">
        <w:rPr>
          <w:lang w:val="bg-BG"/>
        </w:rPr>
        <w:t>предим</w:t>
      </w:r>
      <w:r>
        <w:t>но наситени</w:t>
      </w:r>
      <w:r w:rsidR="00240CB9">
        <w:rPr>
          <w:lang w:val="bg-BG"/>
        </w:rPr>
        <w:t xml:space="preserve">, </w:t>
      </w:r>
      <w:r>
        <w:t>по</w:t>
      </w:r>
      <w:r>
        <w:rPr>
          <w:lang w:val="bg-BG"/>
        </w:rPr>
        <w:t>добрява</w:t>
      </w:r>
      <w:r>
        <w:t xml:space="preserve"> здравето и </w:t>
      </w:r>
      <w:r>
        <w:rPr>
          <w:lang w:val="bg-BG"/>
        </w:rPr>
        <w:t xml:space="preserve">повишава </w:t>
      </w:r>
      <w:r>
        <w:t xml:space="preserve">дълголетието. </w:t>
      </w:r>
      <w:r w:rsidR="00B46A3C">
        <w:rPr>
          <w:lang w:val="bg-BG"/>
        </w:rPr>
        <w:t>Хора</w:t>
      </w:r>
      <w:r>
        <w:t xml:space="preserve">, които </w:t>
      </w:r>
      <w:r w:rsidR="00B46A3C">
        <w:rPr>
          <w:lang w:val="bg-BG"/>
        </w:rPr>
        <w:t>консумират като</w:t>
      </w:r>
      <w:r w:rsidR="0083627E">
        <w:t xml:space="preserve"> здрав</w:t>
      </w:r>
      <w:r w:rsidR="0083627E">
        <w:rPr>
          <w:lang w:val="bg-BG"/>
        </w:rPr>
        <w:t>ословн</w:t>
      </w:r>
      <w:r w:rsidR="0083627E">
        <w:t>и мазнини</w:t>
      </w:r>
      <w:r w:rsidR="0083627E">
        <w:rPr>
          <w:lang w:val="bg-BG"/>
        </w:rPr>
        <w:t xml:space="preserve"> </w:t>
      </w:r>
      <w:r>
        <w:t>35% от калории</w:t>
      </w:r>
      <w:r w:rsidR="00E21A29">
        <w:rPr>
          <w:lang w:val="bg-BG"/>
        </w:rPr>
        <w:t xml:space="preserve">те </w:t>
      </w:r>
      <w:r w:rsidR="00B46A3C">
        <w:rPr>
          <w:lang w:val="bg-BG"/>
        </w:rPr>
        <w:t xml:space="preserve">си </w:t>
      </w:r>
      <w:r w:rsidR="00E21A29">
        <w:rPr>
          <w:lang w:val="bg-BG"/>
        </w:rPr>
        <w:t>за деня</w:t>
      </w:r>
      <w:r>
        <w:t>, са с 23% по-малк</w:t>
      </w:r>
      <w:r w:rsidR="0083627E">
        <w:rPr>
          <w:lang w:val="bg-BG"/>
        </w:rPr>
        <w:t>а</w:t>
      </w:r>
      <w:r>
        <w:t xml:space="preserve"> вероятно</w:t>
      </w:r>
      <w:r w:rsidR="0083627E">
        <w:rPr>
          <w:lang w:val="bg-BG"/>
        </w:rPr>
        <w:t>ст</w:t>
      </w:r>
      <w:r>
        <w:t xml:space="preserve"> да умрат по време на </w:t>
      </w:r>
      <w:r w:rsidR="00240CB9">
        <w:rPr>
          <w:lang w:val="bg-BG"/>
        </w:rPr>
        <w:t xml:space="preserve">7 </w:t>
      </w:r>
      <w:r>
        <w:t>годишно про</w:t>
      </w:r>
      <w:r w:rsidR="00B46A3C">
        <w:rPr>
          <w:lang w:val="bg-BG"/>
        </w:rPr>
        <w:t>уч</w:t>
      </w:r>
      <w:r>
        <w:t>ване, отколкото тези, които получават само 10%;</w:t>
      </w:r>
      <w:r w:rsidR="006F0048">
        <w:rPr>
          <w:lang w:val="bg-BG"/>
        </w:rPr>
        <w:t xml:space="preserve"> </w:t>
      </w:r>
      <w:r w:rsidR="006F0048">
        <w:rPr>
          <w:lang w:val="de-DE"/>
        </w:rPr>
        <w:t>[</w:t>
      </w:r>
      <w:r w:rsidR="006F0048">
        <w:rPr>
          <w:lang w:val="bg-BG"/>
        </w:rPr>
        <w:t xml:space="preserve">Богати на наситени мазнини са </w:t>
      </w:r>
      <w:r w:rsidR="0051582F">
        <w:rPr>
          <w:lang w:val="bg-BG"/>
        </w:rPr>
        <w:t xml:space="preserve">например </w:t>
      </w:r>
      <w:r w:rsidR="006F0048">
        <w:rPr>
          <w:lang w:val="bg-BG"/>
        </w:rPr>
        <w:t>краве масло, сметана, сланина, мас, бекон, шпек салам, кокосово масло, авокадо.</w:t>
      </w:r>
      <w:r w:rsidR="006F0048">
        <w:rPr>
          <w:lang w:val="de-DE"/>
        </w:rPr>
        <w:t>]</w:t>
      </w:r>
    </w:p>
    <w:p w:rsidR="008F0379" w:rsidRPr="006F0048" w:rsidRDefault="00190DCC" w:rsidP="00190DCC">
      <w:pPr>
        <w:pStyle w:val="NoSpacing"/>
        <w:rPr>
          <w:lang w:val="de-DE"/>
        </w:rPr>
      </w:pPr>
      <w:r>
        <w:t xml:space="preserve">• Хора, които </w:t>
      </w:r>
      <w:r w:rsidR="00B46A3C">
        <w:rPr>
          <w:lang w:val="bg-BG"/>
        </w:rPr>
        <w:t>консумир</w:t>
      </w:r>
      <w:r>
        <w:t>ат</w:t>
      </w:r>
      <w:r w:rsidR="00684A82">
        <w:t xml:space="preserve"> </w:t>
      </w:r>
      <w:r w:rsidR="00B46A3C">
        <w:rPr>
          <w:lang w:val="bg-BG"/>
        </w:rPr>
        <w:t>като</w:t>
      </w:r>
      <w:r w:rsidR="00684A82">
        <w:t xml:space="preserve"> въглехидрати</w:t>
      </w:r>
      <w:r>
        <w:t xml:space="preserve"> 77% от дневните </w:t>
      </w:r>
      <w:r>
        <w:rPr>
          <w:lang w:val="bg-BG"/>
        </w:rPr>
        <w:t xml:space="preserve">си </w:t>
      </w:r>
      <w:r>
        <w:t xml:space="preserve">калории, са </w:t>
      </w:r>
      <w:r w:rsidR="00E21A29">
        <w:rPr>
          <w:lang w:val="bg-BG"/>
        </w:rPr>
        <w:t xml:space="preserve">с </w:t>
      </w:r>
      <w:r>
        <w:t>28% по-склонни да умрат по време на проучване</w:t>
      </w:r>
      <w:r w:rsidR="008F0379">
        <w:rPr>
          <w:lang w:val="bg-BG"/>
        </w:rPr>
        <w:t xml:space="preserve"> [</w:t>
      </w:r>
      <w:r w:rsidR="00B46A3C">
        <w:rPr>
          <w:lang w:val="bg-BG"/>
        </w:rPr>
        <w:t>продължило</w:t>
      </w:r>
      <w:r w:rsidR="008F0379">
        <w:rPr>
          <w:lang w:val="bg-BG"/>
        </w:rPr>
        <w:t xml:space="preserve"> 7 години]</w:t>
      </w:r>
      <w:r>
        <w:t>, отколкото тези, които получ</w:t>
      </w:r>
      <w:r w:rsidR="00B46A3C">
        <w:rPr>
          <w:lang w:val="bg-BG"/>
        </w:rPr>
        <w:t>ават</w:t>
      </w:r>
      <w:r>
        <w:t xml:space="preserve"> 46% </w:t>
      </w:r>
      <w:r w:rsidR="008F0379">
        <w:rPr>
          <w:lang w:val="bg-BG"/>
        </w:rPr>
        <w:t xml:space="preserve">от </w:t>
      </w:r>
      <w:r>
        <w:t>калории</w:t>
      </w:r>
      <w:r w:rsidR="008F0379">
        <w:rPr>
          <w:lang w:val="bg-BG"/>
        </w:rPr>
        <w:t>те си като</w:t>
      </w:r>
      <w:r>
        <w:t xml:space="preserve"> въглехидрати;</w:t>
      </w:r>
      <w:r w:rsidR="006F0048">
        <w:rPr>
          <w:lang w:val="bg-BG"/>
        </w:rPr>
        <w:t xml:space="preserve"> </w:t>
      </w:r>
      <w:r w:rsidR="006F0048">
        <w:rPr>
          <w:lang w:val="de-DE"/>
        </w:rPr>
        <w:t>[</w:t>
      </w:r>
      <w:r w:rsidR="006F0048">
        <w:rPr>
          <w:lang w:val="bg-BG"/>
        </w:rPr>
        <w:t xml:space="preserve">Богати на въглехидрати </w:t>
      </w:r>
      <w:r w:rsidR="00E9118D">
        <w:rPr>
          <w:lang w:val="bg-BG"/>
        </w:rPr>
        <w:t xml:space="preserve">храни </w:t>
      </w:r>
      <w:r w:rsidR="006F0048">
        <w:rPr>
          <w:lang w:val="bg-BG"/>
        </w:rPr>
        <w:t xml:space="preserve">са </w:t>
      </w:r>
      <w:r w:rsidR="0051582F">
        <w:rPr>
          <w:lang w:val="bg-BG"/>
        </w:rPr>
        <w:t>например</w:t>
      </w:r>
      <w:r w:rsidR="0069652D">
        <w:rPr>
          <w:lang w:val="bg-BG"/>
        </w:rPr>
        <w:t>:</w:t>
      </w:r>
      <w:r w:rsidR="0051582F">
        <w:rPr>
          <w:lang w:val="bg-BG"/>
        </w:rPr>
        <w:t xml:space="preserve"> </w:t>
      </w:r>
      <w:r w:rsidR="006F0048">
        <w:rPr>
          <w:lang w:val="bg-BG"/>
        </w:rPr>
        <w:t>ориз, картофи, тестени произведения</w:t>
      </w:r>
      <w:r w:rsidR="0069652D">
        <w:rPr>
          <w:lang w:val="bg-BG"/>
        </w:rPr>
        <w:t xml:space="preserve"> (хляб, бисквити и други)</w:t>
      </w:r>
      <w:r w:rsidR="006F0048">
        <w:rPr>
          <w:lang w:val="bg-BG"/>
        </w:rPr>
        <w:t xml:space="preserve">, </w:t>
      </w:r>
      <w:r w:rsidR="0051582F">
        <w:rPr>
          <w:lang w:val="bg-BG"/>
        </w:rPr>
        <w:t xml:space="preserve">царевица, соя, </w:t>
      </w:r>
      <w:r w:rsidR="006F0048">
        <w:rPr>
          <w:lang w:val="bg-BG"/>
        </w:rPr>
        <w:t>захар, фруктозен сироп</w:t>
      </w:r>
      <w:r w:rsidR="0051582F">
        <w:rPr>
          <w:lang w:val="bg-BG"/>
        </w:rPr>
        <w:t>.</w:t>
      </w:r>
      <w:r w:rsidR="006F0048">
        <w:rPr>
          <w:lang w:val="de-DE"/>
        </w:rPr>
        <w:t>]</w:t>
      </w:r>
    </w:p>
    <w:p w:rsidR="00A81240" w:rsidRDefault="00190DCC" w:rsidP="00BE6704">
      <w:pPr>
        <w:pStyle w:val="NoSpacing"/>
        <w:spacing w:after="0" w:afterAutospacing="0"/>
        <w:rPr>
          <w:lang w:val="bg-BG"/>
        </w:rPr>
      </w:pPr>
      <w:r>
        <w:t xml:space="preserve">• Други скорошни изследвания </w:t>
      </w:r>
      <w:r w:rsidR="0069652D">
        <w:rPr>
          <w:lang w:val="bg-BG"/>
        </w:rPr>
        <w:t>доказаха</w:t>
      </w:r>
      <w:r>
        <w:t>, че</w:t>
      </w:r>
      <w:r w:rsidR="00E9118D">
        <w:rPr>
          <w:lang w:val="bg-BG"/>
        </w:rPr>
        <w:t xml:space="preserve"> бедна на захар </w:t>
      </w:r>
      <w:r w:rsidR="00E9118D">
        <w:rPr>
          <w:lang w:val="de-DE"/>
        </w:rPr>
        <w:t>[</w:t>
      </w:r>
      <w:r w:rsidR="00E9118D">
        <w:rPr>
          <w:lang w:val="bg-BG"/>
        </w:rPr>
        <w:t>въглехидрати</w:t>
      </w:r>
      <w:r w:rsidR="00E9118D">
        <w:rPr>
          <w:lang w:val="de-DE"/>
        </w:rPr>
        <w:t>]</w:t>
      </w:r>
      <w:r>
        <w:t xml:space="preserve"> </w:t>
      </w:r>
      <w:r w:rsidR="0069652D">
        <w:rPr>
          <w:lang w:val="bg-BG"/>
        </w:rPr>
        <w:t>храна</w:t>
      </w:r>
      <w:r>
        <w:t xml:space="preserve"> </w:t>
      </w:r>
      <w:r w:rsidR="008F0379">
        <w:t>намал</w:t>
      </w:r>
      <w:r w:rsidR="006F0048">
        <w:rPr>
          <w:lang w:val="bg-BG"/>
        </w:rPr>
        <w:t>ява</w:t>
      </w:r>
      <w:r w:rsidR="008F0379">
        <w:t xml:space="preserve"> чернодробни </w:t>
      </w:r>
      <w:r w:rsidR="008F0379">
        <w:rPr>
          <w:lang w:val="bg-BG"/>
        </w:rPr>
        <w:t>тлъст</w:t>
      </w:r>
      <w:r>
        <w:t>ини с повече от 20% само за девет дни.</w:t>
      </w:r>
      <w:r w:rsidR="0051582F">
        <w:rPr>
          <w:lang w:val="bg-BG"/>
        </w:rPr>
        <w:t xml:space="preserve"> </w:t>
      </w:r>
      <w:r w:rsidR="0051582F">
        <w:rPr>
          <w:lang w:val="de-DE"/>
        </w:rPr>
        <w:t>[</w:t>
      </w:r>
      <w:r w:rsidR="00F95161">
        <w:rPr>
          <w:lang w:val="bg-BG"/>
        </w:rPr>
        <w:t>Много о</w:t>
      </w:r>
      <w:r w:rsidR="00BE6704">
        <w:rPr>
          <w:lang w:val="bg-BG"/>
        </w:rPr>
        <w:t xml:space="preserve">тдавна в България </w:t>
      </w:r>
      <w:r w:rsidR="0051582F">
        <w:rPr>
          <w:lang w:val="bg-BG"/>
        </w:rPr>
        <w:t>лекува</w:t>
      </w:r>
      <w:r w:rsidR="00E9118D">
        <w:rPr>
          <w:lang w:val="bg-BG"/>
        </w:rPr>
        <w:t>т</w:t>
      </w:r>
      <w:r w:rsidR="0051582F">
        <w:rPr>
          <w:lang w:val="bg-BG"/>
        </w:rPr>
        <w:t xml:space="preserve"> затлъстял че</w:t>
      </w:r>
      <w:r w:rsidR="00E9118D">
        <w:rPr>
          <w:lang w:val="bg-BG"/>
        </w:rPr>
        <w:t>р</w:t>
      </w:r>
      <w:r w:rsidR="0051582F">
        <w:rPr>
          <w:lang w:val="bg-BG"/>
        </w:rPr>
        <w:t>ен дроб</w:t>
      </w:r>
      <w:r w:rsidR="00F95161">
        <w:rPr>
          <w:lang w:val="bg-BG"/>
        </w:rPr>
        <w:t xml:space="preserve"> с бедна на въглехидрати диета</w:t>
      </w:r>
      <w:r w:rsidR="0051582F">
        <w:rPr>
          <w:lang w:val="bg-BG"/>
        </w:rPr>
        <w:t>.</w:t>
      </w:r>
      <w:r w:rsidR="0051582F">
        <w:rPr>
          <w:lang w:val="de-DE"/>
        </w:rPr>
        <w:t>]</w:t>
      </w:r>
    </w:p>
    <w:p w:rsidR="00BE6704" w:rsidRPr="00BE6704" w:rsidRDefault="00BE6704" w:rsidP="00BE6704">
      <w:pPr>
        <w:spacing w:after="0"/>
        <w:jc w:val="center"/>
        <w:rPr>
          <w:lang w:val="bg-BG"/>
        </w:rPr>
      </w:pPr>
      <w:r>
        <w:rPr>
          <w:lang w:val="bg-BG"/>
        </w:rPr>
        <w:t>––––––</w:t>
      </w:r>
    </w:p>
    <w:p w:rsidR="008F0379" w:rsidRPr="008F0379" w:rsidRDefault="008F0379" w:rsidP="00BE6704">
      <w:pPr>
        <w:pStyle w:val="NoSpacing"/>
        <w:spacing w:before="0" w:beforeAutospacing="0"/>
        <w:ind w:firstLine="709"/>
        <w:rPr>
          <w:lang w:val="bg-BG" w:eastAsia="bg-BG" w:bidi="ar-SA"/>
        </w:rPr>
      </w:pPr>
      <w:r>
        <w:t>Митохондри</w:t>
      </w:r>
      <w:r>
        <w:rPr>
          <w:lang w:val="bg-BG"/>
        </w:rPr>
        <w:t>ите</w:t>
      </w:r>
      <w:r>
        <w:t xml:space="preserve"> - малки </w:t>
      </w:r>
      <w:r>
        <w:rPr>
          <w:lang w:val="bg-BG"/>
        </w:rPr>
        <w:t>топлоцентрали</w:t>
      </w:r>
      <w:r>
        <w:t xml:space="preserve"> в клетките - </w:t>
      </w:r>
      <w:r w:rsidR="00684A82">
        <w:rPr>
          <w:lang w:val="bg-BG"/>
        </w:rPr>
        <w:t>образув</w:t>
      </w:r>
      <w:r>
        <w:t xml:space="preserve">ат аденозин трифосфат (АТФ) - енергийна валута, </w:t>
      </w:r>
      <w:r w:rsidR="00684A82">
        <w:rPr>
          <w:lang w:val="bg-BG"/>
        </w:rPr>
        <w:t xml:space="preserve">с </w:t>
      </w:r>
      <w:r>
        <w:t xml:space="preserve">която тялото управлява своите системи. </w:t>
      </w:r>
      <w:r>
        <w:rPr>
          <w:lang w:val="bg-BG"/>
        </w:rPr>
        <w:t>М</w:t>
      </w:r>
      <w:r>
        <w:t>итохондрии</w:t>
      </w:r>
      <w:r>
        <w:rPr>
          <w:lang w:val="bg-BG"/>
        </w:rPr>
        <w:t>те</w:t>
      </w:r>
      <w:r>
        <w:t xml:space="preserve"> също са отговорни за апоптозата (програмирана клетъчна смърт) </w:t>
      </w:r>
      <w:r w:rsidR="00684A82">
        <w:rPr>
          <w:lang w:val="de-DE"/>
        </w:rPr>
        <w:t>[</w:t>
      </w:r>
      <w:r w:rsidR="00684A82">
        <w:rPr>
          <w:lang w:val="bg-BG"/>
        </w:rPr>
        <w:t>която осигурява подмладяване</w:t>
      </w:r>
      <w:r w:rsidR="00684A82">
        <w:rPr>
          <w:lang w:val="de-DE"/>
        </w:rPr>
        <w:t>]</w:t>
      </w:r>
      <w:r w:rsidR="00684A82">
        <w:rPr>
          <w:lang w:val="bg-BG"/>
        </w:rPr>
        <w:t xml:space="preserve"> </w:t>
      </w:r>
      <w:r>
        <w:t>и служат като важни сигнал</w:t>
      </w:r>
      <w:r w:rsidR="00684A82">
        <w:rPr>
          <w:lang w:val="bg-BG"/>
        </w:rPr>
        <w:t>ни</w:t>
      </w:r>
      <w:r w:rsidR="00684A82">
        <w:t xml:space="preserve"> молекули, които </w:t>
      </w:r>
      <w:r>
        <w:t>помагат за регулиране на генетично</w:t>
      </w:r>
      <w:r>
        <w:rPr>
          <w:lang w:val="bg-BG"/>
        </w:rPr>
        <w:t>то</w:t>
      </w:r>
      <w:r>
        <w:t xml:space="preserve"> изразяване</w:t>
      </w:r>
      <w:r>
        <w:rPr>
          <w:lang w:val="bg-BG"/>
        </w:rPr>
        <w:t xml:space="preserve"> [експресия]</w:t>
      </w:r>
      <w:r>
        <w:t>. Следователно състоянието на митохондрии</w:t>
      </w:r>
      <w:r>
        <w:rPr>
          <w:lang w:val="bg-BG"/>
        </w:rPr>
        <w:t>те</w:t>
      </w:r>
      <w:r>
        <w:t xml:space="preserve"> играе ключова роля </w:t>
      </w:r>
      <w:r>
        <w:rPr>
          <w:lang w:val="bg-BG"/>
        </w:rPr>
        <w:t>за</w:t>
      </w:r>
      <w:r>
        <w:t xml:space="preserve"> здраве и болести.</w:t>
      </w:r>
    </w:p>
    <w:p w:rsidR="008F0379" w:rsidRPr="0084621D" w:rsidRDefault="008F0379" w:rsidP="00240CB9">
      <w:pPr>
        <w:pStyle w:val="NoSpacing"/>
        <w:ind w:firstLine="709"/>
        <w:rPr>
          <w:lang w:val="bg-BG" w:eastAsia="bg-BG" w:bidi="ar-SA"/>
        </w:rPr>
      </w:pPr>
      <w:r>
        <w:t xml:space="preserve">След като </w:t>
      </w:r>
      <w:r w:rsidR="00684A82">
        <w:rPr>
          <w:lang w:val="de-DE"/>
        </w:rPr>
        <w:t>[</w:t>
      </w:r>
      <w:r w:rsidR="00AC74EE">
        <w:rPr>
          <w:lang w:val="bg-BG"/>
        </w:rPr>
        <w:t>голям</w:t>
      </w:r>
      <w:r w:rsidR="004837DA">
        <w:rPr>
          <w:lang w:val="bg-BG"/>
        </w:rPr>
        <w:t xml:space="preserve"> процент</w:t>
      </w:r>
      <w:r w:rsidR="00684A82">
        <w:rPr>
          <w:lang w:val="de-DE"/>
        </w:rPr>
        <w:t>]</w:t>
      </w:r>
      <w:r w:rsidR="00684A82">
        <w:rPr>
          <w:lang w:val="bg-BG"/>
        </w:rPr>
        <w:t xml:space="preserve"> </w:t>
      </w:r>
      <w:r>
        <w:t xml:space="preserve">митохондрии станат </w:t>
      </w:r>
      <w:r w:rsidR="0084621D">
        <w:rPr>
          <w:lang w:val="bg-BG"/>
        </w:rPr>
        <w:t>негодни</w:t>
      </w:r>
      <w:r>
        <w:t xml:space="preserve">, </w:t>
      </w:r>
      <w:r w:rsidR="00240CB9">
        <w:rPr>
          <w:lang w:val="de-DE"/>
        </w:rPr>
        <w:t>[</w:t>
      </w:r>
      <w:r w:rsidR="0051582F">
        <w:rPr>
          <w:lang w:val="bg-BG"/>
        </w:rPr>
        <w:t xml:space="preserve">възможностите </w:t>
      </w:r>
      <w:r w:rsidR="004837DA">
        <w:rPr>
          <w:lang w:val="bg-BG"/>
        </w:rPr>
        <w:t xml:space="preserve">бързо </w:t>
      </w:r>
      <w:r w:rsidR="00F95161">
        <w:rPr>
          <w:lang w:val="bg-BG"/>
        </w:rPr>
        <w:t xml:space="preserve">да се </w:t>
      </w:r>
      <w:r w:rsidR="00240CB9">
        <w:rPr>
          <w:lang w:val="bg-BG"/>
        </w:rPr>
        <w:t>използва</w:t>
      </w:r>
      <w:r w:rsidR="00F95161">
        <w:rPr>
          <w:lang w:val="bg-BG"/>
        </w:rPr>
        <w:t>т</w:t>
      </w:r>
      <w:r w:rsidR="00240CB9">
        <w:rPr>
          <w:lang w:val="de-DE"/>
        </w:rPr>
        <w:t>]</w:t>
      </w:r>
      <w:r w:rsidR="00240CB9">
        <w:rPr>
          <w:lang w:val="bg-BG"/>
        </w:rPr>
        <w:t xml:space="preserve"> </w:t>
      </w:r>
      <w:r>
        <w:t>енергийни</w:t>
      </w:r>
      <w:r w:rsidR="0084621D">
        <w:rPr>
          <w:lang w:val="bg-BG"/>
        </w:rPr>
        <w:t>те</w:t>
      </w:r>
      <w:r>
        <w:t xml:space="preserve"> запаси </w:t>
      </w:r>
      <w:r w:rsidR="0084621D">
        <w:rPr>
          <w:lang w:val="bg-BG"/>
        </w:rPr>
        <w:t xml:space="preserve">на тялото </w:t>
      </w:r>
      <w:r>
        <w:t xml:space="preserve">намаляват, което води до </w:t>
      </w:r>
      <w:r w:rsidR="00F95161">
        <w:rPr>
          <w:lang w:val="bg-BG"/>
        </w:rPr>
        <w:t>лоши последствия. Най</w:t>
      </w:r>
      <w:r>
        <w:t xml:space="preserve">-често срещаните </w:t>
      </w:r>
      <w:r w:rsidR="0084621D">
        <w:rPr>
          <w:lang w:val="bg-BG"/>
        </w:rPr>
        <w:t>са</w:t>
      </w:r>
      <w:r w:rsidR="00AC74EE">
        <w:rPr>
          <w:lang w:val="bg-BG"/>
        </w:rPr>
        <w:t>:</w:t>
      </w:r>
      <w:r>
        <w:t xml:space="preserve"> </w:t>
      </w:r>
      <w:r w:rsidR="00F95161">
        <w:rPr>
          <w:lang w:val="bg-BG"/>
        </w:rPr>
        <w:t xml:space="preserve">чувствате </w:t>
      </w:r>
      <w:r>
        <w:t xml:space="preserve">главоболие и умора, </w:t>
      </w:r>
      <w:r w:rsidR="00AC74EE">
        <w:rPr>
          <w:lang w:val="bg-BG"/>
        </w:rPr>
        <w:t>ставате податливи на</w:t>
      </w:r>
      <w:r>
        <w:t xml:space="preserve"> дегенеративни </w:t>
      </w:r>
      <w:r w:rsidR="00AC74EE">
        <w:rPr>
          <w:lang w:val="bg-BG"/>
        </w:rPr>
        <w:t>болести</w:t>
      </w:r>
      <w:r>
        <w:t xml:space="preserve"> като рак, сърдечни заболявания, диабет</w:t>
      </w:r>
      <w:r w:rsidR="0084621D">
        <w:t xml:space="preserve"> и невродегенератив</w:t>
      </w:r>
      <w:r w:rsidR="004837DA">
        <w:rPr>
          <w:lang w:val="bg-BG"/>
        </w:rPr>
        <w:t>е</w:t>
      </w:r>
      <w:r w:rsidR="0084621D">
        <w:t>н разпад</w:t>
      </w:r>
      <w:r w:rsidR="0084621D">
        <w:rPr>
          <w:lang w:val="bg-BG"/>
        </w:rPr>
        <w:t>.</w:t>
      </w:r>
    </w:p>
    <w:p w:rsidR="0084621D" w:rsidRPr="0084621D" w:rsidRDefault="004837DA" w:rsidP="00240CB9">
      <w:pPr>
        <w:pStyle w:val="NoSpacing"/>
        <w:ind w:firstLine="709"/>
        <w:rPr>
          <w:lang w:val="bg-BG" w:eastAsia="bg-BG" w:bidi="ar-SA"/>
        </w:rPr>
      </w:pPr>
      <w:r>
        <w:rPr>
          <w:lang w:val="bg-BG"/>
        </w:rPr>
        <w:t>В</w:t>
      </w:r>
      <w:r w:rsidR="0051582F">
        <w:rPr>
          <w:lang w:val="bg-BG"/>
        </w:rPr>
        <w:t xml:space="preserve"> наши дни </w:t>
      </w:r>
      <w:r>
        <w:rPr>
          <w:lang w:val="de-DE"/>
        </w:rPr>
        <w:t>[</w:t>
      </w:r>
      <w:r w:rsidR="005D4AFE">
        <w:rPr>
          <w:lang w:val="bg-BG"/>
        </w:rPr>
        <w:t xml:space="preserve">твърде </w:t>
      </w:r>
      <w:r>
        <w:rPr>
          <w:lang w:val="bg-BG"/>
        </w:rPr>
        <w:t>голям процент</w:t>
      </w:r>
      <w:r>
        <w:rPr>
          <w:lang w:val="de-DE"/>
        </w:rPr>
        <w:t>]</w:t>
      </w:r>
      <w:r>
        <w:rPr>
          <w:lang w:val="bg-BG"/>
        </w:rPr>
        <w:t xml:space="preserve"> </w:t>
      </w:r>
      <w:r w:rsidR="001D4144">
        <w:rPr>
          <w:lang w:val="bg-BG"/>
        </w:rPr>
        <w:t xml:space="preserve">увредени </w:t>
      </w:r>
      <w:r w:rsidR="0084621D">
        <w:t>митохондр</w:t>
      </w:r>
      <w:r w:rsidR="001D4144">
        <w:rPr>
          <w:lang w:val="bg-BG"/>
        </w:rPr>
        <w:t>и</w:t>
      </w:r>
      <w:r w:rsidR="0084621D">
        <w:t xml:space="preserve">и </w:t>
      </w:r>
      <w:r>
        <w:rPr>
          <w:lang w:val="bg-BG"/>
        </w:rPr>
        <w:t>е</w:t>
      </w:r>
      <w:r w:rsidR="0084621D">
        <w:t xml:space="preserve"> по-скоро норма, отколкото изключение</w:t>
      </w:r>
      <w:r w:rsidR="001D4144">
        <w:rPr>
          <w:lang w:val="bg-BG"/>
        </w:rPr>
        <w:t>. Причините са</w:t>
      </w:r>
      <w:r w:rsidR="00AF0790">
        <w:rPr>
          <w:lang w:val="bg-BG"/>
        </w:rPr>
        <w:t>:</w:t>
      </w:r>
      <w:r w:rsidR="0084621D">
        <w:t xml:space="preserve"> </w:t>
      </w:r>
      <w:r w:rsidR="0051582F">
        <w:rPr>
          <w:lang w:val="bg-BG"/>
        </w:rPr>
        <w:t>консумация</w:t>
      </w:r>
      <w:r w:rsidR="0084621D">
        <w:t xml:space="preserve"> на преработени храни, бездействие</w:t>
      </w:r>
      <w:r w:rsidR="00684A82">
        <w:t xml:space="preserve"> [</w:t>
      </w:r>
      <w:r w:rsidR="00684A82">
        <w:rPr>
          <w:lang w:val="bg-BG"/>
        </w:rPr>
        <w:t>липса на мускулна умора</w:t>
      </w:r>
      <w:r w:rsidR="00684A82">
        <w:t>]</w:t>
      </w:r>
      <w:r w:rsidR="0084621D">
        <w:t xml:space="preserve">, </w:t>
      </w:r>
      <w:r w:rsidR="0051582F">
        <w:rPr>
          <w:lang w:val="bg-BG"/>
        </w:rPr>
        <w:t>недостатъчно</w:t>
      </w:r>
      <w:r w:rsidR="0084621D">
        <w:t xml:space="preserve"> </w:t>
      </w:r>
      <w:r>
        <w:rPr>
          <w:lang w:val="bg-BG"/>
        </w:rPr>
        <w:t>ултравиолетово облъчван</w:t>
      </w:r>
      <w:r w:rsidR="0084621D">
        <w:t xml:space="preserve">е и прекомерно излагане на токсини и </w:t>
      </w:r>
      <w:r w:rsidR="0051582F">
        <w:rPr>
          <w:lang w:val="bg-BG"/>
        </w:rPr>
        <w:t>вредни</w:t>
      </w:r>
      <w:r w:rsidR="0084621D">
        <w:t xml:space="preserve"> електромагнитни полета от мобилни телефони. </w:t>
      </w:r>
      <w:r w:rsidR="0084621D">
        <w:rPr>
          <w:lang w:val="bg-BG"/>
        </w:rPr>
        <w:t>Хубавото е, че</w:t>
      </w:r>
      <w:r w:rsidR="0084621D">
        <w:t xml:space="preserve"> тялото може да се </w:t>
      </w:r>
      <w:r w:rsidR="0084621D">
        <w:rPr>
          <w:lang w:val="bg-BG"/>
        </w:rPr>
        <w:t>възстановява</w:t>
      </w:r>
      <w:r w:rsidR="0084621D">
        <w:t xml:space="preserve"> и подновява, независимо от възрастта, при условие, че и</w:t>
      </w:r>
      <w:r w:rsidR="008A54F5">
        <w:rPr>
          <w:lang w:val="bg-BG"/>
        </w:rPr>
        <w:t>зползва</w:t>
      </w:r>
      <w:r w:rsidR="0084621D">
        <w:t xml:space="preserve"> п</w:t>
      </w:r>
      <w:r w:rsidR="001D4144">
        <w:rPr>
          <w:lang w:val="bg-BG"/>
        </w:rPr>
        <w:t>одходящо</w:t>
      </w:r>
      <w:r w:rsidR="0084621D">
        <w:t xml:space="preserve"> гориво</w:t>
      </w:r>
      <w:r w:rsidR="00F26C29">
        <w:rPr>
          <w:lang w:val="bg-BG"/>
        </w:rPr>
        <w:t xml:space="preserve"> </w:t>
      </w:r>
      <w:r w:rsidR="00F26C29">
        <w:rPr>
          <w:lang w:val="de-DE"/>
        </w:rPr>
        <w:t>[</w:t>
      </w:r>
      <w:r w:rsidR="00F26C29">
        <w:rPr>
          <w:lang w:val="bg-BG"/>
        </w:rPr>
        <w:t>мазнини</w:t>
      </w:r>
      <w:r w:rsidR="00F26C29">
        <w:rPr>
          <w:lang w:val="de-DE"/>
        </w:rPr>
        <w:t>]</w:t>
      </w:r>
      <w:r w:rsidR="0084621D">
        <w:t>.</w:t>
      </w:r>
    </w:p>
    <w:p w:rsidR="00A81240" w:rsidRDefault="0084621D" w:rsidP="00240CB9">
      <w:pPr>
        <w:pStyle w:val="NoSpacing"/>
        <w:ind w:firstLine="709"/>
        <w:rPr>
          <w:rFonts w:eastAsia="Times New Roman"/>
          <w:lang w:val="bg-BG" w:eastAsia="bg-BG" w:bidi="ar-SA"/>
        </w:rPr>
      </w:pPr>
      <w:r>
        <w:t>Кетогенна</w:t>
      </w:r>
      <w:r w:rsidR="00F95161">
        <w:rPr>
          <w:lang w:val="bg-BG"/>
        </w:rPr>
        <w:t>та</w:t>
      </w:r>
      <w:r>
        <w:t xml:space="preserve"> диета</w:t>
      </w:r>
      <w:r w:rsidR="00FF4864">
        <w:rPr>
          <w:lang w:val="bg-BG"/>
        </w:rPr>
        <w:t xml:space="preserve"> -</w:t>
      </w:r>
      <w:r w:rsidR="00F95161">
        <w:rPr>
          <w:lang w:val="bg-BG"/>
        </w:rPr>
        <w:t xml:space="preserve"> </w:t>
      </w:r>
      <w:r w:rsidR="00FF4864">
        <w:rPr>
          <w:lang w:val="bg-BG"/>
        </w:rPr>
        <w:t>храна</w:t>
      </w:r>
      <w:r w:rsidR="00F26C29">
        <w:rPr>
          <w:lang w:val="bg-BG"/>
        </w:rPr>
        <w:t xml:space="preserve"> бедна на</w:t>
      </w:r>
      <w:r>
        <w:t xml:space="preserve"> нетни въглехидрати и </w:t>
      </w:r>
      <w:r w:rsidR="00F26C29">
        <w:rPr>
          <w:lang w:val="bg-BG"/>
        </w:rPr>
        <w:t>богата</w:t>
      </w:r>
      <w:r>
        <w:t xml:space="preserve"> на здравословни мазнини</w:t>
      </w:r>
      <w:r w:rsidR="00F26C29">
        <w:rPr>
          <w:lang w:val="bg-BG"/>
        </w:rPr>
        <w:t>,</w:t>
      </w:r>
      <w:r>
        <w:t xml:space="preserve"> е </w:t>
      </w:r>
      <w:r w:rsidR="001D4144">
        <w:rPr>
          <w:lang w:val="bg-BG"/>
        </w:rPr>
        <w:t>решаващ</w:t>
      </w:r>
      <w:r>
        <w:t>а за по</w:t>
      </w:r>
      <w:r w:rsidR="001D4144">
        <w:rPr>
          <w:lang w:val="bg-BG"/>
        </w:rPr>
        <w:t>добряване действието</w:t>
      </w:r>
      <w:r>
        <w:t xml:space="preserve"> на митохондри</w:t>
      </w:r>
      <w:r w:rsidR="001D4144">
        <w:rPr>
          <w:lang w:val="bg-BG"/>
        </w:rPr>
        <w:t>ите</w:t>
      </w:r>
      <w:r>
        <w:t>. Здравословните мазнини поддържа</w:t>
      </w:r>
      <w:r w:rsidR="00F737B4">
        <w:rPr>
          <w:lang w:val="bg-BG"/>
        </w:rPr>
        <w:t>т</w:t>
      </w:r>
      <w:r>
        <w:t xml:space="preserve"> електрическата система на тялото. Когато тялото </w:t>
      </w:r>
      <w:r w:rsidR="00F26C29">
        <w:rPr>
          <w:lang w:val="bg-BG"/>
        </w:rPr>
        <w:t>действа в режим</w:t>
      </w:r>
      <w:r>
        <w:t xml:space="preserve"> изгаря</w:t>
      </w:r>
      <w:r w:rsidR="00F26C29">
        <w:rPr>
          <w:lang w:val="bg-BG"/>
        </w:rPr>
        <w:t>не на</w:t>
      </w:r>
      <w:r>
        <w:t xml:space="preserve"> мазнини</w:t>
      </w:r>
      <w:r w:rsidR="004837DA">
        <w:rPr>
          <w:lang w:val="bg-BG"/>
        </w:rPr>
        <w:t xml:space="preserve"> </w:t>
      </w:r>
      <w:r w:rsidR="004837DA">
        <w:rPr>
          <w:lang w:val="de-DE"/>
        </w:rPr>
        <w:t>[</w:t>
      </w:r>
      <w:r w:rsidR="004837DA">
        <w:rPr>
          <w:lang w:val="bg-BG"/>
        </w:rPr>
        <w:t>кетоза</w:t>
      </w:r>
      <w:r w:rsidR="004837DA">
        <w:rPr>
          <w:lang w:val="de-DE"/>
        </w:rPr>
        <w:t>]</w:t>
      </w:r>
      <w:r>
        <w:t xml:space="preserve">, черният дроб </w:t>
      </w:r>
      <w:r w:rsidR="00F737B4">
        <w:rPr>
          <w:lang w:val="bg-BG"/>
        </w:rPr>
        <w:t>изработва</w:t>
      </w:r>
      <w:r>
        <w:t xml:space="preserve"> водоразтворим</w:t>
      </w:r>
      <w:r w:rsidR="00F26C29">
        <w:rPr>
          <w:lang w:val="bg-BG"/>
        </w:rPr>
        <w:t xml:space="preserve"> в</w:t>
      </w:r>
      <w:r>
        <w:t>и</w:t>
      </w:r>
      <w:r w:rsidR="00F26C29">
        <w:rPr>
          <w:lang w:val="bg-BG"/>
        </w:rPr>
        <w:t>д</w:t>
      </w:r>
      <w:r>
        <w:t xml:space="preserve"> мазнини, наречени кетони, които </w:t>
      </w:r>
      <w:r>
        <w:rPr>
          <w:lang w:val="bg-BG"/>
        </w:rPr>
        <w:t>изга</w:t>
      </w:r>
      <w:r>
        <w:t>рят много по-ефективно от въглехидратите</w:t>
      </w:r>
      <w:r w:rsidR="00F26C29">
        <w:rPr>
          <w:lang w:val="bg-BG"/>
        </w:rPr>
        <w:t xml:space="preserve"> и</w:t>
      </w:r>
      <w:r>
        <w:t xml:space="preserve"> създават по-малко реактивни кислородни видове (ROS) и вторични свободни радикали. Кетоните също намаляват възпалени</w:t>
      </w:r>
      <w:r>
        <w:rPr>
          <w:lang w:val="bg-BG"/>
        </w:rPr>
        <w:t>я</w:t>
      </w:r>
      <w:r>
        <w:t xml:space="preserve">, подобряват </w:t>
      </w:r>
      <w:r w:rsidR="00240CB9">
        <w:t xml:space="preserve">метаболизма на глюкозата [1] и </w:t>
      </w:r>
      <w:r>
        <w:t>помагат за изграждане на мускулна маса. [2]</w:t>
      </w:r>
    </w:p>
    <w:p w:rsidR="00190DCC" w:rsidRPr="00190DCC" w:rsidRDefault="00FB3FC5" w:rsidP="00190DCC">
      <w:pPr>
        <w:pStyle w:val="Heading1"/>
        <w:rPr>
          <w:lang w:val="bg-BG" w:eastAsia="bg-BG" w:bidi="ar-SA"/>
        </w:rPr>
      </w:pPr>
      <w:r>
        <w:rPr>
          <w:lang w:val="bg-BG"/>
        </w:rPr>
        <w:t>Тялото</w:t>
      </w:r>
      <w:r w:rsidR="00190DCC">
        <w:t xml:space="preserve"> п</w:t>
      </w:r>
      <w:r w:rsidR="00190DCC">
        <w:rPr>
          <w:lang w:val="bg-BG"/>
        </w:rPr>
        <w:t>редпочита</w:t>
      </w:r>
      <w:r>
        <w:rPr>
          <w:lang w:val="bg-BG"/>
        </w:rPr>
        <w:t xml:space="preserve"> мазнини за</w:t>
      </w:r>
      <w:r w:rsidR="00190DCC">
        <w:t xml:space="preserve"> гориво</w:t>
      </w:r>
    </w:p>
    <w:p w:rsidR="0084621D" w:rsidRPr="0084621D" w:rsidRDefault="0084621D" w:rsidP="00BE6704">
      <w:pPr>
        <w:pStyle w:val="NoSpacing"/>
        <w:spacing w:before="0" w:beforeAutospacing="0"/>
        <w:ind w:firstLine="709"/>
        <w:rPr>
          <w:lang w:val="bg-BG" w:eastAsia="bg-BG" w:bidi="ar-SA"/>
        </w:rPr>
      </w:pPr>
      <w:r>
        <w:t xml:space="preserve">Предимствата на циклична </w:t>
      </w:r>
      <w:r w:rsidR="00FB3FC5">
        <w:rPr>
          <w:lang w:val="de-DE"/>
        </w:rPr>
        <w:t>[</w:t>
      </w:r>
      <w:r w:rsidR="00FB3FC5">
        <w:rPr>
          <w:lang w:val="bg-BG"/>
        </w:rPr>
        <w:t>прекъсвана</w:t>
      </w:r>
      <w:r w:rsidR="00FB3FC5">
        <w:rPr>
          <w:lang w:val="de-DE"/>
        </w:rPr>
        <w:t>]</w:t>
      </w:r>
      <w:r w:rsidR="00FB3FC5">
        <w:rPr>
          <w:lang w:val="bg-BG"/>
        </w:rPr>
        <w:t xml:space="preserve"> </w:t>
      </w:r>
      <w:r>
        <w:t>кетогенна диета са описани подробно в последн</w:t>
      </w:r>
      <w:r w:rsidR="00880558">
        <w:rPr>
          <w:lang w:val="bg-BG"/>
        </w:rPr>
        <w:t xml:space="preserve">ата </w:t>
      </w:r>
      <w:r>
        <w:t xml:space="preserve">ми </w:t>
      </w:r>
      <w:r w:rsidR="00880558">
        <w:rPr>
          <w:lang w:val="bg-BG"/>
        </w:rPr>
        <w:t xml:space="preserve">книга </w:t>
      </w:r>
      <w:r w:rsidR="00240CB9">
        <w:rPr>
          <w:lang w:val="bg-BG"/>
        </w:rPr>
        <w:t xml:space="preserve">- </w:t>
      </w:r>
      <w:r>
        <w:t>бестселър</w:t>
      </w:r>
      <w:r w:rsidR="00F737B4">
        <w:rPr>
          <w:lang w:val="bg-BG"/>
        </w:rPr>
        <w:t>а</w:t>
      </w:r>
      <w:r>
        <w:t xml:space="preserve"> "</w:t>
      </w:r>
      <w:r w:rsidR="00240CB9">
        <w:rPr>
          <w:lang w:val="de-DE"/>
        </w:rPr>
        <w:t>Fat for fuel“</w:t>
      </w:r>
      <w:r w:rsidR="00FB3FC5">
        <w:rPr>
          <w:lang w:val="bg-BG"/>
        </w:rPr>
        <w:t xml:space="preserve"> </w:t>
      </w:r>
      <w:r w:rsidR="00FB3FC5">
        <w:rPr>
          <w:lang w:val="de-DE"/>
        </w:rPr>
        <w:t>[</w:t>
      </w:r>
      <w:r w:rsidR="00FB3FC5">
        <w:rPr>
          <w:lang w:val="bg-BG"/>
        </w:rPr>
        <w:t>т</w:t>
      </w:r>
      <w:r w:rsidR="00240CB9">
        <w:rPr>
          <w:lang w:val="bg-BG"/>
        </w:rPr>
        <w:t>лъст</w:t>
      </w:r>
      <w:r>
        <w:t>ини за гориво</w:t>
      </w:r>
      <w:r w:rsidR="00FB3FC5">
        <w:rPr>
          <w:lang w:val="de-DE"/>
        </w:rPr>
        <w:t>]</w:t>
      </w:r>
      <w:r>
        <w:t xml:space="preserve">. [3] </w:t>
      </w:r>
      <w:r w:rsidR="00240CB9">
        <w:rPr>
          <w:lang w:val="bg-BG"/>
        </w:rPr>
        <w:t>Още д</w:t>
      </w:r>
      <w:r>
        <w:t>окато книгата беше прегле</w:t>
      </w:r>
      <w:r w:rsidR="008A54F5">
        <w:rPr>
          <w:lang w:val="bg-BG"/>
        </w:rPr>
        <w:t>ж</w:t>
      </w:r>
      <w:r>
        <w:t xml:space="preserve">дана от здравни експерти и учени, мащабно международно проучване (известно като </w:t>
      </w:r>
      <w:r w:rsidR="004837DA">
        <w:t>PURE</w:t>
      </w:r>
      <w:r w:rsidR="004837DA">
        <w:rPr>
          <w:lang w:val="bg-BG"/>
        </w:rPr>
        <w:t xml:space="preserve"> - </w:t>
      </w:r>
      <w:r>
        <w:t>Международн</w:t>
      </w:r>
      <w:r w:rsidR="001D4144">
        <w:rPr>
          <w:lang w:val="bg-BG"/>
        </w:rPr>
        <w:t>о</w:t>
      </w:r>
      <w:r>
        <w:t xml:space="preserve"> </w:t>
      </w:r>
      <w:r w:rsidR="001D4144">
        <w:rPr>
          <w:lang w:val="bg-BG"/>
        </w:rPr>
        <w:t>изследване на</w:t>
      </w:r>
      <w:r>
        <w:t xml:space="preserve"> градска</w:t>
      </w:r>
      <w:r w:rsidR="001D4144">
        <w:rPr>
          <w:lang w:val="bg-BG"/>
        </w:rPr>
        <w:t>та</w:t>
      </w:r>
      <w:r>
        <w:t xml:space="preserve"> епидемиология</w:t>
      </w:r>
      <w:r w:rsidR="00844D01">
        <w:t>)</w:t>
      </w:r>
      <w:r>
        <w:t xml:space="preserve"> </w:t>
      </w:r>
      <w:r w:rsidR="00880558">
        <w:t>[4, 5] добав</w:t>
      </w:r>
      <w:r w:rsidR="00880558">
        <w:rPr>
          <w:lang w:val="bg-BG"/>
        </w:rPr>
        <w:t>и</w:t>
      </w:r>
      <w:r>
        <w:t xml:space="preserve"> тежест към</w:t>
      </w:r>
      <w:r w:rsidR="00E95D70">
        <w:t xml:space="preserve"> предположението, че </w:t>
      </w:r>
      <w:r w:rsidR="00E95D70">
        <w:rPr>
          <w:lang w:val="bg-BG"/>
        </w:rPr>
        <w:t>повишена консумация</w:t>
      </w:r>
      <w:r>
        <w:t xml:space="preserve"> на здравословни мазнини - особено наситени - по</w:t>
      </w:r>
      <w:r w:rsidR="00880558">
        <w:rPr>
          <w:lang w:val="bg-BG"/>
        </w:rPr>
        <w:t>добрява</w:t>
      </w:r>
      <w:r>
        <w:t xml:space="preserve"> здравето и </w:t>
      </w:r>
      <w:r w:rsidR="00880558">
        <w:rPr>
          <w:lang w:val="bg-BG"/>
        </w:rPr>
        <w:t xml:space="preserve">увеличава </w:t>
      </w:r>
      <w:r>
        <w:t xml:space="preserve">дълголетието. </w:t>
      </w:r>
      <w:r w:rsidR="00AC74EE">
        <w:rPr>
          <w:lang w:val="bg-BG"/>
        </w:rPr>
        <w:t xml:space="preserve">Агенция </w:t>
      </w:r>
      <w:r>
        <w:t>STAT News</w:t>
      </w:r>
      <w:r w:rsidR="00941A41">
        <w:rPr>
          <w:lang w:val="bg-BG"/>
        </w:rPr>
        <w:t xml:space="preserve"> съобщи</w:t>
      </w:r>
      <w:r>
        <w:t>: [6]</w:t>
      </w:r>
    </w:p>
    <w:p w:rsidR="00880558" w:rsidRPr="00880558" w:rsidRDefault="00880558" w:rsidP="00880558">
      <w:pPr>
        <w:pStyle w:val="NoSpacing"/>
        <w:rPr>
          <w:i/>
          <w:lang w:val="bg-BG" w:eastAsia="bg-BG" w:bidi="ar-SA"/>
        </w:rPr>
      </w:pPr>
      <w:r w:rsidRPr="00880558">
        <w:rPr>
          <w:i/>
        </w:rPr>
        <w:lastRenderedPageBreak/>
        <w:t>"</w:t>
      </w:r>
      <w:r w:rsidRPr="00880558">
        <w:rPr>
          <w:i/>
          <w:lang w:val="bg-BG"/>
        </w:rPr>
        <w:t>И</w:t>
      </w:r>
      <w:r w:rsidRPr="00880558">
        <w:rPr>
          <w:i/>
        </w:rPr>
        <w:t xml:space="preserve">зследователски екип е </w:t>
      </w:r>
      <w:r w:rsidR="00941A41">
        <w:rPr>
          <w:i/>
          <w:lang w:val="bg-BG"/>
        </w:rPr>
        <w:t>проучвал</w:t>
      </w:r>
      <w:r w:rsidRPr="00880558">
        <w:rPr>
          <w:i/>
        </w:rPr>
        <w:t xml:space="preserve"> хранителните навици на 135 000 възрастни в 18 страни - с високи доходи, средни доходи и ниски доходи - и е проследил здравето на участниците </w:t>
      </w:r>
      <w:r w:rsidR="00E95D70">
        <w:rPr>
          <w:i/>
          <w:lang w:val="bg-BG"/>
        </w:rPr>
        <w:t xml:space="preserve">в течение на </w:t>
      </w:r>
      <w:r w:rsidRPr="00880558">
        <w:rPr>
          <w:i/>
        </w:rPr>
        <w:t xml:space="preserve">средно повече от </w:t>
      </w:r>
      <w:r w:rsidR="00E95D70">
        <w:rPr>
          <w:i/>
          <w:lang w:val="bg-BG"/>
        </w:rPr>
        <w:t>7</w:t>
      </w:r>
      <w:r w:rsidRPr="00880558">
        <w:rPr>
          <w:i/>
        </w:rPr>
        <w:t xml:space="preserve"> години. </w:t>
      </w:r>
      <w:r w:rsidRPr="00880558">
        <w:rPr>
          <w:i/>
          <w:lang w:val="bg-BG"/>
        </w:rPr>
        <w:t xml:space="preserve">Участници в PURE </w:t>
      </w:r>
      <w:r w:rsidRPr="00880558">
        <w:rPr>
          <w:i/>
        </w:rPr>
        <w:t>с най-висок</w:t>
      </w:r>
      <w:r w:rsidR="00941A41">
        <w:rPr>
          <w:i/>
          <w:lang w:val="bg-BG"/>
        </w:rPr>
        <w:t>а консумация</w:t>
      </w:r>
      <w:r w:rsidRPr="00880558">
        <w:rPr>
          <w:i/>
        </w:rPr>
        <w:t xml:space="preserve"> на мазнини (35% от дневните калории) са с 23% по-малк</w:t>
      </w:r>
      <w:r w:rsidR="00F26C29">
        <w:rPr>
          <w:i/>
          <w:lang w:val="bg-BG"/>
        </w:rPr>
        <w:t>а</w:t>
      </w:r>
      <w:r w:rsidRPr="00880558">
        <w:rPr>
          <w:i/>
        </w:rPr>
        <w:t xml:space="preserve"> вероятно</w:t>
      </w:r>
      <w:r w:rsidR="00F26C29">
        <w:rPr>
          <w:i/>
          <w:lang w:val="bg-BG"/>
        </w:rPr>
        <w:t>ст</w:t>
      </w:r>
      <w:r w:rsidRPr="00880558">
        <w:rPr>
          <w:i/>
        </w:rPr>
        <w:t xml:space="preserve"> да </w:t>
      </w:r>
      <w:r w:rsidR="00941A41">
        <w:rPr>
          <w:i/>
          <w:lang w:val="bg-BG"/>
        </w:rPr>
        <w:t>умрат</w:t>
      </w:r>
      <w:r w:rsidRPr="00880558">
        <w:rPr>
          <w:i/>
        </w:rPr>
        <w:t xml:space="preserve"> през периода на проучването, отколкото тези с най-нис</w:t>
      </w:r>
      <w:r w:rsidR="00941A41">
        <w:rPr>
          <w:i/>
          <w:lang w:val="bg-BG"/>
        </w:rPr>
        <w:t>ка консумация</w:t>
      </w:r>
      <w:r w:rsidRPr="00880558">
        <w:rPr>
          <w:i/>
        </w:rPr>
        <w:t xml:space="preserve"> на мазнини (10% от калориите).</w:t>
      </w:r>
      <w:r w:rsidRPr="00880558">
        <w:rPr>
          <w:i/>
          <w:lang w:val="bg-BG"/>
        </w:rPr>
        <w:t>”</w:t>
      </w:r>
    </w:p>
    <w:p w:rsidR="00A81240" w:rsidRDefault="00880558" w:rsidP="00372750">
      <w:pPr>
        <w:pStyle w:val="NoSpacing"/>
        <w:ind w:firstLine="709"/>
        <w:rPr>
          <w:rFonts w:eastAsia="Times New Roman"/>
          <w:lang w:val="bg-BG" w:eastAsia="bg-BG" w:bidi="ar-SA"/>
        </w:rPr>
      </w:pPr>
      <w:r w:rsidRPr="00F26C29">
        <w:rPr>
          <w:i/>
        </w:rPr>
        <w:t>"</w:t>
      </w:r>
      <w:r w:rsidRPr="00F26C29">
        <w:rPr>
          <w:i/>
          <w:lang w:val="bg-BG"/>
        </w:rPr>
        <w:t>Броят</w:t>
      </w:r>
      <w:r w:rsidRPr="00F26C29">
        <w:rPr>
          <w:i/>
        </w:rPr>
        <w:t xml:space="preserve"> на различни</w:t>
      </w:r>
      <w:r w:rsidRPr="00F26C29">
        <w:rPr>
          <w:i/>
          <w:lang w:val="bg-BG"/>
        </w:rPr>
        <w:t>те</w:t>
      </w:r>
      <w:r w:rsidRPr="00F26C29">
        <w:rPr>
          <w:i/>
        </w:rPr>
        <w:t xml:space="preserve"> сърдечно-съдови заболявания </w:t>
      </w:r>
      <w:r w:rsidR="00F26C29">
        <w:rPr>
          <w:i/>
          <w:lang w:val="bg-BG"/>
        </w:rPr>
        <w:t>е</w:t>
      </w:r>
      <w:r w:rsidRPr="00F26C29">
        <w:rPr>
          <w:i/>
        </w:rPr>
        <w:t xml:space="preserve"> по същество еднак</w:t>
      </w:r>
      <w:r w:rsidR="00F26C29">
        <w:rPr>
          <w:i/>
          <w:lang w:val="bg-BG"/>
        </w:rPr>
        <w:t>ъв</w:t>
      </w:r>
      <w:r w:rsidRPr="00F26C29">
        <w:rPr>
          <w:i/>
        </w:rPr>
        <w:t xml:space="preserve"> по отношение </w:t>
      </w:r>
      <w:r w:rsidR="00941A41">
        <w:rPr>
          <w:i/>
          <w:lang w:val="bg-BG"/>
        </w:rPr>
        <w:t>консумацията</w:t>
      </w:r>
      <w:r w:rsidRPr="00F26C29">
        <w:rPr>
          <w:i/>
        </w:rPr>
        <w:t xml:space="preserve"> на мазнини, </w:t>
      </w:r>
      <w:r w:rsidR="00941A41">
        <w:rPr>
          <w:i/>
          <w:lang w:val="bg-BG"/>
        </w:rPr>
        <w:t>но</w:t>
      </w:r>
      <w:r w:rsidR="00AE3824" w:rsidRPr="00F26C29">
        <w:rPr>
          <w:i/>
          <w:lang w:val="bg-BG"/>
        </w:rPr>
        <w:t xml:space="preserve"> инфарктите</w:t>
      </w:r>
      <w:r w:rsidRPr="00F26C29">
        <w:rPr>
          <w:i/>
        </w:rPr>
        <w:t xml:space="preserve"> са по-редки сред </w:t>
      </w:r>
      <w:r w:rsidR="00AE3824" w:rsidRPr="00F26C29">
        <w:rPr>
          <w:i/>
          <w:lang w:val="bg-BG"/>
        </w:rPr>
        <w:t>участниците</w:t>
      </w:r>
      <w:r w:rsidRPr="00F26C29">
        <w:rPr>
          <w:i/>
        </w:rPr>
        <w:t xml:space="preserve"> с висок</w:t>
      </w:r>
      <w:r w:rsidR="00941A41">
        <w:rPr>
          <w:i/>
          <w:lang w:val="bg-BG"/>
        </w:rPr>
        <w:t>а</w:t>
      </w:r>
      <w:r w:rsidRPr="00F26C29">
        <w:rPr>
          <w:i/>
        </w:rPr>
        <w:t xml:space="preserve"> </w:t>
      </w:r>
      <w:r w:rsidR="00941A41">
        <w:rPr>
          <w:i/>
          <w:lang w:val="bg-BG"/>
        </w:rPr>
        <w:t>консумация</w:t>
      </w:r>
      <w:r w:rsidRPr="00F26C29">
        <w:rPr>
          <w:i/>
        </w:rPr>
        <w:t xml:space="preserve">. </w:t>
      </w:r>
      <w:r w:rsidR="00E95D70">
        <w:rPr>
          <w:i/>
          <w:lang w:val="bg-BG"/>
        </w:rPr>
        <w:t>И</w:t>
      </w:r>
      <w:r w:rsidR="00AE3824" w:rsidRPr="00F26C29">
        <w:rPr>
          <w:i/>
          <w:lang w:val="bg-BG"/>
        </w:rPr>
        <w:t>нфаркт</w:t>
      </w:r>
      <w:r w:rsidRPr="00F26C29">
        <w:rPr>
          <w:i/>
        </w:rPr>
        <w:t xml:space="preserve">ите </w:t>
      </w:r>
      <w:r w:rsidR="00AE3824" w:rsidRPr="00F26C29">
        <w:rPr>
          <w:i/>
          <w:lang w:val="bg-BG"/>
        </w:rPr>
        <w:t>се увеличават</w:t>
      </w:r>
      <w:r w:rsidR="00941A41">
        <w:rPr>
          <w:i/>
          <w:lang w:val="bg-BG"/>
        </w:rPr>
        <w:t xml:space="preserve"> с увеличаване консумацията</w:t>
      </w:r>
      <w:r w:rsidR="00941A41" w:rsidRPr="00F26C29">
        <w:rPr>
          <w:i/>
        </w:rPr>
        <w:t xml:space="preserve"> на въглехидрати</w:t>
      </w:r>
      <w:r w:rsidR="00E95D70">
        <w:rPr>
          <w:i/>
          <w:lang w:val="bg-BG"/>
        </w:rPr>
        <w:t>, което слага край на разпространен</w:t>
      </w:r>
      <w:r w:rsidR="00941A41">
        <w:rPr>
          <w:i/>
          <w:lang w:val="bg-BG"/>
        </w:rPr>
        <w:t>ото погрешно твърдение</w:t>
      </w:r>
      <w:r w:rsidRPr="00F26C29">
        <w:rPr>
          <w:i/>
        </w:rPr>
        <w:t xml:space="preserve">. </w:t>
      </w:r>
      <w:r w:rsidR="00AE3824" w:rsidRPr="00F26C29">
        <w:rPr>
          <w:i/>
          <w:lang w:val="bg-BG"/>
        </w:rPr>
        <w:t>У</w:t>
      </w:r>
      <w:r w:rsidRPr="00F26C29">
        <w:rPr>
          <w:i/>
        </w:rPr>
        <w:t xml:space="preserve">частници </w:t>
      </w:r>
      <w:r w:rsidR="00AE3824" w:rsidRPr="00F26C29">
        <w:rPr>
          <w:i/>
          <w:lang w:val="bg-BG"/>
        </w:rPr>
        <w:t xml:space="preserve">в PURE </w:t>
      </w:r>
      <w:r w:rsidRPr="00F26C29">
        <w:rPr>
          <w:i/>
        </w:rPr>
        <w:t xml:space="preserve">с най-висок прием на въглехидрати (77% от дневните калории) са били </w:t>
      </w:r>
      <w:r w:rsidR="00AE3824" w:rsidRPr="00F26C29">
        <w:rPr>
          <w:i/>
          <w:lang w:val="bg-BG"/>
        </w:rPr>
        <w:t>с</w:t>
      </w:r>
      <w:r w:rsidR="00AE3824" w:rsidRPr="00F26C29">
        <w:rPr>
          <w:i/>
        </w:rPr>
        <w:t xml:space="preserve"> </w:t>
      </w:r>
      <w:r w:rsidRPr="00F26C29">
        <w:rPr>
          <w:i/>
        </w:rPr>
        <w:t xml:space="preserve">28% по-склонни да умрат </w:t>
      </w:r>
      <w:r w:rsidR="00057F65">
        <w:rPr>
          <w:i/>
          <w:lang w:val="bg-BG"/>
        </w:rPr>
        <w:t>спрямо</w:t>
      </w:r>
      <w:r w:rsidRPr="00F26C29">
        <w:rPr>
          <w:i/>
        </w:rPr>
        <w:t xml:space="preserve"> тези с най-нисък прием на въглехидрати (46% от калориите).</w:t>
      </w:r>
    </w:p>
    <w:p w:rsidR="00A14CD8" w:rsidRDefault="00AC74EE" w:rsidP="00A14CD8">
      <w:pPr>
        <w:pStyle w:val="Heading1"/>
        <w:rPr>
          <w:lang w:val="bg-BG"/>
        </w:rPr>
      </w:pPr>
      <w:r>
        <w:rPr>
          <w:lang w:val="bg-BG"/>
        </w:rPr>
        <w:t>Б</w:t>
      </w:r>
      <w:r w:rsidR="00A14CD8">
        <w:rPr>
          <w:lang w:val="bg-BG"/>
        </w:rPr>
        <w:t>една на ф</w:t>
      </w:r>
      <w:r w:rsidR="0054651B">
        <w:t xml:space="preserve">руктоза храна </w:t>
      </w:r>
      <w:r>
        <w:rPr>
          <w:lang w:val="bg-BG"/>
        </w:rPr>
        <w:t>помага при затлъстял черен дроб</w:t>
      </w:r>
    </w:p>
    <w:p w:rsidR="00AE3824" w:rsidRPr="00037074" w:rsidRDefault="00AE3824" w:rsidP="00AC74EE">
      <w:pPr>
        <w:pStyle w:val="NoSpacing"/>
        <w:spacing w:before="0" w:beforeAutospacing="0"/>
        <w:ind w:firstLine="709"/>
        <w:rPr>
          <w:lang w:val="de-DE" w:eastAsia="bg-BG" w:bidi="ar-SA"/>
        </w:rPr>
      </w:pPr>
      <w:r>
        <w:rPr>
          <w:lang w:val="bg-BG"/>
        </w:rPr>
        <w:t>Д</w:t>
      </w:r>
      <w:r>
        <w:t xml:space="preserve">руго проучване установи, че </w:t>
      </w:r>
      <w:r w:rsidR="00E95D70">
        <w:rPr>
          <w:lang w:val="bg-BG"/>
        </w:rPr>
        <w:t>храна</w:t>
      </w:r>
      <w:r>
        <w:t xml:space="preserve"> </w:t>
      </w:r>
      <w:r w:rsidR="00057F65">
        <w:rPr>
          <w:lang w:val="bg-BG"/>
        </w:rPr>
        <w:t>бедна на</w:t>
      </w:r>
      <w:r>
        <w:t xml:space="preserve"> захар</w:t>
      </w:r>
      <w:r w:rsidR="00AC74EE">
        <w:rPr>
          <w:lang w:val="bg-BG"/>
        </w:rPr>
        <w:t>и</w:t>
      </w:r>
      <w:r>
        <w:t xml:space="preserve"> намалява </w:t>
      </w:r>
      <w:r w:rsidR="00941A41">
        <w:t>с повече от 20%</w:t>
      </w:r>
      <w:r w:rsidR="00941A41">
        <w:rPr>
          <w:lang w:val="bg-BG"/>
        </w:rPr>
        <w:t xml:space="preserve"> </w:t>
      </w:r>
      <w:r>
        <w:t xml:space="preserve">чернодробни </w:t>
      </w:r>
      <w:r>
        <w:rPr>
          <w:lang w:val="bg-BG"/>
        </w:rPr>
        <w:t>тлъст</w:t>
      </w:r>
      <w:r>
        <w:t xml:space="preserve">ини  само за </w:t>
      </w:r>
      <w:r w:rsidR="00AF0790">
        <w:rPr>
          <w:lang w:val="bg-BG"/>
        </w:rPr>
        <w:t>9</w:t>
      </w:r>
      <w:r>
        <w:t xml:space="preserve"> дни</w:t>
      </w:r>
      <w:r>
        <w:rPr>
          <w:lang w:val="bg-BG"/>
        </w:rPr>
        <w:t>. С</w:t>
      </w:r>
      <w:r>
        <w:t>ъавтор</w:t>
      </w:r>
      <w:r>
        <w:rPr>
          <w:lang w:val="bg-BG"/>
        </w:rPr>
        <w:t xml:space="preserve">ката </w:t>
      </w:r>
      <w:r>
        <w:t xml:space="preserve">на </w:t>
      </w:r>
      <w:r w:rsidR="007819E1">
        <w:rPr>
          <w:lang w:val="bg-BG"/>
        </w:rPr>
        <w:t>изслед</w:t>
      </w:r>
      <w:r>
        <w:rPr>
          <w:lang w:val="bg-BG"/>
        </w:rPr>
        <w:t>ването</w:t>
      </w:r>
      <w:r>
        <w:t xml:space="preserve"> Сюзън Но</w:t>
      </w:r>
      <w:r w:rsidR="007819E1">
        <w:rPr>
          <w:lang w:val="bg-BG"/>
        </w:rPr>
        <w:t>воролски</w:t>
      </w:r>
      <w:r>
        <w:t xml:space="preserve"> нарича </w:t>
      </w:r>
      <w:r w:rsidR="007819E1">
        <w:rPr>
          <w:lang w:val="bg-BG"/>
        </w:rPr>
        <w:t xml:space="preserve">това намаляване </w:t>
      </w:r>
      <w:r>
        <w:t>"безпрецедентн</w:t>
      </w:r>
      <w:r w:rsidR="007819E1">
        <w:rPr>
          <w:lang w:val="bg-BG"/>
        </w:rPr>
        <w:t>о</w:t>
      </w:r>
      <w:r>
        <w:t xml:space="preserve">". Преработената фруктоза, намираща се в </w:t>
      </w:r>
      <w:r w:rsidR="007819E1">
        <w:rPr>
          <w:lang w:val="bg-BG"/>
        </w:rPr>
        <w:t>газирани напитки</w:t>
      </w:r>
      <w:r>
        <w:t>, плодови сокове и преработена</w:t>
      </w:r>
      <w:r w:rsidR="007819E1">
        <w:t xml:space="preserve"> храна, е основен фактор за </w:t>
      </w:r>
      <w:r w:rsidR="00057F65">
        <w:rPr>
          <w:lang w:val="bg-BG"/>
        </w:rPr>
        <w:t>н</w:t>
      </w:r>
      <w:r>
        <w:t>еалкохолн</w:t>
      </w:r>
      <w:r w:rsidR="007819E1">
        <w:rPr>
          <w:lang w:val="bg-BG"/>
        </w:rPr>
        <w:t>о</w:t>
      </w:r>
      <w:r>
        <w:t xml:space="preserve"> чернодробн</w:t>
      </w:r>
      <w:r w:rsidR="007819E1">
        <w:rPr>
          <w:lang w:val="bg-BG"/>
        </w:rPr>
        <w:t>о затлъстяване</w:t>
      </w:r>
      <w:r>
        <w:t xml:space="preserve"> (NAFLD), </w:t>
      </w:r>
      <w:r w:rsidR="007819E1">
        <w:rPr>
          <w:lang w:val="bg-BG"/>
        </w:rPr>
        <w:t xml:space="preserve">болестно </w:t>
      </w:r>
      <w:r>
        <w:t>състояние, засягащо все по-голям брой деца. През последните две десетилетия NAFLD сред децата се увеличи повече от два пъти.</w:t>
      </w:r>
    </w:p>
    <w:p w:rsidR="007819E1" w:rsidRPr="00AF0790" w:rsidRDefault="007819E1" w:rsidP="00372750">
      <w:pPr>
        <w:pStyle w:val="NoSpacing"/>
        <w:ind w:firstLine="709"/>
        <w:rPr>
          <w:i/>
          <w:lang w:val="bg-BG" w:eastAsia="bg-BG" w:bidi="ar-SA"/>
        </w:rPr>
      </w:pPr>
      <w:r>
        <w:t>С</w:t>
      </w:r>
      <w:r>
        <w:rPr>
          <w:lang w:val="bg-BG"/>
        </w:rPr>
        <w:t>поред</w:t>
      </w:r>
      <w:r>
        <w:t xml:space="preserve"> </w:t>
      </w:r>
      <w:r w:rsidR="00037074">
        <w:rPr>
          <w:lang w:val="bg-BG"/>
        </w:rPr>
        <w:t>ръководителя на</w:t>
      </w:r>
      <w:r>
        <w:t xml:space="preserve"> </w:t>
      </w:r>
      <w:r w:rsidR="00037074">
        <w:rPr>
          <w:lang w:val="bg-BG"/>
        </w:rPr>
        <w:t>проучването</w:t>
      </w:r>
      <w:r>
        <w:t xml:space="preserve"> Жан-Марк Шварц, "</w:t>
      </w:r>
      <w:r w:rsidR="00057F65">
        <w:rPr>
          <w:i/>
        </w:rPr>
        <w:t>Нашето изследване ясно показ</w:t>
      </w:r>
      <w:r w:rsidRPr="007819E1">
        <w:rPr>
          <w:i/>
        </w:rPr>
        <w:t>а, че захарта се превръща в мазнина, което обясн</w:t>
      </w:r>
      <w:r w:rsidR="00AF0790">
        <w:rPr>
          <w:i/>
          <w:lang w:val="bg-BG"/>
        </w:rPr>
        <w:t>ява</w:t>
      </w:r>
      <w:r w:rsidRPr="007819E1">
        <w:rPr>
          <w:i/>
        </w:rPr>
        <w:t xml:space="preserve"> епидемията от </w:t>
      </w:r>
      <w:r>
        <w:rPr>
          <w:i/>
          <w:lang w:val="bg-BG"/>
        </w:rPr>
        <w:t>затлъстял</w:t>
      </w:r>
      <w:r w:rsidRPr="007819E1">
        <w:rPr>
          <w:i/>
        </w:rPr>
        <w:t xml:space="preserve"> черен дроб при деца, които консумират </w:t>
      </w:r>
      <w:r w:rsidR="00057F65">
        <w:rPr>
          <w:i/>
          <w:lang w:val="bg-BG"/>
        </w:rPr>
        <w:t>напитки</w:t>
      </w:r>
      <w:r w:rsidRPr="007819E1">
        <w:rPr>
          <w:i/>
        </w:rPr>
        <w:t xml:space="preserve"> и храна с добавена захар. </w:t>
      </w:r>
      <w:r w:rsidR="00057F65">
        <w:rPr>
          <w:i/>
          <w:lang w:val="bg-BG"/>
        </w:rPr>
        <w:t xml:space="preserve">Ние установихме, че затлъстял черен дроб се оправя като избягваме консумация на </w:t>
      </w:r>
      <w:r w:rsidR="00057F65">
        <w:rPr>
          <w:i/>
        </w:rPr>
        <w:t>фруктоза</w:t>
      </w:r>
      <w:r w:rsidRPr="007819E1">
        <w:rPr>
          <w:i/>
        </w:rPr>
        <w:t>.</w:t>
      </w:r>
      <w:r>
        <w:t>"</w:t>
      </w:r>
      <w:r w:rsidR="00AF0790">
        <w:rPr>
          <w:lang w:val="bg-BG"/>
        </w:rPr>
        <w:t xml:space="preserve"> </w:t>
      </w:r>
      <w:r w:rsidR="00AF0790">
        <w:rPr>
          <w:lang w:val="de-DE"/>
        </w:rPr>
        <w:t>[</w:t>
      </w:r>
      <w:r w:rsidR="00AC74EE">
        <w:rPr>
          <w:lang w:val="bg-BG"/>
        </w:rPr>
        <w:t>Отдавна в</w:t>
      </w:r>
      <w:r w:rsidR="00AF0790">
        <w:rPr>
          <w:lang w:val="bg-BG"/>
        </w:rPr>
        <w:t xml:space="preserve"> България е забранено на училищни</w:t>
      </w:r>
      <w:r w:rsidR="00844D01">
        <w:rPr>
          <w:lang w:val="bg-BG"/>
        </w:rPr>
        <w:t>те</w:t>
      </w:r>
      <w:r w:rsidR="00AF0790">
        <w:rPr>
          <w:lang w:val="bg-BG"/>
        </w:rPr>
        <w:t xml:space="preserve"> лавки да продават сладкиши и сладки напитки.</w:t>
      </w:r>
      <w:r w:rsidR="00AF0790">
        <w:rPr>
          <w:lang w:val="de-DE"/>
        </w:rPr>
        <w:t>]</w:t>
      </w:r>
    </w:p>
    <w:p w:rsidR="007819E1" w:rsidRPr="007819E1" w:rsidRDefault="007819E1" w:rsidP="00372750">
      <w:pPr>
        <w:pStyle w:val="NoSpacing"/>
        <w:ind w:firstLine="709"/>
        <w:rPr>
          <w:lang w:val="bg-BG" w:eastAsia="bg-BG" w:bidi="ar-SA"/>
        </w:rPr>
      </w:pPr>
      <w:r>
        <w:t xml:space="preserve">NAFLD повишава риска от диабет тип 2. </w:t>
      </w:r>
      <w:r w:rsidR="00057F65">
        <w:rPr>
          <w:lang w:val="bg-BG"/>
        </w:rPr>
        <w:t>Обикновено</w:t>
      </w:r>
      <w:r>
        <w:t xml:space="preserve"> препоръчват диета с ниско съдържание на мазнини за диабетици тип 2, но това и други изследвания опровергават тази стратегия. [7] Напротив, </w:t>
      </w:r>
      <w:r>
        <w:rPr>
          <w:lang w:val="bg-BG"/>
        </w:rPr>
        <w:t>богата на мазнини</w:t>
      </w:r>
      <w:r>
        <w:t xml:space="preserve"> </w:t>
      </w:r>
      <w:r w:rsidR="00037074">
        <w:rPr>
          <w:lang w:val="bg-BG"/>
        </w:rPr>
        <w:t>храна</w:t>
      </w:r>
      <w:r>
        <w:t xml:space="preserve"> </w:t>
      </w:r>
      <w:r w:rsidR="008A54F5">
        <w:rPr>
          <w:lang w:val="bg-BG"/>
        </w:rPr>
        <w:t>и бедна на</w:t>
      </w:r>
      <w:r>
        <w:t xml:space="preserve"> въглехидрати показа, че подобрява нивата </w:t>
      </w:r>
      <w:r w:rsidR="00057F65">
        <w:rPr>
          <w:lang w:val="bg-BG"/>
        </w:rPr>
        <w:t xml:space="preserve">както </w:t>
      </w:r>
      <w:r>
        <w:t xml:space="preserve">на кръвната захар, така и </w:t>
      </w:r>
      <w:r w:rsidR="008A54F5">
        <w:rPr>
          <w:lang w:val="bg-BG"/>
        </w:rPr>
        <w:t xml:space="preserve">на </w:t>
      </w:r>
      <w:r>
        <w:t>кръвните липиди. [8]</w:t>
      </w:r>
    </w:p>
    <w:p w:rsidR="00A81240" w:rsidRDefault="00024411" w:rsidP="001C4690">
      <w:pPr>
        <w:pStyle w:val="NoSpacing"/>
        <w:rPr>
          <w:rFonts w:eastAsia="Times New Roman"/>
          <w:lang w:val="bg-BG" w:eastAsia="bg-BG" w:bidi="ar-SA"/>
        </w:rPr>
      </w:pPr>
      <w:r>
        <w:t>Д-р Робърт Лустиг (който не е участвал в изследването, но в продължение на много години</w:t>
      </w:r>
      <w:r>
        <w:rPr>
          <w:lang w:val="bg-BG"/>
        </w:rPr>
        <w:t xml:space="preserve"> </w:t>
      </w:r>
      <w:r>
        <w:t xml:space="preserve">изследва </w:t>
      </w:r>
      <w:r w:rsidR="00806C35">
        <w:rPr>
          <w:lang w:val="bg-BG"/>
        </w:rPr>
        <w:t>уврежданията от</w:t>
      </w:r>
      <w:r>
        <w:t xml:space="preserve"> фруктоза) коментира резултатите</w:t>
      </w:r>
      <w:r w:rsidR="00AC74EE">
        <w:rPr>
          <w:lang w:val="bg-BG"/>
        </w:rPr>
        <w:t xml:space="preserve"> така</w:t>
      </w:r>
      <w:r>
        <w:t>: "</w:t>
      </w:r>
      <w:r w:rsidRPr="00024411">
        <w:rPr>
          <w:i/>
        </w:rPr>
        <w:t xml:space="preserve">Много хора мислят, че фруктозата дава празни калории. </w:t>
      </w:r>
      <w:r w:rsidR="00806C35">
        <w:rPr>
          <w:i/>
          <w:lang w:val="bg-BG"/>
        </w:rPr>
        <w:t xml:space="preserve">Това </w:t>
      </w:r>
      <w:r>
        <w:rPr>
          <w:i/>
          <w:lang w:val="bg-BG"/>
        </w:rPr>
        <w:t xml:space="preserve">не е така, </w:t>
      </w:r>
      <w:r w:rsidRPr="00024411">
        <w:rPr>
          <w:i/>
        </w:rPr>
        <w:t xml:space="preserve">те </w:t>
      </w:r>
      <w:r>
        <w:rPr>
          <w:i/>
          <w:lang w:val="bg-BG"/>
        </w:rPr>
        <w:t xml:space="preserve">са токсични защото </w:t>
      </w:r>
      <w:r w:rsidRPr="00024411">
        <w:rPr>
          <w:i/>
        </w:rPr>
        <w:t xml:space="preserve">се метаболизират само в черния дроб, а </w:t>
      </w:r>
      <w:r>
        <w:rPr>
          <w:i/>
          <w:lang w:val="bg-BG"/>
        </w:rPr>
        <w:t>той</w:t>
      </w:r>
      <w:r w:rsidRPr="00024411">
        <w:rPr>
          <w:i/>
        </w:rPr>
        <w:t xml:space="preserve"> превръща излишъка </w:t>
      </w:r>
      <w:r w:rsidR="008A54F5">
        <w:rPr>
          <w:i/>
          <w:lang w:val="bg-BG"/>
        </w:rPr>
        <w:t xml:space="preserve">от тях </w:t>
      </w:r>
      <w:r w:rsidRPr="00024411">
        <w:rPr>
          <w:i/>
        </w:rPr>
        <w:t xml:space="preserve">в </w:t>
      </w:r>
      <w:r w:rsidR="00806C35">
        <w:rPr>
          <w:lang w:val="de-DE"/>
        </w:rPr>
        <w:t>[</w:t>
      </w:r>
      <w:r w:rsidR="00806C35">
        <w:rPr>
          <w:lang w:val="bg-BG"/>
        </w:rPr>
        <w:t>собствени</w:t>
      </w:r>
      <w:r w:rsidR="00806C35">
        <w:rPr>
          <w:lang w:val="de-DE"/>
        </w:rPr>
        <w:t>]</w:t>
      </w:r>
      <w:r w:rsidR="00806C35">
        <w:rPr>
          <w:lang w:val="bg-BG"/>
        </w:rPr>
        <w:t xml:space="preserve"> </w:t>
      </w:r>
      <w:r>
        <w:rPr>
          <w:i/>
          <w:lang w:val="bg-BG"/>
        </w:rPr>
        <w:t>тлъст</w:t>
      </w:r>
      <w:r w:rsidRPr="00024411">
        <w:rPr>
          <w:i/>
        </w:rPr>
        <w:t>ини.</w:t>
      </w:r>
      <w:r>
        <w:t>"</w:t>
      </w:r>
    </w:p>
    <w:p w:rsidR="0054651B" w:rsidRPr="0054651B" w:rsidRDefault="00E95D70" w:rsidP="0054651B">
      <w:pPr>
        <w:pStyle w:val="Heading1"/>
        <w:rPr>
          <w:lang w:val="bg-BG" w:eastAsia="bg-BG" w:bidi="ar-SA"/>
        </w:rPr>
      </w:pPr>
      <w:r>
        <w:rPr>
          <w:rStyle w:val="shorttext"/>
          <w:lang w:val="bg-BG"/>
        </w:rPr>
        <w:t>А</w:t>
      </w:r>
      <w:r w:rsidR="00806C35">
        <w:rPr>
          <w:rStyle w:val="shorttext"/>
        </w:rPr>
        <w:t xml:space="preserve">социация </w:t>
      </w:r>
      <w:r w:rsidR="00806C35">
        <w:rPr>
          <w:rStyle w:val="shorttext"/>
          <w:lang w:val="bg-BG"/>
        </w:rPr>
        <w:t>з</w:t>
      </w:r>
      <w:r w:rsidR="0054651B">
        <w:rPr>
          <w:rStyle w:val="shorttext"/>
        </w:rPr>
        <w:t xml:space="preserve">а сърцето </w:t>
      </w:r>
      <w:r w:rsidR="00806C35">
        <w:rPr>
          <w:rStyle w:val="shorttext"/>
          <w:lang w:val="bg-BG"/>
        </w:rPr>
        <w:t>обяви</w:t>
      </w:r>
      <w:r w:rsidR="00024411">
        <w:rPr>
          <w:rStyle w:val="shorttext"/>
          <w:lang w:val="bg-BG"/>
        </w:rPr>
        <w:t xml:space="preserve"> </w:t>
      </w:r>
      <w:r w:rsidR="00806C35">
        <w:rPr>
          <w:rStyle w:val="shorttext"/>
          <w:lang w:val="bg-BG"/>
        </w:rPr>
        <w:t>маслото</w:t>
      </w:r>
      <w:r w:rsidR="00024411">
        <w:rPr>
          <w:rStyle w:val="shorttext"/>
          <w:lang w:val="bg-BG"/>
        </w:rPr>
        <w:t xml:space="preserve"> за</w:t>
      </w:r>
      <w:r w:rsidR="0054651B">
        <w:rPr>
          <w:rStyle w:val="shorttext"/>
        </w:rPr>
        <w:t xml:space="preserve"> </w:t>
      </w:r>
      <w:r w:rsidR="00806C35">
        <w:rPr>
          <w:rStyle w:val="shorttext"/>
          <w:lang w:val="bg-BG"/>
        </w:rPr>
        <w:t>вредн</w:t>
      </w:r>
      <w:r w:rsidR="0054651B">
        <w:rPr>
          <w:rStyle w:val="shorttext"/>
        </w:rPr>
        <w:t>о</w:t>
      </w:r>
    </w:p>
    <w:p w:rsidR="00024411" w:rsidRPr="00024411" w:rsidRDefault="00024411" w:rsidP="00BE6704">
      <w:pPr>
        <w:pStyle w:val="NoSpacing"/>
        <w:spacing w:before="0" w:beforeAutospacing="0"/>
        <w:ind w:firstLine="709"/>
        <w:rPr>
          <w:lang w:val="bg-BG" w:eastAsia="bg-BG" w:bidi="ar-SA"/>
        </w:rPr>
      </w:pPr>
      <w:r>
        <w:t>През юни</w:t>
      </w:r>
      <w:r w:rsidR="009F0BCF">
        <w:rPr>
          <w:lang w:val="bg-BG"/>
        </w:rPr>
        <w:t xml:space="preserve"> </w:t>
      </w:r>
      <w:r w:rsidR="00806C35">
        <w:rPr>
          <w:lang w:val="de-DE"/>
        </w:rPr>
        <w:t>[</w:t>
      </w:r>
      <w:r w:rsidR="009F0BCF">
        <w:rPr>
          <w:lang w:val="bg-BG"/>
        </w:rPr>
        <w:t>2017</w:t>
      </w:r>
      <w:r w:rsidR="00806C35">
        <w:rPr>
          <w:lang w:val="de-DE"/>
        </w:rPr>
        <w:t xml:space="preserve"> </w:t>
      </w:r>
      <w:r w:rsidR="00806C35">
        <w:rPr>
          <w:lang w:val="bg-BG"/>
        </w:rPr>
        <w:t>г</w:t>
      </w:r>
      <w:r w:rsidR="00806C35">
        <w:rPr>
          <w:lang w:val="de-DE"/>
        </w:rPr>
        <w:t>]</w:t>
      </w:r>
      <w:r>
        <w:rPr>
          <w:lang w:val="bg-BG"/>
        </w:rPr>
        <w:t>,</w:t>
      </w:r>
      <w:r>
        <w:t xml:space="preserve"> Американската асоциация за сърдечни заболявания (AHA) шокира</w:t>
      </w:r>
      <w:r w:rsidR="00FE6AA3">
        <w:rPr>
          <w:lang w:val="bg-BG"/>
        </w:rPr>
        <w:t xml:space="preserve"> хората със здравно съзнание по</w:t>
      </w:r>
      <w:r>
        <w:t xml:space="preserve"> целия свят, като обяв</w:t>
      </w:r>
      <w:r>
        <w:rPr>
          <w:lang w:val="bg-BG"/>
        </w:rPr>
        <w:t>и</w:t>
      </w:r>
      <w:r>
        <w:t xml:space="preserve"> масло</w:t>
      </w:r>
      <w:r w:rsidR="00763467">
        <w:rPr>
          <w:lang w:val="bg-BG"/>
        </w:rPr>
        <w:t>то</w:t>
      </w:r>
      <w:r>
        <w:t xml:space="preserve"> за </w:t>
      </w:r>
      <w:r w:rsidR="00844D01">
        <w:rPr>
          <w:lang w:val="bg-BG"/>
        </w:rPr>
        <w:t>вредно</w:t>
      </w:r>
      <w:r>
        <w:t xml:space="preserve"> и прикан</w:t>
      </w:r>
      <w:r>
        <w:rPr>
          <w:lang w:val="bg-BG"/>
        </w:rPr>
        <w:t>и</w:t>
      </w:r>
      <w:r>
        <w:t xml:space="preserve"> хората да преминат от масло към маргарин, за да </w:t>
      </w:r>
      <w:r w:rsidR="00763467">
        <w:rPr>
          <w:lang w:val="bg-BG"/>
        </w:rPr>
        <w:t xml:space="preserve">си </w:t>
      </w:r>
      <w:r>
        <w:t>за</w:t>
      </w:r>
      <w:r w:rsidR="00806C35">
        <w:rPr>
          <w:lang w:val="bg-BG"/>
        </w:rPr>
        <w:t>пазят</w:t>
      </w:r>
      <w:r>
        <w:t xml:space="preserve"> здравето на сърцето. [9] Според AHA, заместване</w:t>
      </w:r>
      <w:r w:rsidR="003208ED">
        <w:rPr>
          <w:lang w:val="bg-BG"/>
        </w:rPr>
        <w:t>то</w:t>
      </w:r>
      <w:r>
        <w:t xml:space="preserve"> на наситени мазнини с полиненаситени като маргарин и растително масло може</w:t>
      </w:r>
      <w:r>
        <w:rPr>
          <w:lang w:val="bg-BG"/>
        </w:rPr>
        <w:t>ло</w:t>
      </w:r>
      <w:r>
        <w:t xml:space="preserve"> да намали риска от сърдечни заболявания с 30%.</w:t>
      </w:r>
    </w:p>
    <w:p w:rsidR="009F0BCF" w:rsidRPr="009F0BCF" w:rsidRDefault="00E95D70" w:rsidP="00372750">
      <w:pPr>
        <w:pStyle w:val="NoSpacing"/>
        <w:ind w:firstLine="709"/>
        <w:rPr>
          <w:lang w:val="bg-BG" w:eastAsia="bg-BG" w:bidi="ar-SA"/>
        </w:rPr>
      </w:pPr>
      <w:r>
        <w:rPr>
          <w:lang w:val="bg-BG"/>
        </w:rPr>
        <w:t>Тази</w:t>
      </w:r>
      <w:r w:rsidR="009F0BCF">
        <w:rPr>
          <w:lang w:val="bg-BG"/>
        </w:rPr>
        <w:t xml:space="preserve"> констатация</w:t>
      </w:r>
      <w:r>
        <w:rPr>
          <w:lang w:val="bg-BG"/>
        </w:rPr>
        <w:t xml:space="preserve"> е шокираща</w:t>
      </w:r>
      <w:r w:rsidR="009F0BCF">
        <w:t xml:space="preserve">, </w:t>
      </w:r>
      <w:r w:rsidR="003208ED">
        <w:rPr>
          <w:lang w:val="bg-BG"/>
        </w:rPr>
        <w:t>защото</w:t>
      </w:r>
      <w:r w:rsidR="009F0BCF">
        <w:t xml:space="preserve"> </w:t>
      </w:r>
      <w:r>
        <w:rPr>
          <w:lang w:val="bg-BG"/>
        </w:rPr>
        <w:t>е научно доказано</w:t>
      </w:r>
      <w:r w:rsidR="00844D01">
        <w:rPr>
          <w:lang w:val="bg-BG"/>
        </w:rPr>
        <w:t xml:space="preserve">, </w:t>
      </w:r>
      <w:r w:rsidR="00844D01">
        <w:t>[10]</w:t>
      </w:r>
      <w:r>
        <w:rPr>
          <w:lang w:val="bg-BG"/>
        </w:rPr>
        <w:t xml:space="preserve"> </w:t>
      </w:r>
      <w:r w:rsidR="003208ED">
        <w:rPr>
          <w:lang w:val="bg-BG"/>
        </w:rPr>
        <w:t>че</w:t>
      </w:r>
      <w:r>
        <w:rPr>
          <w:lang w:val="bg-BG"/>
        </w:rPr>
        <w:t xml:space="preserve"> </w:t>
      </w:r>
      <w:r w:rsidR="009F0BCF">
        <w:t>маргарин и рафинирани полиненаситени растителни масла</w:t>
      </w:r>
      <w:r w:rsidR="00844D01">
        <w:rPr>
          <w:lang w:val="bg-BG"/>
        </w:rPr>
        <w:t xml:space="preserve"> </w:t>
      </w:r>
      <w:r w:rsidR="00844D01">
        <w:rPr>
          <w:lang w:val="de-DE"/>
        </w:rPr>
        <w:t>[</w:t>
      </w:r>
      <w:r w:rsidR="00763467">
        <w:rPr>
          <w:lang w:val="bg-BG"/>
        </w:rPr>
        <w:t>като слънчогледово олио</w:t>
      </w:r>
      <w:r w:rsidR="00844D01">
        <w:rPr>
          <w:lang w:val="de-DE"/>
        </w:rPr>
        <w:t>]</w:t>
      </w:r>
      <w:r w:rsidR="009F0BCF">
        <w:t xml:space="preserve">  причинява</w:t>
      </w:r>
      <w:r>
        <w:rPr>
          <w:lang w:val="bg-BG"/>
        </w:rPr>
        <w:t>т</w:t>
      </w:r>
      <w:r w:rsidR="009F0BCF">
        <w:t xml:space="preserve"> сърдечно-съдови заболявания и </w:t>
      </w:r>
      <w:r w:rsidR="003208ED">
        <w:rPr>
          <w:lang w:val="bg-BG"/>
        </w:rPr>
        <w:t>създават</w:t>
      </w:r>
      <w:r w:rsidR="009F0BCF">
        <w:t xml:space="preserve"> здравословни проблеми, </w:t>
      </w:r>
      <w:r>
        <w:rPr>
          <w:lang w:val="bg-BG"/>
        </w:rPr>
        <w:t>а</w:t>
      </w:r>
      <w:r w:rsidR="009F0BCF">
        <w:t xml:space="preserve"> наситените мазнини са </w:t>
      </w:r>
      <w:r w:rsidR="008A54F5">
        <w:rPr>
          <w:lang w:val="bg-BG"/>
        </w:rPr>
        <w:t>реабилитира</w:t>
      </w:r>
      <w:r w:rsidR="009F0BCF">
        <w:t>ни</w:t>
      </w:r>
      <w:r w:rsidR="00844D01">
        <w:rPr>
          <w:lang w:val="bg-BG"/>
        </w:rPr>
        <w:t xml:space="preserve"> </w:t>
      </w:r>
      <w:r w:rsidR="00844D01">
        <w:rPr>
          <w:lang w:val="de-DE"/>
        </w:rPr>
        <w:t>[</w:t>
      </w:r>
      <w:r w:rsidR="00763467">
        <w:rPr>
          <w:lang w:val="bg-BG"/>
        </w:rPr>
        <w:t>като безвредни</w:t>
      </w:r>
      <w:r w:rsidR="00844D01">
        <w:rPr>
          <w:lang w:val="de-DE"/>
        </w:rPr>
        <w:t>]</w:t>
      </w:r>
      <w:r w:rsidR="009F0BCF">
        <w:t xml:space="preserve">. Растителните масла са особено опасни при готвене, тъй като при загряване </w:t>
      </w:r>
      <w:r w:rsidR="003208ED">
        <w:rPr>
          <w:lang w:val="bg-BG"/>
        </w:rPr>
        <w:t>се образуват</w:t>
      </w:r>
      <w:r w:rsidR="009F0BCF">
        <w:t xml:space="preserve"> токсични </w:t>
      </w:r>
      <w:r w:rsidR="00193CF1">
        <w:rPr>
          <w:lang w:val="bg-BG"/>
        </w:rPr>
        <w:t xml:space="preserve">окислени </w:t>
      </w:r>
      <w:r w:rsidR="009F0BCF">
        <w:t>продукти като циклични алдехиди.</w:t>
      </w:r>
    </w:p>
    <w:p w:rsidR="009F0BCF" w:rsidRPr="009F0BCF" w:rsidRDefault="00FE6AA3" w:rsidP="00372750">
      <w:pPr>
        <w:pStyle w:val="NoSpacing"/>
        <w:ind w:firstLine="709"/>
        <w:rPr>
          <w:lang w:val="bg-BG" w:eastAsia="bg-BG" w:bidi="ar-SA"/>
        </w:rPr>
      </w:pPr>
      <w:r>
        <w:rPr>
          <w:lang w:val="bg-BG"/>
        </w:rPr>
        <w:t>Растителни масла</w:t>
      </w:r>
      <w:r w:rsidR="009F0BCF">
        <w:t xml:space="preserve"> </w:t>
      </w:r>
      <w:r w:rsidR="003208ED">
        <w:rPr>
          <w:lang w:val="de-DE"/>
        </w:rPr>
        <w:t>[</w:t>
      </w:r>
      <w:r w:rsidR="003208ED">
        <w:rPr>
          <w:lang w:val="bg-BG"/>
        </w:rPr>
        <w:t>като слънчогледово</w:t>
      </w:r>
      <w:r w:rsidR="00BE6704">
        <w:rPr>
          <w:lang w:val="bg-BG"/>
        </w:rPr>
        <w:t xml:space="preserve"> олио</w:t>
      </w:r>
      <w:r w:rsidR="003208ED">
        <w:rPr>
          <w:lang w:val="de-DE"/>
        </w:rPr>
        <w:t>]</w:t>
      </w:r>
      <w:r w:rsidR="003208ED">
        <w:rPr>
          <w:lang w:val="bg-BG"/>
        </w:rPr>
        <w:t xml:space="preserve"> </w:t>
      </w:r>
      <w:r w:rsidR="009F0BCF">
        <w:rPr>
          <w:lang w:val="bg-BG"/>
        </w:rPr>
        <w:t>съдържат</w:t>
      </w:r>
      <w:r w:rsidR="009F0BCF">
        <w:t xml:space="preserve"> </w:t>
      </w:r>
      <w:r w:rsidR="003208ED">
        <w:rPr>
          <w:lang w:val="bg-BG"/>
        </w:rPr>
        <w:t>вредни</w:t>
      </w:r>
      <w:r w:rsidR="009F0BCF">
        <w:t xml:space="preserve"> омега-6 полиненаситени мазнини. В големи количества</w:t>
      </w:r>
      <w:r w:rsidR="00BE6704">
        <w:rPr>
          <w:lang w:val="bg-BG"/>
        </w:rPr>
        <w:t>,</w:t>
      </w:r>
      <w:r w:rsidR="009F0BCF">
        <w:t xml:space="preserve"> тези мазнини не изг</w:t>
      </w:r>
      <w:r w:rsidR="00763467">
        <w:rPr>
          <w:lang w:val="bg-BG"/>
        </w:rPr>
        <w:t>арят в</w:t>
      </w:r>
      <w:r>
        <w:rPr>
          <w:lang w:val="bg-BG"/>
        </w:rPr>
        <w:t xml:space="preserve"> тялото</w:t>
      </w:r>
      <w:r w:rsidR="00763467">
        <w:rPr>
          <w:lang w:val="bg-BG"/>
        </w:rPr>
        <w:t>, а се</w:t>
      </w:r>
      <w:r w:rsidR="009F0BCF">
        <w:rPr>
          <w:lang w:val="bg-BG"/>
        </w:rPr>
        <w:t>.</w:t>
      </w:r>
      <w:r w:rsidR="009F0BCF">
        <w:t>включ</w:t>
      </w:r>
      <w:r w:rsidR="009F0BCF">
        <w:rPr>
          <w:lang w:val="bg-BG"/>
        </w:rPr>
        <w:t>ва</w:t>
      </w:r>
      <w:r w:rsidR="00763467">
        <w:rPr>
          <w:lang w:val="bg-BG"/>
        </w:rPr>
        <w:t>т</w:t>
      </w:r>
      <w:r w:rsidR="009F0BCF">
        <w:t xml:space="preserve"> в</w:t>
      </w:r>
      <w:r w:rsidR="003208ED">
        <w:rPr>
          <w:lang w:val="bg-BG"/>
        </w:rPr>
        <w:t xml:space="preserve"> </w:t>
      </w:r>
      <w:r w:rsidR="003208ED">
        <w:rPr>
          <w:lang w:val="de-DE"/>
        </w:rPr>
        <w:t>[</w:t>
      </w:r>
      <w:r w:rsidR="003208ED">
        <w:rPr>
          <w:lang w:val="bg-BG"/>
        </w:rPr>
        <w:t>изграждане на</w:t>
      </w:r>
      <w:r w:rsidR="003208ED">
        <w:rPr>
          <w:lang w:val="de-DE"/>
        </w:rPr>
        <w:t>]</w:t>
      </w:r>
      <w:r w:rsidR="009F0BCF">
        <w:t xml:space="preserve"> клетъчни и митохондриални мембрани, където</w:t>
      </w:r>
      <w:r w:rsidR="00BE6704">
        <w:rPr>
          <w:lang w:val="bg-BG"/>
        </w:rPr>
        <w:t xml:space="preserve"> те</w:t>
      </w:r>
      <w:r w:rsidR="009F0BCF">
        <w:t xml:space="preserve"> са силно подат</w:t>
      </w:r>
      <w:r>
        <w:t>ливи на оксидативно увреждане.</w:t>
      </w:r>
      <w:r w:rsidR="00763467">
        <w:rPr>
          <w:lang w:val="bg-BG"/>
        </w:rPr>
        <w:t xml:space="preserve"> Тези</w:t>
      </w:r>
      <w:r w:rsidR="009F0BCF">
        <w:t xml:space="preserve"> растителни масла </w:t>
      </w:r>
      <w:r w:rsidR="00E0593C">
        <w:rPr>
          <w:lang w:val="bg-BG"/>
        </w:rPr>
        <w:t xml:space="preserve">и </w:t>
      </w:r>
      <w:r w:rsidR="00E0593C">
        <w:t>маргаринът</w:t>
      </w:r>
      <w:r w:rsidR="00E0593C">
        <w:rPr>
          <w:lang w:val="bg-BG"/>
        </w:rPr>
        <w:t xml:space="preserve"> </w:t>
      </w:r>
      <w:r w:rsidR="00763467">
        <w:rPr>
          <w:lang w:val="bg-BG"/>
        </w:rPr>
        <w:t xml:space="preserve">не </w:t>
      </w:r>
      <w:r w:rsidR="009F0BCF">
        <w:t xml:space="preserve">са </w:t>
      </w:r>
      <w:r w:rsidR="00763467">
        <w:rPr>
          <w:lang w:val="bg-BG"/>
        </w:rPr>
        <w:t>безвредни</w:t>
      </w:r>
      <w:r w:rsidR="009F0BCF">
        <w:t>!</w:t>
      </w:r>
    </w:p>
    <w:p w:rsidR="005D6058" w:rsidRPr="0070548E" w:rsidRDefault="003208ED" w:rsidP="00372750">
      <w:pPr>
        <w:pStyle w:val="NoSpacing"/>
        <w:ind w:firstLine="709"/>
        <w:rPr>
          <w:lang w:val="bg-BG"/>
        </w:rPr>
      </w:pPr>
      <w:r>
        <w:rPr>
          <w:lang w:val="bg-BG"/>
        </w:rPr>
        <w:lastRenderedPageBreak/>
        <w:t>П</w:t>
      </w:r>
      <w:r w:rsidR="009F0BCF">
        <w:rPr>
          <w:lang w:val="bg-BG"/>
        </w:rPr>
        <w:t>репоръка</w:t>
      </w:r>
      <w:r>
        <w:rPr>
          <w:lang w:val="bg-BG"/>
        </w:rPr>
        <w:t>та</w:t>
      </w:r>
      <w:r w:rsidR="009F0BCF">
        <w:t xml:space="preserve"> на AHA </w:t>
      </w:r>
      <w:r>
        <w:rPr>
          <w:lang w:val="de-DE"/>
        </w:rPr>
        <w:t>[</w:t>
      </w:r>
      <w:r>
        <w:rPr>
          <w:lang w:val="bg-BG"/>
        </w:rPr>
        <w:t xml:space="preserve">да се намали консумацията на </w:t>
      </w:r>
      <w:r w:rsidR="00763467">
        <w:rPr>
          <w:lang w:val="bg-BG"/>
        </w:rPr>
        <w:t xml:space="preserve">наситени </w:t>
      </w:r>
      <w:r w:rsidR="000A7649">
        <w:rPr>
          <w:lang w:val="bg-BG"/>
        </w:rPr>
        <w:t>мазнини</w:t>
      </w:r>
      <w:r>
        <w:rPr>
          <w:lang w:val="de-DE"/>
        </w:rPr>
        <w:t>]</w:t>
      </w:r>
      <w:r w:rsidR="000A7649">
        <w:rPr>
          <w:lang w:val="bg-BG"/>
        </w:rPr>
        <w:t xml:space="preserve"> </w:t>
      </w:r>
      <w:r w:rsidR="009F0BCF">
        <w:t>е изпратен</w:t>
      </w:r>
      <w:r w:rsidR="009F0BCF">
        <w:rPr>
          <w:lang w:val="bg-BG"/>
        </w:rPr>
        <w:t>а</w:t>
      </w:r>
      <w:r w:rsidR="009F0BCF">
        <w:t xml:space="preserve"> до кардиолози по ц</w:t>
      </w:r>
      <w:r w:rsidR="00E95D70">
        <w:rPr>
          <w:lang w:val="bg-BG"/>
        </w:rPr>
        <w:t>я</w:t>
      </w:r>
      <w:r w:rsidR="009F0BCF">
        <w:t xml:space="preserve">л свят, а не само до тези в САЩ. AHA препоръчва да се ограничи приема на наситени мазнини до 6% от дневните калории [11] - далеч </w:t>
      </w:r>
      <w:r w:rsidR="00763467">
        <w:rPr>
          <w:lang w:val="bg-BG"/>
        </w:rPr>
        <w:t>под</w:t>
      </w:r>
      <w:r w:rsidR="009F0BCF">
        <w:t xml:space="preserve"> </w:t>
      </w:r>
      <w:r w:rsidR="000A7649">
        <w:rPr>
          <w:lang w:val="bg-BG"/>
        </w:rPr>
        <w:t xml:space="preserve">нуждата за добро здраве, която е над </w:t>
      </w:r>
      <w:r w:rsidR="009F0BCF">
        <w:t>50</w:t>
      </w:r>
      <w:r w:rsidR="009F0BCF">
        <w:rPr>
          <w:lang w:val="bg-BG"/>
        </w:rPr>
        <w:t>%</w:t>
      </w:r>
      <w:r w:rsidR="009F0BCF">
        <w:t>.</w:t>
      </w:r>
      <w:r w:rsidR="005D6058">
        <w:rPr>
          <w:lang w:val="bg-BG"/>
        </w:rPr>
        <w:t xml:space="preserve"> </w:t>
      </w:r>
      <w:r w:rsidR="002B3517">
        <w:t>AHA основава с</w:t>
      </w:r>
      <w:r w:rsidR="000A7649">
        <w:rPr>
          <w:lang w:val="bg-BG"/>
        </w:rPr>
        <w:t>егашната си</w:t>
      </w:r>
      <w:r w:rsidR="002B3517">
        <w:t xml:space="preserve"> препоръка </w:t>
      </w:r>
      <w:r w:rsidR="002B3517">
        <w:rPr>
          <w:lang w:val="bg-BG"/>
        </w:rPr>
        <w:t>върху</w:t>
      </w:r>
      <w:r w:rsidR="002B3517">
        <w:t xml:space="preserve"> стари проучвания</w:t>
      </w:r>
      <w:r w:rsidR="000A7649">
        <w:rPr>
          <w:lang w:val="bg-BG"/>
        </w:rPr>
        <w:t>,</w:t>
      </w:r>
      <w:r w:rsidR="002B3517">
        <w:t xml:space="preserve"> </w:t>
      </w:r>
      <w:r w:rsidR="00787BFB">
        <w:rPr>
          <w:lang w:val="bg-BG"/>
        </w:rPr>
        <w:t xml:space="preserve">правени </w:t>
      </w:r>
      <w:r w:rsidR="002B3517">
        <w:rPr>
          <w:lang w:val="bg-BG"/>
        </w:rPr>
        <w:t>преди</w:t>
      </w:r>
      <w:r w:rsidR="005D6058">
        <w:t xml:space="preserve"> </w:t>
      </w:r>
      <w:r w:rsidR="00E0593C">
        <w:rPr>
          <w:lang w:val="bg-BG"/>
        </w:rPr>
        <w:t xml:space="preserve">няколко </w:t>
      </w:r>
      <w:r w:rsidR="005D6058">
        <w:t>десетилетия.</w:t>
      </w:r>
      <w:r w:rsidR="0070548E">
        <w:rPr>
          <w:lang w:val="bg-BG"/>
        </w:rPr>
        <w:t xml:space="preserve"> Б</w:t>
      </w:r>
      <w:r w:rsidR="0070548E">
        <w:t xml:space="preserve">ързо стана ясно, че </w:t>
      </w:r>
      <w:r w:rsidR="0070548E">
        <w:rPr>
          <w:lang w:val="bg-BG"/>
        </w:rPr>
        <w:t>това е направено</w:t>
      </w:r>
      <w:r w:rsidR="0070548E">
        <w:t xml:space="preserve"> </w:t>
      </w:r>
      <w:r w:rsidR="0070548E">
        <w:rPr>
          <w:lang w:val="bg-BG"/>
        </w:rPr>
        <w:t>нароч</w:t>
      </w:r>
      <w:r w:rsidR="0070548E">
        <w:t>но</w:t>
      </w:r>
      <w:r w:rsidR="0070548E">
        <w:rPr>
          <w:lang w:val="bg-BG"/>
        </w:rPr>
        <w:t xml:space="preserve">.  </w:t>
      </w:r>
      <w:r w:rsidR="0070548E">
        <w:t>[12]</w:t>
      </w:r>
      <w:r w:rsidR="0070548E">
        <w:rPr>
          <w:lang w:val="bg-BG"/>
        </w:rPr>
        <w:t xml:space="preserve"> </w:t>
      </w:r>
    </w:p>
    <w:p w:rsidR="002B3517" w:rsidRPr="002B3517" w:rsidRDefault="002B3517" w:rsidP="00372750">
      <w:pPr>
        <w:pStyle w:val="NoSpacing"/>
        <w:ind w:firstLine="709"/>
        <w:rPr>
          <w:lang w:val="bg-BG" w:eastAsia="bg-BG" w:bidi="ar-SA"/>
        </w:rPr>
      </w:pPr>
      <w:r>
        <w:t xml:space="preserve">Четирите проучвания, </w:t>
      </w:r>
      <w:r w:rsidR="00193CF1">
        <w:rPr>
          <w:lang w:val="bg-BG"/>
        </w:rPr>
        <w:t xml:space="preserve">върху </w:t>
      </w:r>
      <w:r>
        <w:t xml:space="preserve">които </w:t>
      </w:r>
      <w:r w:rsidR="000A7649">
        <w:rPr>
          <w:lang w:val="bg-BG"/>
        </w:rPr>
        <w:t xml:space="preserve">АНА </w:t>
      </w:r>
      <w:r>
        <w:t xml:space="preserve">се </w:t>
      </w:r>
      <w:r w:rsidR="00787BFB">
        <w:rPr>
          <w:lang w:val="bg-BG"/>
        </w:rPr>
        <w:t>осланя</w:t>
      </w:r>
      <w:r>
        <w:t xml:space="preserve">, </w:t>
      </w:r>
      <w:r w:rsidR="000A7649">
        <w:rPr>
          <w:lang w:val="bg-BG"/>
        </w:rPr>
        <w:t>са правени през</w:t>
      </w:r>
      <w:r>
        <w:t xml:space="preserve"> 60-те и началото на 70-те години, когато </w:t>
      </w:r>
      <w:r w:rsidR="0070548E">
        <w:rPr>
          <w:lang w:val="bg-BG"/>
        </w:rPr>
        <w:t>възникна</w:t>
      </w:r>
      <w:r>
        <w:t xml:space="preserve"> </w:t>
      </w:r>
      <w:r w:rsidR="005D6058">
        <w:rPr>
          <w:lang w:val="bg-BG"/>
        </w:rPr>
        <w:t>заблудата</w:t>
      </w:r>
      <w:r w:rsidR="00E0593C">
        <w:rPr>
          <w:lang w:val="bg-BG"/>
        </w:rPr>
        <w:t>, че</w:t>
      </w:r>
      <w:r w:rsidR="005D6058">
        <w:rPr>
          <w:lang w:val="bg-BG"/>
        </w:rPr>
        <w:t xml:space="preserve"> наситените</w:t>
      </w:r>
      <w:r>
        <w:t xml:space="preserve"> мазнини</w:t>
      </w:r>
      <w:r w:rsidR="00E0593C">
        <w:rPr>
          <w:lang w:val="bg-BG"/>
        </w:rPr>
        <w:t xml:space="preserve"> са вредни</w:t>
      </w:r>
      <w:r w:rsidR="00787BFB">
        <w:rPr>
          <w:lang w:val="bg-BG"/>
        </w:rPr>
        <w:t>. Н</w:t>
      </w:r>
      <w:r>
        <w:t xml:space="preserve">ито едно от тези проучвания не е включвало масло, което означава, че AHA прави неверни твърдения, </w:t>
      </w:r>
      <w:r w:rsidR="000A7649">
        <w:rPr>
          <w:lang w:val="bg-BG"/>
        </w:rPr>
        <w:t>че</w:t>
      </w:r>
      <w:r>
        <w:t xml:space="preserve"> масло</w:t>
      </w:r>
      <w:r w:rsidR="000A7649">
        <w:rPr>
          <w:lang w:val="bg-BG"/>
        </w:rPr>
        <w:t>то е</w:t>
      </w:r>
      <w:r>
        <w:t xml:space="preserve"> опасна мазнина. </w:t>
      </w:r>
      <w:r w:rsidR="00787BFB">
        <w:rPr>
          <w:lang w:val="bg-BG"/>
        </w:rPr>
        <w:t>Н</w:t>
      </w:r>
      <w:r>
        <w:t>аука</w:t>
      </w:r>
      <w:r w:rsidR="00787BFB">
        <w:rPr>
          <w:lang w:val="bg-BG"/>
        </w:rPr>
        <w:t xml:space="preserve">та за храненето </w:t>
      </w:r>
      <w:r>
        <w:t>напр</w:t>
      </w:r>
      <w:r w:rsidR="00787BFB">
        <w:rPr>
          <w:lang w:val="bg-BG"/>
        </w:rPr>
        <w:t>една</w:t>
      </w:r>
      <w:r>
        <w:t xml:space="preserve"> значителн</w:t>
      </w:r>
      <w:r w:rsidR="00787BFB">
        <w:rPr>
          <w:lang w:val="bg-BG"/>
        </w:rPr>
        <w:t>о</w:t>
      </w:r>
      <w:r>
        <w:t xml:space="preserve"> от </w:t>
      </w:r>
      <w:r w:rsidR="005D6058">
        <w:rPr>
          <w:lang w:val="bg-BG"/>
        </w:rPr>
        <w:t>19</w:t>
      </w:r>
      <w:r>
        <w:t>70-т</w:t>
      </w:r>
      <w:r w:rsidR="005D6058">
        <w:rPr>
          <w:lang w:val="bg-BG"/>
        </w:rPr>
        <w:t>а</w:t>
      </w:r>
      <w:r>
        <w:t xml:space="preserve"> </w:t>
      </w:r>
      <w:r w:rsidR="005D6058">
        <w:rPr>
          <w:lang w:val="bg-BG"/>
        </w:rPr>
        <w:t>досега.</w:t>
      </w:r>
      <w:r>
        <w:t xml:space="preserve"> </w:t>
      </w:r>
      <w:r w:rsidR="0070548E">
        <w:rPr>
          <w:lang w:val="bg-BG"/>
        </w:rPr>
        <w:t>Много п</w:t>
      </w:r>
      <w:r>
        <w:t>роучвания опроверга</w:t>
      </w:r>
      <w:r>
        <w:rPr>
          <w:lang w:val="bg-BG"/>
        </w:rPr>
        <w:t>ха</w:t>
      </w:r>
      <w:r>
        <w:t xml:space="preserve"> идеята, че </w:t>
      </w:r>
      <w:r w:rsidR="000A7649">
        <w:rPr>
          <w:lang w:val="bg-BG"/>
        </w:rPr>
        <w:t>хран</w:t>
      </w:r>
      <w:r>
        <w:t xml:space="preserve">и с високо съдържание на мазнини </w:t>
      </w:r>
      <w:r w:rsidR="00E30D2D">
        <w:rPr>
          <w:lang w:val="bg-BG"/>
        </w:rPr>
        <w:t>предизвик</w:t>
      </w:r>
      <w:r>
        <w:t xml:space="preserve">ват сърдечни заболявания. </w:t>
      </w:r>
      <w:r w:rsidR="00E30D2D">
        <w:rPr>
          <w:lang w:val="bg-BG"/>
        </w:rPr>
        <w:t xml:space="preserve">Споменатото </w:t>
      </w:r>
      <w:r w:rsidR="00787BFB">
        <w:rPr>
          <w:lang w:val="bg-BG"/>
        </w:rPr>
        <w:t xml:space="preserve">мащабно </w:t>
      </w:r>
      <w:r>
        <w:t xml:space="preserve">изследване </w:t>
      </w:r>
      <w:r w:rsidR="00E0593C">
        <w:rPr>
          <w:lang w:val="de-DE"/>
        </w:rPr>
        <w:t>PURE</w:t>
      </w:r>
      <w:r w:rsidR="00E0593C">
        <w:rPr>
          <w:lang w:val="bg-BG"/>
        </w:rPr>
        <w:t xml:space="preserve"> </w:t>
      </w:r>
      <w:r>
        <w:t>е само най-новото в дългата верига от такива изследвания</w:t>
      </w:r>
      <w:r w:rsidR="005D6058">
        <w:rPr>
          <w:lang w:val="bg-BG"/>
        </w:rPr>
        <w:t xml:space="preserve"> в течение на 47 години.</w:t>
      </w:r>
      <w:r>
        <w:t>.</w:t>
      </w:r>
    </w:p>
    <w:p w:rsidR="0054651B" w:rsidRPr="0054651B" w:rsidRDefault="0054651B" w:rsidP="0054651B">
      <w:pPr>
        <w:pStyle w:val="Heading1"/>
        <w:rPr>
          <w:lang w:val="bg-BG" w:eastAsia="bg-BG" w:bidi="ar-SA"/>
        </w:rPr>
      </w:pPr>
      <w:r>
        <w:rPr>
          <w:rStyle w:val="shorttext"/>
        </w:rPr>
        <w:t>Защо AHA се по</w:t>
      </w:r>
      <w:r w:rsidR="005D6058">
        <w:rPr>
          <w:rStyle w:val="shorttext"/>
          <w:lang w:val="bg-BG"/>
        </w:rPr>
        <w:t>зовава</w:t>
      </w:r>
      <w:r w:rsidR="005D6058">
        <w:rPr>
          <w:rStyle w:val="shorttext"/>
        </w:rPr>
        <w:t xml:space="preserve"> на </w:t>
      </w:r>
      <w:r>
        <w:rPr>
          <w:rStyle w:val="shorttext"/>
        </w:rPr>
        <w:t xml:space="preserve">стари </w:t>
      </w:r>
      <w:r w:rsidR="00E30D2D">
        <w:rPr>
          <w:rStyle w:val="shorttext"/>
          <w:lang w:val="bg-BG"/>
        </w:rPr>
        <w:t>проучвания</w:t>
      </w:r>
      <w:r>
        <w:rPr>
          <w:rStyle w:val="shorttext"/>
        </w:rPr>
        <w:t>?</w:t>
      </w:r>
    </w:p>
    <w:p w:rsidR="00E21A29" w:rsidRPr="00E21A29" w:rsidRDefault="0070548E" w:rsidP="00E0593C">
      <w:pPr>
        <w:pStyle w:val="NoSpacing"/>
        <w:spacing w:before="0" w:beforeAutospacing="0"/>
        <w:ind w:firstLine="709"/>
        <w:rPr>
          <w:lang w:val="bg-BG" w:eastAsia="bg-BG" w:bidi="ar-SA"/>
        </w:rPr>
      </w:pPr>
      <w:r>
        <w:rPr>
          <w:lang w:val="bg-BG"/>
        </w:rPr>
        <w:t>П</w:t>
      </w:r>
      <w:r w:rsidR="00E21A29">
        <w:t>ричината, поради която AHA пренебрег</w:t>
      </w:r>
      <w:r>
        <w:rPr>
          <w:lang w:val="bg-BG"/>
        </w:rPr>
        <w:t>ва</w:t>
      </w:r>
      <w:r w:rsidR="00E21A29">
        <w:t xml:space="preserve"> </w:t>
      </w:r>
      <w:r w:rsidR="00E30D2D">
        <w:rPr>
          <w:lang w:val="bg-BG"/>
        </w:rPr>
        <w:t>последни</w:t>
      </w:r>
      <w:r w:rsidR="005D6058">
        <w:t xml:space="preserve"> изследвания, </w:t>
      </w:r>
      <w:r>
        <w:rPr>
          <w:lang w:val="bg-BG"/>
        </w:rPr>
        <w:t xml:space="preserve">които </w:t>
      </w:r>
      <w:r w:rsidR="005D6058">
        <w:rPr>
          <w:lang w:val="bg-BG"/>
        </w:rPr>
        <w:t>д</w:t>
      </w:r>
      <w:r w:rsidR="00E21A29">
        <w:t>оказва</w:t>
      </w:r>
      <w:r>
        <w:rPr>
          <w:lang w:val="bg-BG"/>
        </w:rPr>
        <w:t>т</w:t>
      </w:r>
      <w:r w:rsidR="00E21A29">
        <w:t>, че наситени мазнини н</w:t>
      </w:r>
      <w:r w:rsidR="005D6058">
        <w:rPr>
          <w:lang w:val="bg-BG"/>
        </w:rPr>
        <w:t>е</w:t>
      </w:r>
      <w:r>
        <w:rPr>
          <w:lang w:val="bg-BG"/>
        </w:rPr>
        <w:t xml:space="preserve"> </w:t>
      </w:r>
      <w:r w:rsidR="005D6058">
        <w:rPr>
          <w:lang w:val="bg-BG"/>
        </w:rPr>
        <w:t>вредят</w:t>
      </w:r>
      <w:r w:rsidR="00E21A29">
        <w:t xml:space="preserve"> на сърцето, т</w:t>
      </w:r>
      <w:r w:rsidR="005D6058">
        <w:rPr>
          <w:lang w:val="bg-BG"/>
        </w:rPr>
        <w:t>яхната</w:t>
      </w:r>
      <w:r w:rsidR="00E21A29">
        <w:t xml:space="preserve"> дръзка промоция на растителн</w:t>
      </w:r>
      <w:r w:rsidR="005D6058">
        <w:rPr>
          <w:lang w:val="bg-BG"/>
        </w:rPr>
        <w:t>и</w:t>
      </w:r>
      <w:r w:rsidR="00E21A29">
        <w:t xml:space="preserve"> масл</w:t>
      </w:r>
      <w:r w:rsidR="005D6058">
        <w:rPr>
          <w:lang w:val="bg-BG"/>
        </w:rPr>
        <w:t>а</w:t>
      </w:r>
      <w:r w:rsidR="00E21A29">
        <w:t xml:space="preserve"> съвпада с</w:t>
      </w:r>
      <w:r w:rsidR="00627D6B">
        <w:rPr>
          <w:lang w:val="bg-BG"/>
        </w:rPr>
        <w:t xml:space="preserve"> появата на</w:t>
      </w:r>
      <w:r w:rsidR="00E21A29">
        <w:t xml:space="preserve"> ваксина за понижаване на холестерола. [13, 14] Ако хората ядат здравословни наситени мазнини, няма да има нужда от ваксиниране.</w:t>
      </w:r>
    </w:p>
    <w:p w:rsidR="00E21A29" w:rsidRPr="00E21A29" w:rsidRDefault="00E21A29" w:rsidP="00372750">
      <w:pPr>
        <w:pStyle w:val="NoSpacing"/>
        <w:ind w:firstLine="709"/>
        <w:rPr>
          <w:lang w:val="bg-BG" w:eastAsia="bg-BG" w:bidi="ar-SA"/>
        </w:rPr>
      </w:pPr>
      <w:r>
        <w:t xml:space="preserve">Разбира се, </w:t>
      </w:r>
      <w:r w:rsidR="0070548E">
        <w:rPr>
          <w:lang w:val="bg-BG"/>
        </w:rPr>
        <w:t>АНА има</w:t>
      </w:r>
      <w:r>
        <w:t xml:space="preserve"> и финансови стимули, </w:t>
      </w:r>
      <w:r w:rsidR="0070548E">
        <w:rPr>
          <w:lang w:val="bg-BG"/>
        </w:rPr>
        <w:t>освен</w:t>
      </w:r>
      <w:r>
        <w:t xml:space="preserve"> нежелание</w:t>
      </w:r>
      <w:r w:rsidR="00E30D2D">
        <w:rPr>
          <w:lang w:val="bg-BG"/>
        </w:rPr>
        <w:t>то им</w:t>
      </w:r>
      <w:r>
        <w:t xml:space="preserve"> да призна</w:t>
      </w:r>
      <w:r w:rsidR="00E30D2D">
        <w:rPr>
          <w:lang w:val="bg-BG"/>
        </w:rPr>
        <w:t>ят</w:t>
      </w:r>
      <w:r>
        <w:t xml:space="preserve">, че са </w:t>
      </w:r>
      <w:r>
        <w:rPr>
          <w:lang w:val="bg-BG"/>
        </w:rPr>
        <w:t>по</w:t>
      </w:r>
      <w:r>
        <w:t>две</w:t>
      </w:r>
      <w:r w:rsidR="00627D6B">
        <w:rPr>
          <w:lang w:val="bg-BG"/>
        </w:rPr>
        <w:t>жда</w:t>
      </w:r>
      <w:r>
        <w:t>ли почти две поколения хора</w:t>
      </w:r>
      <w:r w:rsidR="00E30D2D">
        <w:rPr>
          <w:lang w:val="bg-BG"/>
        </w:rPr>
        <w:t>. Със</w:t>
      </w:r>
      <w:r>
        <w:t xml:space="preserve"> заблу</w:t>
      </w:r>
      <w:r w:rsidR="00E30D2D">
        <w:rPr>
          <w:lang w:val="bg-BG"/>
        </w:rPr>
        <w:t>ждаващи</w:t>
      </w:r>
      <w:r>
        <w:t xml:space="preserve"> съвети</w:t>
      </w:r>
      <w:r w:rsidR="00E30D2D">
        <w:rPr>
          <w:lang w:val="bg-BG"/>
        </w:rPr>
        <w:t xml:space="preserve"> те</w:t>
      </w:r>
      <w:r>
        <w:t xml:space="preserve"> вредят на милиони. Нина Тейхолц, разследващ</w:t>
      </w:r>
      <w:r w:rsidR="00787BFB">
        <w:rPr>
          <w:lang w:val="bg-BG"/>
        </w:rPr>
        <w:t>а</w:t>
      </w:r>
      <w:r>
        <w:t xml:space="preserve"> журналист</w:t>
      </w:r>
      <w:r w:rsidR="00787BFB">
        <w:rPr>
          <w:lang w:val="bg-BG"/>
        </w:rPr>
        <w:t>ка</w:t>
      </w:r>
      <w:r>
        <w:t xml:space="preserve"> и автор на "</w:t>
      </w:r>
      <w:r w:rsidRPr="00E21A29">
        <w:rPr>
          <w:i/>
        </w:rPr>
        <w:t>Голямата изненада на мазнините: Защо масло, месо и сирене</w:t>
      </w:r>
      <w:r w:rsidR="00176AF0">
        <w:rPr>
          <w:i/>
          <w:lang w:val="bg-BG"/>
        </w:rPr>
        <w:t xml:space="preserve"> са</w:t>
      </w:r>
      <w:r w:rsidRPr="00E21A29">
        <w:rPr>
          <w:i/>
        </w:rPr>
        <w:t xml:space="preserve"> здравословна </w:t>
      </w:r>
      <w:r w:rsidR="00176AF0">
        <w:rPr>
          <w:i/>
          <w:lang w:val="bg-BG"/>
        </w:rPr>
        <w:t>хран</w:t>
      </w:r>
      <w:r w:rsidRPr="00E21A29">
        <w:rPr>
          <w:i/>
        </w:rPr>
        <w:t>а</w:t>
      </w:r>
      <w:r>
        <w:t xml:space="preserve">" </w:t>
      </w:r>
      <w:r w:rsidR="00E30D2D">
        <w:rPr>
          <w:lang w:val="bg-BG"/>
        </w:rPr>
        <w:t xml:space="preserve">отбелязва:  </w:t>
      </w:r>
      <w:r>
        <w:t>[15]</w:t>
      </w:r>
    </w:p>
    <w:p w:rsidR="00E21A29" w:rsidRPr="00176AF0" w:rsidRDefault="00E21A29" w:rsidP="00372750">
      <w:pPr>
        <w:pStyle w:val="NoSpacing"/>
        <w:ind w:firstLine="709"/>
        <w:rPr>
          <w:i/>
          <w:lang w:val="bg-BG" w:eastAsia="bg-BG" w:bidi="ar-SA"/>
        </w:rPr>
      </w:pPr>
      <w:r>
        <w:t>"</w:t>
      </w:r>
      <w:r w:rsidRPr="00176AF0">
        <w:rPr>
          <w:i/>
        </w:rPr>
        <w:t>За мен, съветът на AHA, публикуван през юни, е заблуждаващ.</w:t>
      </w:r>
      <w:r w:rsidR="00F55610" w:rsidRPr="00176AF0">
        <w:rPr>
          <w:i/>
          <w:lang w:val="bg-BG"/>
        </w:rPr>
        <w:t xml:space="preserve"> </w:t>
      </w:r>
      <w:r w:rsidR="00F55610" w:rsidRPr="00176AF0">
        <w:rPr>
          <w:i/>
        </w:rPr>
        <w:t>Как мож</w:t>
      </w:r>
      <w:r w:rsidR="00F55610" w:rsidRPr="00176AF0">
        <w:rPr>
          <w:i/>
          <w:lang w:val="bg-BG"/>
        </w:rPr>
        <w:t>а</w:t>
      </w:r>
      <w:r w:rsidRPr="00176AF0">
        <w:rPr>
          <w:i/>
        </w:rPr>
        <w:t>ха не</w:t>
      </w:r>
      <w:r w:rsidR="00176AF0" w:rsidRPr="00176AF0">
        <w:rPr>
          <w:i/>
          <w:lang w:val="bg-BG"/>
        </w:rPr>
        <w:t>йн</w:t>
      </w:r>
      <w:r w:rsidRPr="00176AF0">
        <w:rPr>
          <w:i/>
        </w:rPr>
        <w:t xml:space="preserve">ите учени да прегледат </w:t>
      </w:r>
      <w:r w:rsidR="00627D6B">
        <w:rPr>
          <w:i/>
          <w:lang w:val="bg-BG"/>
        </w:rPr>
        <w:t xml:space="preserve">като мен </w:t>
      </w:r>
      <w:r w:rsidRPr="00176AF0">
        <w:rPr>
          <w:i/>
        </w:rPr>
        <w:t xml:space="preserve">същите изследвания, </w:t>
      </w:r>
      <w:r w:rsidR="00627D6B">
        <w:rPr>
          <w:i/>
          <w:lang w:val="bg-BG"/>
        </w:rPr>
        <w:t>а</w:t>
      </w:r>
      <w:r w:rsidRPr="00176AF0">
        <w:rPr>
          <w:i/>
        </w:rPr>
        <w:t xml:space="preserve"> да </w:t>
      </w:r>
      <w:r w:rsidR="00103E2B">
        <w:rPr>
          <w:i/>
          <w:lang w:val="bg-BG"/>
        </w:rPr>
        <w:t>изградят</w:t>
      </w:r>
      <w:r w:rsidRPr="00176AF0">
        <w:rPr>
          <w:i/>
        </w:rPr>
        <w:t xml:space="preserve"> позиция с</w:t>
      </w:r>
      <w:r w:rsidR="00176AF0">
        <w:rPr>
          <w:i/>
          <w:lang w:val="bg-BG"/>
        </w:rPr>
        <w:t xml:space="preserve">рещу </w:t>
      </w:r>
      <w:r w:rsidRPr="00176AF0">
        <w:rPr>
          <w:i/>
        </w:rPr>
        <w:t xml:space="preserve">наситени мазнини? С кардиолог минах през гайките и болтовете на </w:t>
      </w:r>
      <w:r w:rsidR="00F55610" w:rsidRPr="00176AF0">
        <w:rPr>
          <w:i/>
          <w:lang w:val="bg-BG"/>
        </w:rPr>
        <w:t xml:space="preserve">документа от </w:t>
      </w:r>
      <w:r w:rsidRPr="00176AF0">
        <w:rPr>
          <w:i/>
        </w:rPr>
        <w:t>AHA и стигна</w:t>
      </w:r>
      <w:r w:rsidR="00F55610" w:rsidRPr="00176AF0">
        <w:rPr>
          <w:i/>
          <w:lang w:val="bg-BG"/>
        </w:rPr>
        <w:t>х</w:t>
      </w:r>
      <w:r w:rsidRPr="00176AF0">
        <w:rPr>
          <w:i/>
        </w:rPr>
        <w:t xml:space="preserve"> до заключение</w:t>
      </w:r>
      <w:r w:rsidR="00103E2B">
        <w:rPr>
          <w:i/>
          <w:lang w:val="bg-BG"/>
        </w:rPr>
        <w:t>то, че в</w:t>
      </w:r>
      <w:r w:rsidRPr="00176AF0">
        <w:rPr>
          <w:i/>
        </w:rPr>
        <w:t xml:space="preserve">ероятно </w:t>
      </w:r>
      <w:r w:rsidR="00176AF0">
        <w:rPr>
          <w:i/>
          <w:lang w:val="bg-BG"/>
        </w:rPr>
        <w:t xml:space="preserve">това </w:t>
      </w:r>
      <w:r w:rsidR="00627D6B">
        <w:rPr>
          <w:i/>
        </w:rPr>
        <w:t xml:space="preserve">е </w:t>
      </w:r>
      <w:r w:rsidRPr="00176AF0">
        <w:rPr>
          <w:i/>
        </w:rPr>
        <w:t>движено по-малко от здрав</w:t>
      </w:r>
      <w:r w:rsidR="00176AF0">
        <w:rPr>
          <w:i/>
          <w:lang w:val="bg-BG"/>
        </w:rPr>
        <w:t>н</w:t>
      </w:r>
      <w:r w:rsidRPr="00176AF0">
        <w:rPr>
          <w:i/>
        </w:rPr>
        <w:t>ата наука, отколкото от отдавна</w:t>
      </w:r>
      <w:r w:rsidR="00F55610" w:rsidRPr="00176AF0">
        <w:rPr>
          <w:i/>
          <w:lang w:val="bg-BG"/>
        </w:rPr>
        <w:t>шно</w:t>
      </w:r>
      <w:r w:rsidRPr="00176AF0">
        <w:rPr>
          <w:i/>
        </w:rPr>
        <w:t xml:space="preserve"> отклонение, </w:t>
      </w:r>
      <w:r w:rsidR="00103E2B">
        <w:rPr>
          <w:i/>
          <w:lang w:val="bg-BG"/>
        </w:rPr>
        <w:t xml:space="preserve">от </w:t>
      </w:r>
      <w:r w:rsidRPr="00176AF0">
        <w:rPr>
          <w:i/>
        </w:rPr>
        <w:t xml:space="preserve">търговски интереси и </w:t>
      </w:r>
      <w:r w:rsidR="00103E2B">
        <w:rPr>
          <w:i/>
          <w:lang w:val="bg-BG"/>
        </w:rPr>
        <w:t xml:space="preserve">от </w:t>
      </w:r>
      <w:r w:rsidRPr="00176AF0">
        <w:rPr>
          <w:i/>
        </w:rPr>
        <w:t xml:space="preserve">необходимостта на AHA да потвърди почти 70 години от своите </w:t>
      </w:r>
      <w:r w:rsidR="00103E2B">
        <w:rPr>
          <w:i/>
          <w:lang w:val="bg-BG"/>
        </w:rPr>
        <w:t xml:space="preserve">уж </w:t>
      </w:r>
      <w:r w:rsidRPr="00176AF0">
        <w:rPr>
          <w:i/>
        </w:rPr>
        <w:t>"здравословни"</w:t>
      </w:r>
      <w:r w:rsidR="00F55610" w:rsidRPr="00176AF0">
        <w:rPr>
          <w:i/>
          <w:lang w:val="bg-BG"/>
        </w:rPr>
        <w:t xml:space="preserve"> за сърцето</w:t>
      </w:r>
      <w:r w:rsidR="0070548E">
        <w:rPr>
          <w:i/>
          <w:lang w:val="bg-BG"/>
        </w:rPr>
        <w:t>, но</w:t>
      </w:r>
      <w:r w:rsidR="00103E2B">
        <w:rPr>
          <w:i/>
          <w:lang w:val="bg-BG"/>
        </w:rPr>
        <w:t xml:space="preserve"> заблуждаващи</w:t>
      </w:r>
      <w:r w:rsidR="00F55610" w:rsidRPr="00176AF0">
        <w:rPr>
          <w:i/>
        </w:rPr>
        <w:t xml:space="preserve"> съвети</w:t>
      </w:r>
      <w:r w:rsidR="00F55610" w:rsidRPr="00176AF0">
        <w:rPr>
          <w:i/>
          <w:lang w:val="bg-BG"/>
        </w:rPr>
        <w:t>.</w:t>
      </w:r>
      <w:r w:rsidRPr="00176AF0">
        <w:rPr>
          <w:i/>
        </w:rPr>
        <w:t>"</w:t>
      </w:r>
    </w:p>
    <w:p w:rsidR="00F55610" w:rsidRDefault="00F55610" w:rsidP="00372750">
      <w:pPr>
        <w:pStyle w:val="NoSpacing"/>
        <w:ind w:firstLine="709"/>
        <w:rPr>
          <w:i/>
          <w:lang w:val="bg-BG"/>
        </w:rPr>
      </w:pPr>
      <w:r w:rsidRPr="00F55610">
        <w:rPr>
          <w:i/>
        </w:rPr>
        <w:t xml:space="preserve">"Това, че AHA </w:t>
      </w:r>
      <w:r w:rsidR="00627D6B">
        <w:rPr>
          <w:i/>
          <w:lang w:val="bg-BG"/>
        </w:rPr>
        <w:t>н</w:t>
      </w:r>
      <w:r w:rsidRPr="00F55610">
        <w:rPr>
          <w:i/>
          <w:lang w:val="bg-BG"/>
        </w:rPr>
        <w:t xml:space="preserve">е </w:t>
      </w:r>
      <w:r w:rsidRPr="00F55610">
        <w:rPr>
          <w:i/>
        </w:rPr>
        <w:t>актуализира мнението си за наситените мазнини, въпреки толкова легитимн</w:t>
      </w:r>
      <w:r w:rsidR="0070548E">
        <w:rPr>
          <w:i/>
          <w:lang w:val="bg-BG"/>
        </w:rPr>
        <w:t>и изследвания</w:t>
      </w:r>
      <w:r w:rsidRPr="00F55610">
        <w:rPr>
          <w:i/>
        </w:rPr>
        <w:t xml:space="preserve">, </w:t>
      </w:r>
      <w:r w:rsidR="00627D6B">
        <w:rPr>
          <w:i/>
          <w:lang w:val="bg-BG"/>
        </w:rPr>
        <w:t>едва ли е само придържане</w:t>
      </w:r>
      <w:r w:rsidRPr="00F55610">
        <w:rPr>
          <w:i/>
        </w:rPr>
        <w:t xml:space="preserve"> към убеждението, което е насърчавала от десетилетия. </w:t>
      </w:r>
      <w:r w:rsidR="0070548E">
        <w:rPr>
          <w:i/>
          <w:lang w:val="bg-BG"/>
        </w:rPr>
        <w:t>Т</w:t>
      </w:r>
      <w:r w:rsidR="00627D6B">
        <w:rPr>
          <w:i/>
          <w:lang w:val="bg-BG"/>
        </w:rPr>
        <w:t>ов</w:t>
      </w:r>
      <w:r w:rsidRPr="00F55610">
        <w:rPr>
          <w:i/>
        </w:rPr>
        <w:t>а се дължи на значителн</w:t>
      </w:r>
      <w:r w:rsidR="00627D6B">
        <w:rPr>
          <w:i/>
          <w:lang w:val="bg-BG"/>
        </w:rPr>
        <w:t>о</w:t>
      </w:r>
      <w:r w:rsidR="00F83D2D">
        <w:rPr>
          <w:i/>
          <w:lang w:val="bg-BG"/>
        </w:rPr>
        <w:t>то</w:t>
      </w:r>
      <w:r w:rsidR="00627D6B">
        <w:rPr>
          <w:i/>
          <w:lang w:val="bg-BG"/>
        </w:rPr>
        <w:t xml:space="preserve"> и продължително</w:t>
      </w:r>
      <w:r w:rsidRPr="00F55610">
        <w:rPr>
          <w:i/>
        </w:rPr>
        <w:t xml:space="preserve"> </w:t>
      </w:r>
      <w:r w:rsidR="00F83D2D">
        <w:rPr>
          <w:i/>
          <w:lang w:val="bg-BG"/>
        </w:rPr>
        <w:t xml:space="preserve">нейно </w:t>
      </w:r>
      <w:r w:rsidRPr="00F55610">
        <w:rPr>
          <w:i/>
        </w:rPr>
        <w:t>финансиране</w:t>
      </w:r>
      <w:r w:rsidR="00176AF0">
        <w:rPr>
          <w:i/>
          <w:lang w:val="bg-BG"/>
        </w:rPr>
        <w:t xml:space="preserve"> </w:t>
      </w:r>
      <w:r w:rsidRPr="00F55610">
        <w:rPr>
          <w:i/>
        </w:rPr>
        <w:t xml:space="preserve">от заинтересовани отрасли като производителя на растителни масла Procter &amp; Gamble, производител на Crisco ... Напоследък </w:t>
      </w:r>
      <w:r w:rsidRPr="00F55610">
        <w:rPr>
          <w:i/>
          <w:lang w:val="bg-BG"/>
        </w:rPr>
        <w:t>Б</w:t>
      </w:r>
      <w:r w:rsidRPr="00F55610">
        <w:rPr>
          <w:i/>
        </w:rPr>
        <w:t>айер, собственик на соята LibertyLink, обеща 500</w:t>
      </w:r>
      <w:r w:rsidRPr="00F55610">
        <w:rPr>
          <w:i/>
          <w:lang w:val="bg-BG"/>
        </w:rPr>
        <w:t xml:space="preserve"> </w:t>
      </w:r>
      <w:r w:rsidR="009E4FE5">
        <w:rPr>
          <w:i/>
          <w:lang w:val="bg-BG"/>
        </w:rPr>
        <w:t>хиляди</w:t>
      </w:r>
      <w:r w:rsidRPr="00F55610">
        <w:rPr>
          <w:i/>
        </w:rPr>
        <w:t xml:space="preserve"> </w:t>
      </w:r>
      <w:r w:rsidR="00627D6B">
        <w:rPr>
          <w:i/>
          <w:lang w:val="bg-BG"/>
        </w:rPr>
        <w:t>долара н</w:t>
      </w:r>
      <w:r w:rsidRPr="00F55610">
        <w:rPr>
          <w:i/>
        </w:rPr>
        <w:t>а AHA, окуражена от прод</w:t>
      </w:r>
      <w:r w:rsidR="009E4FE5">
        <w:rPr>
          <w:i/>
        </w:rPr>
        <w:t xml:space="preserve">ължаващата подкрепа на групата </w:t>
      </w:r>
      <w:r w:rsidR="009E4FE5">
        <w:rPr>
          <w:i/>
          <w:lang w:val="bg-BG"/>
        </w:rPr>
        <w:t>з</w:t>
      </w:r>
      <w:r w:rsidRPr="00F55610">
        <w:rPr>
          <w:i/>
        </w:rPr>
        <w:t>а соево масло, доминираща съставка в "растителното масло", консумирано в Америка днес".</w:t>
      </w:r>
    </w:p>
    <w:p w:rsidR="00103E2B" w:rsidRPr="00675309" w:rsidRDefault="00675309" w:rsidP="00103E2B">
      <w:pPr>
        <w:pStyle w:val="NoSpacing"/>
        <w:rPr>
          <w:lang w:val="de-DE"/>
        </w:rPr>
      </w:pPr>
      <w:r>
        <w:rPr>
          <w:lang w:val="de-DE"/>
        </w:rPr>
        <w:t>[</w:t>
      </w:r>
      <w:r w:rsidR="00844D01">
        <w:rPr>
          <w:lang w:val="bg-BG"/>
        </w:rPr>
        <w:t>Рафинираното слънчогледово олио</w:t>
      </w:r>
      <w:r>
        <w:rPr>
          <w:lang w:val="bg-BG"/>
        </w:rPr>
        <w:t xml:space="preserve"> съдържа пре</w:t>
      </w:r>
      <w:r w:rsidR="00431556">
        <w:rPr>
          <w:lang w:val="bg-BG"/>
        </w:rPr>
        <w:t>димно</w:t>
      </w:r>
      <w:r>
        <w:rPr>
          <w:lang w:val="bg-BG"/>
        </w:rPr>
        <w:t xml:space="preserve"> мазнини тип Омега 6. За да не </w:t>
      </w:r>
      <w:r w:rsidR="00463C5D">
        <w:rPr>
          <w:lang w:val="bg-BG"/>
        </w:rPr>
        <w:t xml:space="preserve">се получат увреждания </w:t>
      </w:r>
      <w:r w:rsidR="00F83D2D">
        <w:rPr>
          <w:lang w:val="bg-BG"/>
        </w:rPr>
        <w:t xml:space="preserve">от </w:t>
      </w:r>
      <w:r w:rsidR="00844D01">
        <w:rPr>
          <w:lang w:val="bg-BG"/>
        </w:rPr>
        <w:t xml:space="preserve">тяхната </w:t>
      </w:r>
      <w:r w:rsidR="00F83D2D">
        <w:rPr>
          <w:lang w:val="bg-BG"/>
        </w:rPr>
        <w:t>консумация</w:t>
      </w:r>
      <w:r w:rsidR="00463C5D">
        <w:rPr>
          <w:lang w:val="bg-BG"/>
        </w:rPr>
        <w:t>,</w:t>
      </w:r>
      <w:r>
        <w:rPr>
          <w:lang w:val="bg-BG"/>
        </w:rPr>
        <w:t xml:space="preserve"> </w:t>
      </w:r>
      <w:r w:rsidR="00844D01">
        <w:rPr>
          <w:lang w:val="bg-BG"/>
        </w:rPr>
        <w:t xml:space="preserve">те </w:t>
      </w:r>
      <w:r>
        <w:rPr>
          <w:lang w:val="bg-BG"/>
        </w:rPr>
        <w:t xml:space="preserve">трябва </w:t>
      </w:r>
      <w:r w:rsidR="00F83D2D">
        <w:rPr>
          <w:lang w:val="bg-BG"/>
        </w:rPr>
        <w:t>да се балансира</w:t>
      </w:r>
      <w:r w:rsidR="00844D01">
        <w:rPr>
          <w:lang w:val="bg-BG"/>
        </w:rPr>
        <w:t>т</w:t>
      </w:r>
      <w:r w:rsidR="00F83D2D">
        <w:rPr>
          <w:lang w:val="bg-BG"/>
        </w:rPr>
        <w:t xml:space="preserve"> с прием на</w:t>
      </w:r>
      <w:r>
        <w:rPr>
          <w:lang w:val="bg-BG"/>
        </w:rPr>
        <w:t xml:space="preserve"> Омега 3 </w:t>
      </w:r>
      <w:r w:rsidR="00463C5D">
        <w:rPr>
          <w:lang w:val="bg-BG"/>
        </w:rPr>
        <w:t>мазнини</w:t>
      </w:r>
      <w:r w:rsidR="00844D01">
        <w:rPr>
          <w:lang w:val="bg-BG"/>
        </w:rPr>
        <w:t>, които</w:t>
      </w:r>
      <w:r w:rsidR="00463C5D">
        <w:rPr>
          <w:lang w:val="bg-BG"/>
        </w:rPr>
        <w:t xml:space="preserve"> се продават на капсули по 1000 мг </w:t>
      </w:r>
      <w:r>
        <w:rPr>
          <w:lang w:val="bg-BG"/>
        </w:rPr>
        <w:t xml:space="preserve">като хранителна добавка. </w:t>
      </w:r>
      <w:r w:rsidR="00463C5D">
        <w:rPr>
          <w:lang w:val="bg-BG"/>
        </w:rPr>
        <w:t xml:space="preserve">Дневната доза е две капсули. </w:t>
      </w:r>
      <w:r w:rsidR="009A4A85">
        <w:rPr>
          <w:lang w:val="bg-BG"/>
        </w:rPr>
        <w:t>Производителите на олио у нас не добавят соево масло, но то</w:t>
      </w:r>
      <w:r>
        <w:rPr>
          <w:lang w:val="bg-BG"/>
        </w:rPr>
        <w:t xml:space="preserve"> може да е </w:t>
      </w:r>
      <w:r w:rsidR="009A4A85">
        <w:rPr>
          <w:lang w:val="bg-BG"/>
        </w:rPr>
        <w:t xml:space="preserve">сложено като </w:t>
      </w:r>
      <w:r w:rsidR="00431556">
        <w:rPr>
          <w:lang w:val="bg-BG"/>
        </w:rPr>
        <w:t>със</w:t>
      </w:r>
      <w:r w:rsidR="00F83D2D">
        <w:rPr>
          <w:lang w:val="bg-BG"/>
        </w:rPr>
        <w:t>т</w:t>
      </w:r>
      <w:r>
        <w:rPr>
          <w:lang w:val="bg-BG"/>
        </w:rPr>
        <w:t xml:space="preserve">авка </w:t>
      </w:r>
      <w:r w:rsidR="00431556">
        <w:rPr>
          <w:lang w:val="bg-BG"/>
        </w:rPr>
        <w:t xml:space="preserve">на </w:t>
      </w:r>
      <w:r w:rsidR="009A4A85">
        <w:rPr>
          <w:lang w:val="bg-BG"/>
        </w:rPr>
        <w:t xml:space="preserve">вносен </w:t>
      </w:r>
      <w:r>
        <w:rPr>
          <w:lang w:val="bg-BG"/>
        </w:rPr>
        <w:t>салатен зехтин, затова четете етикета му когато купувате такъв.</w:t>
      </w:r>
      <w:r>
        <w:rPr>
          <w:lang w:val="de-DE"/>
        </w:rPr>
        <w:t>]</w:t>
      </w:r>
    </w:p>
    <w:p w:rsidR="00A81240" w:rsidRPr="0054651B" w:rsidRDefault="0054651B" w:rsidP="00644161">
      <w:pPr>
        <w:pStyle w:val="Heading2"/>
        <w:rPr>
          <w:rFonts w:asciiTheme="minorHAnsi" w:eastAsia="Times New Roman" w:hAnsiTheme="minorHAnsi" w:cstheme="minorHAnsi"/>
          <w:sz w:val="24"/>
          <w:szCs w:val="24"/>
          <w:lang w:val="de-DE" w:eastAsia="bg-BG" w:bidi="ar-SA"/>
        </w:rPr>
      </w:pPr>
      <w:r w:rsidRPr="0054651B">
        <w:rPr>
          <w:rFonts w:asciiTheme="minorHAnsi" w:eastAsia="Times New Roman" w:hAnsiTheme="minorHAnsi" w:cstheme="minorHAnsi"/>
          <w:sz w:val="24"/>
          <w:szCs w:val="24"/>
          <w:lang w:val="bg-BG" w:eastAsia="bg-BG" w:bidi="ar-SA"/>
        </w:rPr>
        <w:t>Митохондриална метаболитна терапия ММТ</w:t>
      </w:r>
    </w:p>
    <w:p w:rsidR="00BA6A85" w:rsidRPr="00BA6A85" w:rsidRDefault="00E0593C" w:rsidP="00E0593C">
      <w:pPr>
        <w:pStyle w:val="NoSpacing"/>
        <w:spacing w:before="0" w:beforeAutospacing="0"/>
        <w:ind w:firstLine="709"/>
        <w:rPr>
          <w:lang w:val="bg-BG" w:eastAsia="bg-BG" w:bidi="ar-SA"/>
        </w:rPr>
      </w:pPr>
      <w:r>
        <w:rPr>
          <w:lang w:val="bg-BG"/>
        </w:rPr>
        <w:t>При тези</w:t>
      </w:r>
      <w:r w:rsidR="00F55610">
        <w:t xml:space="preserve"> доказателства, н</w:t>
      </w:r>
      <w:r>
        <w:rPr>
          <w:lang w:val="bg-BG"/>
        </w:rPr>
        <w:t>е се съмнявам</w:t>
      </w:r>
      <w:r w:rsidR="00F55610">
        <w:t xml:space="preserve">, че наситените мазнини са жизнено важни за </w:t>
      </w:r>
      <w:r w:rsidR="00F55610">
        <w:rPr>
          <w:lang w:val="bg-BG"/>
        </w:rPr>
        <w:t>добро</w:t>
      </w:r>
      <w:r w:rsidR="00F55610">
        <w:t xml:space="preserve"> здраве. В моята книга "</w:t>
      </w:r>
      <w:r w:rsidR="009E4FE5">
        <w:rPr>
          <w:lang w:val="de-DE"/>
        </w:rPr>
        <w:t>Fat for fuel</w:t>
      </w:r>
      <w:r w:rsidR="009E4FE5">
        <w:rPr>
          <w:lang w:val="bg-BG"/>
        </w:rPr>
        <w:t xml:space="preserve">” </w:t>
      </w:r>
      <w:r w:rsidR="009E4FE5">
        <w:rPr>
          <w:lang w:val="de-DE"/>
        </w:rPr>
        <w:t>[</w:t>
      </w:r>
      <w:r w:rsidR="009E4FE5">
        <w:rPr>
          <w:lang w:val="bg-BG"/>
        </w:rPr>
        <w:t>т</w:t>
      </w:r>
      <w:r w:rsidR="00F55610">
        <w:rPr>
          <w:lang w:val="bg-BG"/>
        </w:rPr>
        <w:t>лъст</w:t>
      </w:r>
      <w:r w:rsidR="00F55610">
        <w:t>ини за гориво</w:t>
      </w:r>
      <w:r w:rsidR="009E4FE5">
        <w:t>]</w:t>
      </w:r>
      <w:r w:rsidR="00F55610">
        <w:t xml:space="preserve"> обяснявам защо тези видове здравословни мазнини са толкова важни и как </w:t>
      </w:r>
      <w:r w:rsidR="00F83D2D">
        <w:rPr>
          <w:lang w:val="bg-BG"/>
        </w:rPr>
        <w:t xml:space="preserve">циклично </w:t>
      </w:r>
      <w:r w:rsidR="00431556">
        <w:rPr>
          <w:lang w:val="bg-BG"/>
        </w:rPr>
        <w:t>спазване</w:t>
      </w:r>
      <w:r w:rsidR="00F55610">
        <w:t xml:space="preserve"> на кетогенна диета може да ви помогне да се справите с широк спектър заболявания.</w:t>
      </w:r>
      <w:r>
        <w:rPr>
          <w:lang w:val="bg-BG"/>
        </w:rPr>
        <w:t xml:space="preserve"> </w:t>
      </w:r>
      <w:r w:rsidR="00BA6A85">
        <w:t xml:space="preserve">"Fat for Fuel" </w:t>
      </w:r>
      <w:r w:rsidR="0034605A">
        <w:rPr>
          <w:lang w:val="bg-BG"/>
        </w:rPr>
        <w:t>е повече от</w:t>
      </w:r>
      <w:r w:rsidR="0034605A">
        <w:t xml:space="preserve"> </w:t>
      </w:r>
      <w:r w:rsidR="0034605A">
        <w:rPr>
          <w:lang w:val="bg-BG"/>
        </w:rPr>
        <w:t xml:space="preserve">книга за </w:t>
      </w:r>
      <w:r w:rsidR="0034605A">
        <w:t>хран</w:t>
      </w:r>
      <w:r w:rsidR="00463C5D">
        <w:rPr>
          <w:lang w:val="bg-BG"/>
        </w:rPr>
        <w:t>е</w:t>
      </w:r>
      <w:r w:rsidR="0034605A">
        <w:rPr>
          <w:lang w:val="bg-BG"/>
        </w:rPr>
        <w:t>не. Тя</w:t>
      </w:r>
      <w:r w:rsidR="0034605A">
        <w:t xml:space="preserve"> </w:t>
      </w:r>
      <w:r w:rsidR="00BA6A85">
        <w:t>пред</w:t>
      </w:r>
      <w:r w:rsidR="00B43666">
        <w:rPr>
          <w:lang w:val="bg-BG"/>
        </w:rPr>
        <w:t>о</w:t>
      </w:r>
      <w:r w:rsidR="00BA6A85">
        <w:t>ставя пълна програма за митохондриална метаболитна терапия (MMT), допълнена от онлайн курс, създаден в сътрудничество с диетолог</w:t>
      </w:r>
      <w:r w:rsidR="009E4FE5">
        <w:rPr>
          <w:lang w:val="bg-BG"/>
        </w:rPr>
        <w:t>а</w:t>
      </w:r>
      <w:r w:rsidR="00BA6A85">
        <w:t xml:space="preserve"> Мириам Каламиан, специалист по хранителна кетоза. Курсът</w:t>
      </w:r>
      <w:r w:rsidR="0034605A">
        <w:rPr>
          <w:lang w:val="bg-BG"/>
        </w:rPr>
        <w:t xml:space="preserve"> </w:t>
      </w:r>
      <w:r w:rsidR="00463C5D">
        <w:rPr>
          <w:lang w:val="bg-BG"/>
        </w:rPr>
        <w:t>с</w:t>
      </w:r>
      <w:r w:rsidR="0034605A">
        <w:rPr>
          <w:lang w:val="bg-BG"/>
        </w:rPr>
        <w:t xml:space="preserve">е </w:t>
      </w:r>
      <w:r w:rsidR="00463C5D">
        <w:rPr>
          <w:lang w:val="bg-BG"/>
        </w:rPr>
        <w:t xml:space="preserve">състои </w:t>
      </w:r>
      <w:r w:rsidR="00BA6A85">
        <w:t>от седем изчерпателни урока</w:t>
      </w:r>
      <w:r w:rsidR="0034605A">
        <w:rPr>
          <w:lang w:val="bg-BG"/>
        </w:rPr>
        <w:t>. Той</w:t>
      </w:r>
      <w:r w:rsidR="00BA6A85">
        <w:t xml:space="preserve"> ви учи </w:t>
      </w:r>
      <w:r w:rsidR="0034605A">
        <w:rPr>
          <w:lang w:val="bg-BG"/>
        </w:rPr>
        <w:t>как да се борите</w:t>
      </w:r>
      <w:r w:rsidR="00BA6A85">
        <w:t xml:space="preserve"> с </w:t>
      </w:r>
      <w:r w:rsidR="00BA6A85">
        <w:lastRenderedPageBreak/>
        <w:t>хронични заболявания</w:t>
      </w:r>
      <w:r w:rsidR="00BA6A85">
        <w:rPr>
          <w:lang w:val="bg-BG"/>
        </w:rPr>
        <w:t>,</w:t>
      </w:r>
      <w:r w:rsidR="00BA6A85">
        <w:t xml:space="preserve"> </w:t>
      </w:r>
      <w:r w:rsidR="00463C5D">
        <w:rPr>
          <w:lang w:val="bg-BG"/>
        </w:rPr>
        <w:t xml:space="preserve">как да си </w:t>
      </w:r>
      <w:r w:rsidR="00BA6A85">
        <w:rPr>
          <w:lang w:val="bg-BG"/>
        </w:rPr>
        <w:t>подобр</w:t>
      </w:r>
      <w:r w:rsidR="0034605A">
        <w:rPr>
          <w:lang w:val="bg-BG"/>
        </w:rPr>
        <w:t>ите</w:t>
      </w:r>
      <w:r w:rsidR="00BA6A85">
        <w:t xml:space="preserve"> здраве</w:t>
      </w:r>
      <w:r w:rsidR="0034605A">
        <w:rPr>
          <w:lang w:val="bg-BG"/>
        </w:rPr>
        <w:t>то</w:t>
      </w:r>
      <w:r w:rsidR="00BA6A85">
        <w:t xml:space="preserve"> и </w:t>
      </w:r>
      <w:r w:rsidR="00463C5D">
        <w:rPr>
          <w:lang w:val="bg-BG"/>
        </w:rPr>
        <w:t xml:space="preserve">да си </w:t>
      </w:r>
      <w:r w:rsidR="00BA6A85">
        <w:rPr>
          <w:lang w:val="bg-BG"/>
        </w:rPr>
        <w:t>осигур</w:t>
      </w:r>
      <w:r w:rsidR="00463C5D">
        <w:rPr>
          <w:lang w:val="bg-BG"/>
        </w:rPr>
        <w:t>ите</w:t>
      </w:r>
      <w:r w:rsidR="00BA6A85">
        <w:rPr>
          <w:lang w:val="bg-BG"/>
        </w:rPr>
        <w:t xml:space="preserve"> </w:t>
      </w:r>
      <w:r w:rsidR="00BA6A85">
        <w:t xml:space="preserve">дълголетие. Ако някой има рак, </w:t>
      </w:r>
      <w:r w:rsidR="0034605A">
        <w:rPr>
          <w:lang w:val="bg-BG"/>
        </w:rPr>
        <w:t>ММТ</w:t>
      </w:r>
      <w:r w:rsidR="00BA6A85">
        <w:t xml:space="preserve"> </w:t>
      </w:r>
      <w:r w:rsidR="0034605A">
        <w:rPr>
          <w:lang w:val="bg-BG"/>
        </w:rPr>
        <w:t>може да замести</w:t>
      </w:r>
      <w:r w:rsidR="00BA6A85">
        <w:t xml:space="preserve"> всяк</w:t>
      </w:r>
      <w:r w:rsidR="00436C2F">
        <w:rPr>
          <w:lang w:val="bg-BG"/>
        </w:rPr>
        <w:t>акв</w:t>
      </w:r>
      <w:r w:rsidR="00BA6A85">
        <w:t>о онкологично лечение</w:t>
      </w:r>
      <w:r w:rsidR="00463C5D">
        <w:rPr>
          <w:lang w:val="bg-BG"/>
        </w:rPr>
        <w:t>.</w:t>
      </w:r>
    </w:p>
    <w:p w:rsidR="00BA6A85" w:rsidRPr="00BA6A85" w:rsidRDefault="00BA6A85" w:rsidP="00372750">
      <w:pPr>
        <w:pStyle w:val="NoSpacing"/>
        <w:ind w:firstLine="709"/>
        <w:rPr>
          <w:lang w:val="bg-BG" w:eastAsia="bg-BG" w:bidi="ar-SA"/>
        </w:rPr>
      </w:pPr>
      <w:r>
        <w:t>ММТ обединява</w:t>
      </w:r>
      <w:r w:rsidR="00436C2F">
        <w:rPr>
          <w:lang w:val="bg-BG"/>
        </w:rPr>
        <w:t xml:space="preserve"> </w:t>
      </w:r>
      <w:r w:rsidR="00436C2F">
        <w:t>най-нови науки</w:t>
      </w:r>
      <w:r w:rsidR="00436C2F">
        <w:rPr>
          <w:lang w:val="bg-BG"/>
        </w:rPr>
        <w:t xml:space="preserve"> с</w:t>
      </w:r>
      <w:r>
        <w:t xml:space="preserve"> </w:t>
      </w:r>
      <w:r w:rsidR="0034605A">
        <w:t xml:space="preserve">десетилетия </w:t>
      </w:r>
      <w:r w:rsidR="0034605A">
        <w:rPr>
          <w:lang w:val="bg-BG"/>
        </w:rPr>
        <w:t>мои</w:t>
      </w:r>
      <w:r w:rsidR="0034605A">
        <w:t xml:space="preserve"> изследван</w:t>
      </w:r>
      <w:r w:rsidR="0034605A">
        <w:rPr>
          <w:lang w:val="bg-BG"/>
        </w:rPr>
        <w:t xml:space="preserve">ия </w:t>
      </w:r>
      <w:r>
        <w:t>за митохондриално здраве</w:t>
      </w:r>
      <w:r w:rsidR="00463C5D">
        <w:t>, прегледани от колеги</w:t>
      </w:r>
      <w:r>
        <w:t>. Предлага</w:t>
      </w:r>
      <w:r w:rsidR="00EC4A30">
        <w:rPr>
          <w:lang w:val="bg-BG"/>
        </w:rPr>
        <w:t>м</w:t>
      </w:r>
      <w:r>
        <w:t xml:space="preserve"> работни листове, допълнителни четения за хранене и рецепти с указания как да пригодите програмата към вашата физиология. Ще научите и редица други начини</w:t>
      </w:r>
      <w:r w:rsidR="00372750">
        <w:rPr>
          <w:lang w:val="bg-BG"/>
        </w:rPr>
        <w:t xml:space="preserve"> как</w:t>
      </w:r>
      <w:r>
        <w:t xml:space="preserve"> да увеличите митохондриалното си здраве</w:t>
      </w:r>
      <w:r w:rsidR="00372750">
        <w:rPr>
          <w:lang w:val="bg-BG"/>
        </w:rPr>
        <w:t xml:space="preserve">, </w:t>
      </w:r>
      <w:r w:rsidR="00372750">
        <w:t xml:space="preserve">които не са свързани с </w:t>
      </w:r>
      <w:r w:rsidR="0034605A">
        <w:rPr>
          <w:lang w:val="bg-BG"/>
        </w:rPr>
        <w:t>храна</w:t>
      </w:r>
      <w:r w:rsidR="00372750">
        <w:t>та</w:t>
      </w:r>
      <w:r>
        <w:t>.</w:t>
      </w:r>
    </w:p>
    <w:p w:rsidR="0054651B" w:rsidRDefault="0054651B" w:rsidP="0054651B">
      <w:pPr>
        <w:pStyle w:val="Heading1"/>
        <w:rPr>
          <w:lang w:val="bg-BG" w:eastAsia="bg-BG" w:bidi="ar-SA"/>
        </w:rPr>
      </w:pPr>
      <w:r>
        <w:rPr>
          <w:lang w:val="bg-BG" w:eastAsia="bg-BG" w:bidi="ar-SA"/>
        </w:rPr>
        <w:t>Експериментирай постене с вода</w:t>
      </w:r>
    </w:p>
    <w:p w:rsidR="00EC4A30" w:rsidRPr="00EC4A30" w:rsidRDefault="00EC4A30" w:rsidP="00702A95">
      <w:pPr>
        <w:pStyle w:val="NoSpacing"/>
        <w:spacing w:before="0" w:beforeAutospacing="0"/>
        <w:rPr>
          <w:lang w:val="de-DE" w:eastAsia="bg-BG" w:bidi="ar-SA"/>
        </w:rPr>
      </w:pPr>
      <w:r>
        <w:rPr>
          <w:lang w:val="de-DE" w:eastAsia="bg-BG" w:bidi="ar-SA"/>
        </w:rPr>
        <w:t>[</w:t>
      </w:r>
      <w:r w:rsidR="00F83D2D">
        <w:rPr>
          <w:lang w:val="bg-BG" w:eastAsia="bg-BG" w:bidi="ar-SA"/>
        </w:rPr>
        <w:t>У нас п</w:t>
      </w:r>
      <w:r w:rsidR="00774139">
        <w:rPr>
          <w:lang w:val="bg-BG" w:eastAsia="bg-BG" w:bidi="ar-SA"/>
        </w:rPr>
        <w:t>равославни</w:t>
      </w:r>
      <w:r w:rsidR="00702A95">
        <w:rPr>
          <w:lang w:val="bg-BG" w:eastAsia="bg-BG" w:bidi="ar-SA"/>
        </w:rPr>
        <w:t xml:space="preserve"> християни</w:t>
      </w:r>
      <w:r>
        <w:rPr>
          <w:lang w:val="bg-BG" w:eastAsia="bg-BG" w:bidi="ar-SA"/>
        </w:rPr>
        <w:t xml:space="preserve"> смята</w:t>
      </w:r>
      <w:r w:rsidR="00774139">
        <w:rPr>
          <w:lang w:val="bg-BG" w:eastAsia="bg-BG" w:bidi="ar-SA"/>
        </w:rPr>
        <w:t>т</w:t>
      </w:r>
      <w:r>
        <w:rPr>
          <w:lang w:val="bg-BG" w:eastAsia="bg-BG" w:bidi="ar-SA"/>
        </w:rPr>
        <w:t>, че постене</w:t>
      </w:r>
      <w:r w:rsidR="00F83D2D">
        <w:rPr>
          <w:lang w:val="bg-BG" w:eastAsia="bg-BG" w:bidi="ar-SA"/>
        </w:rPr>
        <w:t>то</w:t>
      </w:r>
      <w:r>
        <w:rPr>
          <w:lang w:val="bg-BG" w:eastAsia="bg-BG" w:bidi="ar-SA"/>
        </w:rPr>
        <w:t xml:space="preserve"> </w:t>
      </w:r>
      <w:r w:rsidR="00702A95">
        <w:rPr>
          <w:lang w:val="bg-BG" w:eastAsia="bg-BG" w:bidi="ar-SA"/>
        </w:rPr>
        <w:t>е</w:t>
      </w:r>
      <w:r>
        <w:rPr>
          <w:lang w:val="bg-BG" w:eastAsia="bg-BG" w:bidi="ar-SA"/>
        </w:rPr>
        <w:t xml:space="preserve"> ядене на постна храна</w:t>
      </w:r>
      <w:r w:rsidR="00774139">
        <w:rPr>
          <w:lang w:val="bg-BG" w:eastAsia="bg-BG" w:bidi="ar-SA"/>
        </w:rPr>
        <w:t>. П</w:t>
      </w:r>
      <w:r>
        <w:rPr>
          <w:lang w:val="bg-BG" w:eastAsia="bg-BG" w:bidi="ar-SA"/>
        </w:rPr>
        <w:t xml:space="preserve">ри </w:t>
      </w:r>
      <w:r w:rsidR="00463C5D">
        <w:rPr>
          <w:lang w:val="bg-BG" w:eastAsia="bg-BG" w:bidi="ar-SA"/>
        </w:rPr>
        <w:t>друг</w:t>
      </w:r>
      <w:r w:rsidR="00702A95">
        <w:rPr>
          <w:lang w:val="bg-BG" w:eastAsia="bg-BG" w:bidi="ar-SA"/>
        </w:rPr>
        <w:t>и</w:t>
      </w:r>
      <w:r w:rsidR="00F83D2D">
        <w:rPr>
          <w:lang w:val="bg-BG" w:eastAsia="bg-BG" w:bidi="ar-SA"/>
        </w:rPr>
        <w:t xml:space="preserve"> религии,</w:t>
      </w:r>
      <w:r>
        <w:rPr>
          <w:lang w:val="bg-BG" w:eastAsia="bg-BG" w:bidi="ar-SA"/>
        </w:rPr>
        <w:t xml:space="preserve"> </w:t>
      </w:r>
      <w:r w:rsidR="00463C5D">
        <w:rPr>
          <w:lang w:val="bg-BG" w:eastAsia="bg-BG" w:bidi="ar-SA"/>
        </w:rPr>
        <w:t xml:space="preserve">понятията </w:t>
      </w:r>
      <w:r>
        <w:rPr>
          <w:lang w:val="de-DE" w:eastAsia="bg-BG" w:bidi="ar-SA"/>
        </w:rPr>
        <w:t xml:space="preserve">fast </w:t>
      </w:r>
      <w:r>
        <w:rPr>
          <w:lang w:val="bg-BG" w:eastAsia="bg-BG" w:bidi="ar-SA"/>
        </w:rPr>
        <w:t xml:space="preserve">и </w:t>
      </w:r>
      <w:r>
        <w:rPr>
          <w:lang w:val="de-DE" w:eastAsia="bg-BG" w:bidi="ar-SA"/>
        </w:rPr>
        <w:t>fasting</w:t>
      </w:r>
      <w:r>
        <w:rPr>
          <w:lang w:val="bg-BG" w:eastAsia="bg-BG" w:bidi="ar-SA"/>
        </w:rPr>
        <w:t xml:space="preserve"> </w:t>
      </w:r>
      <w:r w:rsidR="00463C5D">
        <w:rPr>
          <w:lang w:val="bg-BG" w:eastAsia="bg-BG" w:bidi="ar-SA"/>
        </w:rPr>
        <w:t xml:space="preserve">(пост и постене) </w:t>
      </w:r>
      <w:r>
        <w:rPr>
          <w:lang w:val="bg-BG" w:eastAsia="bg-BG" w:bidi="ar-SA"/>
        </w:rPr>
        <w:t xml:space="preserve">означават въздържане от </w:t>
      </w:r>
      <w:r w:rsidR="00F83D2D">
        <w:rPr>
          <w:lang w:val="bg-BG" w:eastAsia="bg-BG" w:bidi="ar-SA"/>
        </w:rPr>
        <w:t xml:space="preserve">всякаква </w:t>
      </w:r>
      <w:r>
        <w:rPr>
          <w:lang w:val="bg-BG" w:eastAsia="bg-BG" w:bidi="ar-SA"/>
        </w:rPr>
        <w:t xml:space="preserve">храна. </w:t>
      </w:r>
      <w:r w:rsidR="001E1171">
        <w:rPr>
          <w:lang w:val="bg-BG" w:eastAsia="bg-BG" w:bidi="ar-SA"/>
        </w:rPr>
        <w:t>Н</w:t>
      </w:r>
      <w:r w:rsidR="00676B33">
        <w:rPr>
          <w:lang w:val="bg-BG" w:eastAsia="bg-BG" w:bidi="ar-SA"/>
        </w:rPr>
        <w:t xml:space="preserve">апример </w:t>
      </w:r>
      <w:r w:rsidR="001E1171">
        <w:rPr>
          <w:lang w:val="bg-BG" w:eastAsia="bg-BG" w:bidi="ar-SA"/>
        </w:rPr>
        <w:t xml:space="preserve">ако </w:t>
      </w:r>
      <w:r w:rsidR="00676B33">
        <w:rPr>
          <w:lang w:val="bg-BG" w:eastAsia="bg-BG" w:bidi="ar-SA"/>
        </w:rPr>
        <w:t>ч</w:t>
      </w:r>
      <w:r w:rsidR="00C517D7">
        <w:rPr>
          <w:lang w:val="bg-BG" w:eastAsia="bg-BG" w:bidi="ar-SA"/>
        </w:rPr>
        <w:t>овек</w:t>
      </w:r>
      <w:r>
        <w:rPr>
          <w:lang w:val="bg-BG" w:eastAsia="bg-BG" w:bidi="ar-SA"/>
        </w:rPr>
        <w:t xml:space="preserve"> вечеря в 18:00 и закусва </w:t>
      </w:r>
      <w:r w:rsidR="00266836">
        <w:rPr>
          <w:lang w:val="bg-BG" w:eastAsia="bg-BG" w:bidi="ar-SA"/>
        </w:rPr>
        <w:t xml:space="preserve">на следващия ден </w:t>
      </w:r>
      <w:r w:rsidR="00774139">
        <w:rPr>
          <w:lang w:val="bg-BG" w:eastAsia="bg-BG" w:bidi="ar-SA"/>
        </w:rPr>
        <w:t xml:space="preserve">сутрин </w:t>
      </w:r>
      <w:r>
        <w:rPr>
          <w:lang w:val="bg-BG" w:eastAsia="bg-BG" w:bidi="ar-SA"/>
        </w:rPr>
        <w:t xml:space="preserve">в </w:t>
      </w:r>
      <w:r w:rsidR="00774139">
        <w:rPr>
          <w:lang w:val="bg-BG" w:eastAsia="bg-BG" w:bidi="ar-SA"/>
        </w:rPr>
        <w:t>7:00</w:t>
      </w:r>
      <w:r w:rsidR="001E1171">
        <w:rPr>
          <w:lang w:val="bg-BG" w:eastAsia="bg-BG" w:bidi="ar-SA"/>
        </w:rPr>
        <w:t xml:space="preserve">, </w:t>
      </w:r>
      <w:r w:rsidR="00266836">
        <w:rPr>
          <w:lang w:val="bg-BG" w:eastAsia="bg-BG" w:bidi="ar-SA"/>
        </w:rPr>
        <w:t>според тях</w:t>
      </w:r>
      <w:r w:rsidR="00774139">
        <w:rPr>
          <w:lang w:val="bg-BG" w:eastAsia="bg-BG" w:bidi="ar-SA"/>
        </w:rPr>
        <w:t xml:space="preserve"> той пости в продължение на 13 часа</w:t>
      </w:r>
      <w:r w:rsidR="00266836">
        <w:rPr>
          <w:lang w:val="bg-BG" w:eastAsia="bg-BG" w:bidi="ar-SA"/>
        </w:rPr>
        <w:t>. Обаче</w:t>
      </w:r>
      <w:r w:rsidR="00774139">
        <w:rPr>
          <w:lang w:val="bg-BG" w:eastAsia="bg-BG" w:bidi="ar-SA"/>
        </w:rPr>
        <w:t xml:space="preserve"> </w:t>
      </w:r>
      <w:r w:rsidR="00676B33">
        <w:rPr>
          <w:lang w:val="bg-BG" w:eastAsia="bg-BG" w:bidi="ar-SA"/>
        </w:rPr>
        <w:t>с</w:t>
      </w:r>
      <w:r w:rsidR="00C517D7">
        <w:rPr>
          <w:lang w:val="bg-BG" w:eastAsia="bg-BG" w:bidi="ar-SA"/>
        </w:rPr>
        <w:t xml:space="preserve">поред нас той се храни нормално. </w:t>
      </w:r>
      <w:r w:rsidR="00774139">
        <w:rPr>
          <w:lang w:val="bg-BG" w:eastAsia="bg-BG" w:bidi="ar-SA"/>
        </w:rPr>
        <w:t xml:space="preserve">Не е правилно да преведем  </w:t>
      </w:r>
      <w:r w:rsidR="00774139">
        <w:rPr>
          <w:lang w:val="de-DE" w:eastAsia="bg-BG" w:bidi="ar-SA"/>
        </w:rPr>
        <w:t xml:space="preserve">fast </w:t>
      </w:r>
      <w:r w:rsidR="00774139">
        <w:rPr>
          <w:lang w:val="bg-BG" w:eastAsia="bg-BG" w:bidi="ar-SA"/>
        </w:rPr>
        <w:t xml:space="preserve">и </w:t>
      </w:r>
      <w:r w:rsidR="00774139">
        <w:rPr>
          <w:lang w:val="de-DE" w:eastAsia="bg-BG" w:bidi="ar-SA"/>
        </w:rPr>
        <w:t>fasting</w:t>
      </w:r>
      <w:r w:rsidR="00774139">
        <w:rPr>
          <w:lang w:val="bg-BG" w:eastAsia="bg-BG" w:bidi="ar-SA"/>
        </w:rPr>
        <w:t xml:space="preserve"> като гладуване, защото </w:t>
      </w:r>
      <w:r w:rsidR="00266836">
        <w:rPr>
          <w:lang w:val="bg-BG" w:eastAsia="bg-BG" w:bidi="ar-SA"/>
        </w:rPr>
        <w:t xml:space="preserve">при такова постене </w:t>
      </w:r>
      <w:r w:rsidR="00774139">
        <w:rPr>
          <w:lang w:val="bg-BG" w:eastAsia="bg-BG" w:bidi="ar-SA"/>
        </w:rPr>
        <w:t>човек не изпитва глад.</w:t>
      </w:r>
      <w:r w:rsidR="00266836">
        <w:rPr>
          <w:lang w:val="bg-BG" w:eastAsia="bg-BG" w:bidi="ar-SA"/>
        </w:rPr>
        <w:t xml:space="preserve"> След статията добавих още обяснения за постенето като здравословен начин на живот.</w:t>
      </w:r>
      <w:r>
        <w:rPr>
          <w:lang w:val="de-DE" w:eastAsia="bg-BG" w:bidi="ar-SA"/>
        </w:rPr>
        <w:t>]</w:t>
      </w:r>
    </w:p>
    <w:p w:rsidR="009A4A85" w:rsidRDefault="00BA6A85" w:rsidP="00BA6A85">
      <w:pPr>
        <w:pStyle w:val="NoSpacing"/>
        <w:rPr>
          <w:lang w:val="de-DE"/>
        </w:rPr>
      </w:pPr>
      <w:r>
        <w:t>През целия ми клиничен опит</w:t>
      </w:r>
      <w:r w:rsidR="00193CF1">
        <w:rPr>
          <w:lang w:val="bg-BG"/>
        </w:rPr>
        <w:t>,</w:t>
      </w:r>
      <w:r>
        <w:t xml:space="preserve"> никога не съм виждал по-ефективна </w:t>
      </w:r>
      <w:r w:rsidR="00266836">
        <w:rPr>
          <w:lang w:val="de-DE"/>
        </w:rPr>
        <w:t>[</w:t>
      </w:r>
      <w:r w:rsidR="009A4A85">
        <w:rPr>
          <w:lang w:val="bg-BG"/>
        </w:rPr>
        <w:t>здравн</w:t>
      </w:r>
      <w:r w:rsidR="00266836">
        <w:rPr>
          <w:lang w:val="bg-BG"/>
        </w:rPr>
        <w:t>а</w:t>
      </w:r>
      <w:r w:rsidR="00266836">
        <w:rPr>
          <w:lang w:val="de-DE"/>
        </w:rPr>
        <w:t>]</w:t>
      </w:r>
      <w:r w:rsidR="00266836">
        <w:rPr>
          <w:lang w:val="bg-BG"/>
        </w:rPr>
        <w:t xml:space="preserve"> </w:t>
      </w:r>
      <w:r>
        <w:t>намеса, отколкото многодневни пост</w:t>
      </w:r>
      <w:r>
        <w:rPr>
          <w:lang w:val="bg-BG"/>
        </w:rPr>
        <w:t>и</w:t>
      </w:r>
      <w:r>
        <w:t>, където единственото нещо, което консумирате, е вода и минерални добавки</w:t>
      </w:r>
      <w:r w:rsidR="00F22CE6">
        <w:rPr>
          <w:lang w:val="bg-BG"/>
        </w:rPr>
        <w:t>;</w:t>
      </w:r>
      <w:r>
        <w:t xml:space="preserve"> никаква друга храна или напитка</w:t>
      </w:r>
      <w:r w:rsidR="00F22CE6">
        <w:t>. Преди б</w:t>
      </w:r>
      <w:r w:rsidR="00A17D27">
        <w:rPr>
          <w:lang w:val="bg-BG"/>
        </w:rPr>
        <w:t>и</w:t>
      </w:r>
      <w:r w:rsidR="00F22CE6">
        <w:t xml:space="preserve">х се противопоставил </w:t>
      </w:r>
      <w:r w:rsidR="00F22CE6">
        <w:rPr>
          <w:lang w:val="bg-BG"/>
        </w:rPr>
        <w:t>д</w:t>
      </w:r>
      <w:r>
        <w:t xml:space="preserve">а </w:t>
      </w:r>
      <w:r>
        <w:rPr>
          <w:lang w:val="bg-BG"/>
        </w:rPr>
        <w:t>пост</w:t>
      </w:r>
      <w:r w:rsidR="00F22CE6">
        <w:rPr>
          <w:lang w:val="bg-BG"/>
        </w:rPr>
        <w:t>и</w:t>
      </w:r>
      <w:r>
        <w:t xml:space="preserve"> човек </w:t>
      </w:r>
      <w:r w:rsidR="00193CF1">
        <w:rPr>
          <w:lang w:val="bg-BG"/>
        </w:rPr>
        <w:t>с</w:t>
      </w:r>
      <w:r>
        <w:t xml:space="preserve"> идеално телесно тегло</w:t>
      </w:r>
      <w:r w:rsidR="00266836">
        <w:rPr>
          <w:lang w:val="bg-BG"/>
        </w:rPr>
        <w:t>, но тогава още</w:t>
      </w:r>
      <w:r>
        <w:t xml:space="preserve"> не осъзна</w:t>
      </w:r>
      <w:r w:rsidR="001E1171">
        <w:rPr>
          <w:lang w:val="bg-BG"/>
        </w:rPr>
        <w:t>вах</w:t>
      </w:r>
      <w:r>
        <w:t>, че има метаболитна магия, която</w:t>
      </w:r>
      <w:r w:rsidR="009A4A85">
        <w:rPr>
          <w:lang w:val="bg-BG"/>
        </w:rPr>
        <w:t xml:space="preserve"> се</w:t>
      </w:r>
      <w:r>
        <w:t xml:space="preserve"> появ</w:t>
      </w:r>
      <w:r w:rsidR="001E1171">
        <w:rPr>
          <w:lang w:val="bg-BG"/>
        </w:rPr>
        <w:t>ява само при постене</w:t>
      </w:r>
      <w:r>
        <w:t>.</w:t>
      </w:r>
      <w:r w:rsidR="009777DE">
        <w:rPr>
          <w:lang w:val="bg-BG"/>
        </w:rPr>
        <w:t xml:space="preserve"> </w:t>
      </w:r>
      <w:r w:rsidR="009777DE">
        <w:rPr>
          <w:lang w:val="de-DE"/>
        </w:rPr>
        <w:t>[</w:t>
      </w:r>
      <w:r w:rsidR="009A4A85">
        <w:rPr>
          <w:lang w:val="bg-BG"/>
        </w:rPr>
        <w:t>Тази метаболитна магия се нарича автофагия.</w:t>
      </w:r>
      <w:r w:rsidR="009A4A85">
        <w:rPr>
          <w:lang w:val="de-DE"/>
        </w:rPr>
        <w:t>]</w:t>
      </w:r>
    </w:p>
    <w:p w:rsidR="00BA6A85" w:rsidRPr="00F22CE6" w:rsidRDefault="009A4A85" w:rsidP="00BA6A85">
      <w:pPr>
        <w:pStyle w:val="NoSpacing"/>
        <w:rPr>
          <w:lang w:val="de-DE" w:eastAsia="bg-BG" w:bidi="ar-SA"/>
        </w:rPr>
      </w:pPr>
      <w:r>
        <w:rPr>
          <w:lang w:val="de-DE"/>
        </w:rPr>
        <w:t>[</w:t>
      </w:r>
      <w:r w:rsidR="00266836">
        <w:rPr>
          <w:lang w:val="bg-BG"/>
        </w:rPr>
        <w:t>М</w:t>
      </w:r>
      <w:r w:rsidR="001E1171">
        <w:rPr>
          <w:lang w:val="bg-BG"/>
        </w:rPr>
        <w:t xml:space="preserve">ногодневно постене </w:t>
      </w:r>
      <w:r>
        <w:rPr>
          <w:lang w:val="bg-BG"/>
        </w:rPr>
        <w:t xml:space="preserve">не е нужно </w:t>
      </w:r>
      <w:r w:rsidR="005004F1">
        <w:rPr>
          <w:lang w:val="bg-BG"/>
        </w:rPr>
        <w:t xml:space="preserve">при хранене веднъж на ден - </w:t>
      </w:r>
      <w:hyperlink r:id="rId9" w:history="1">
        <w:r w:rsidR="009777DE" w:rsidRPr="009777DE">
          <w:rPr>
            <w:rStyle w:val="Hyperlink"/>
            <w:lang w:val="de-DE"/>
          </w:rPr>
          <w:t>OMAD diet</w:t>
        </w:r>
      </w:hyperlink>
      <w:r w:rsidR="005004F1">
        <w:rPr>
          <w:lang w:val="bg-BG"/>
        </w:rPr>
        <w:t>.</w:t>
      </w:r>
      <w:r w:rsidR="00676B33">
        <w:rPr>
          <w:lang w:val="bg-BG"/>
        </w:rPr>
        <w:t xml:space="preserve"> Дори човек</w:t>
      </w:r>
      <w:r>
        <w:rPr>
          <w:lang w:val="bg-BG"/>
        </w:rPr>
        <w:t xml:space="preserve"> с нормално тегло</w:t>
      </w:r>
      <w:r w:rsidR="00266836">
        <w:rPr>
          <w:lang w:val="bg-BG"/>
        </w:rPr>
        <w:t>,</w:t>
      </w:r>
      <w:r w:rsidR="00676B33">
        <w:rPr>
          <w:lang w:val="bg-BG"/>
        </w:rPr>
        <w:t xml:space="preserve"> </w:t>
      </w:r>
      <w:r w:rsidR="001E1171">
        <w:rPr>
          <w:lang w:val="bg-BG"/>
        </w:rPr>
        <w:t xml:space="preserve">трябва да води здравословен начин на живот, </w:t>
      </w:r>
      <w:r w:rsidR="00266836">
        <w:rPr>
          <w:lang w:val="bg-BG"/>
        </w:rPr>
        <w:t xml:space="preserve">за да </w:t>
      </w:r>
      <w:r w:rsidR="001E1171">
        <w:rPr>
          <w:lang w:val="bg-BG"/>
        </w:rPr>
        <w:t>обновява</w:t>
      </w:r>
      <w:r w:rsidR="00676B33">
        <w:rPr>
          <w:lang w:val="bg-BG"/>
        </w:rPr>
        <w:t xml:space="preserve"> тлъстини</w:t>
      </w:r>
      <w:r w:rsidR="001E1171">
        <w:rPr>
          <w:lang w:val="bg-BG"/>
        </w:rPr>
        <w:t>.</w:t>
      </w:r>
      <w:r w:rsidR="00676B33">
        <w:rPr>
          <w:lang w:val="bg-BG"/>
        </w:rPr>
        <w:t xml:space="preserve"> Подробности има </w:t>
      </w:r>
      <w:hyperlink r:id="rId10" w:history="1">
        <w:r w:rsidR="00676B33" w:rsidRPr="00676B33">
          <w:rPr>
            <w:rStyle w:val="Hyperlink"/>
            <w:lang w:val="bg-BG"/>
          </w:rPr>
          <w:t>тук</w:t>
        </w:r>
      </w:hyperlink>
      <w:r w:rsidR="00676B33">
        <w:rPr>
          <w:lang w:val="bg-BG"/>
        </w:rPr>
        <w:t>.</w:t>
      </w:r>
      <w:r w:rsidR="005004F1">
        <w:rPr>
          <w:lang w:val="bg-BG"/>
        </w:rPr>
        <w:t xml:space="preserve"> </w:t>
      </w:r>
      <w:r w:rsidR="00F22CE6">
        <w:rPr>
          <w:lang w:val="bg-BG"/>
        </w:rPr>
        <w:t xml:space="preserve">За да протича </w:t>
      </w:r>
      <w:r w:rsidR="008E10C5">
        <w:rPr>
          <w:lang w:val="bg-BG"/>
        </w:rPr>
        <w:t xml:space="preserve">интензивна </w:t>
      </w:r>
      <w:r w:rsidR="00F22CE6">
        <w:rPr>
          <w:lang w:val="bg-BG"/>
        </w:rPr>
        <w:t>автофагия</w:t>
      </w:r>
      <w:r w:rsidR="00A17D27">
        <w:rPr>
          <w:lang w:val="bg-BG"/>
        </w:rPr>
        <w:t>,</w:t>
      </w:r>
      <w:r w:rsidR="00F22CE6">
        <w:rPr>
          <w:lang w:val="bg-BG"/>
        </w:rPr>
        <w:t xml:space="preserve"> не са нужни многодневни пости. Достатъчно е човек </w:t>
      </w:r>
      <w:r w:rsidR="009777DE">
        <w:rPr>
          <w:lang w:val="bg-BG"/>
        </w:rPr>
        <w:t xml:space="preserve">да </w:t>
      </w:r>
      <w:r w:rsidR="00F22CE6">
        <w:rPr>
          <w:lang w:val="bg-BG"/>
        </w:rPr>
        <w:t>не вечеря</w:t>
      </w:r>
      <w:r w:rsidR="008E10C5">
        <w:rPr>
          <w:lang w:val="bg-BG"/>
        </w:rPr>
        <w:t xml:space="preserve"> за да </w:t>
      </w:r>
      <w:r w:rsidR="00266836">
        <w:rPr>
          <w:lang w:val="bg-BG"/>
        </w:rPr>
        <w:t>си усили</w:t>
      </w:r>
      <w:r w:rsidR="00676B33">
        <w:rPr>
          <w:lang w:val="bg-BG"/>
        </w:rPr>
        <w:t xml:space="preserve"> </w:t>
      </w:r>
      <w:r w:rsidR="008E10C5">
        <w:rPr>
          <w:lang w:val="bg-BG"/>
        </w:rPr>
        <w:t xml:space="preserve">нощната авгофагия. </w:t>
      </w:r>
      <w:r w:rsidR="005004F1">
        <w:rPr>
          <w:lang w:val="bg-BG"/>
        </w:rPr>
        <w:t>Подробности са дадени в допълнение след статията</w:t>
      </w:r>
      <w:r w:rsidR="00A17D27">
        <w:rPr>
          <w:lang w:val="bg-BG"/>
        </w:rPr>
        <w:t>.</w:t>
      </w:r>
      <w:r w:rsidR="00F22CE6">
        <w:rPr>
          <w:lang w:val="de-DE"/>
        </w:rPr>
        <w:t>]</w:t>
      </w:r>
    </w:p>
    <w:p w:rsidR="00BA6A85" w:rsidRPr="00BA6A85" w:rsidRDefault="00BA6A85" w:rsidP="00BA6A85">
      <w:pPr>
        <w:pStyle w:val="NoSpacing"/>
        <w:rPr>
          <w:lang w:val="bg-BG" w:eastAsia="bg-BG" w:bidi="ar-SA"/>
        </w:rPr>
      </w:pPr>
      <w:r>
        <w:t>Сега гледам на този тип екстремн</w:t>
      </w:r>
      <w:r>
        <w:rPr>
          <w:lang w:val="bg-BG"/>
        </w:rPr>
        <w:t>о постене</w:t>
      </w:r>
      <w:r>
        <w:t xml:space="preserve"> като из</w:t>
      </w:r>
      <w:r>
        <w:rPr>
          <w:lang w:val="bg-BG"/>
        </w:rPr>
        <w:t>хвърляне на</w:t>
      </w:r>
      <w:r>
        <w:t xml:space="preserve"> боклук</w:t>
      </w:r>
      <w:r w:rsidR="009777DE">
        <w:rPr>
          <w:lang w:val="bg-BG"/>
        </w:rPr>
        <w:t xml:space="preserve"> от тялото</w:t>
      </w:r>
      <w:r>
        <w:t>. Т</w:t>
      </w:r>
      <w:r>
        <w:rPr>
          <w:lang w:val="bg-BG"/>
        </w:rPr>
        <w:t>о</w:t>
      </w:r>
      <w:r>
        <w:t xml:space="preserve"> позволява на тялото да регулира автоф</w:t>
      </w:r>
      <w:r>
        <w:rPr>
          <w:lang w:val="bg-BG"/>
        </w:rPr>
        <w:t>а</w:t>
      </w:r>
      <w:r>
        <w:t>гията и митофаг</w:t>
      </w:r>
      <w:r>
        <w:rPr>
          <w:lang w:val="bg-BG"/>
        </w:rPr>
        <w:t>ия</w:t>
      </w:r>
      <w:r>
        <w:t>та и да премах</w:t>
      </w:r>
      <w:r w:rsidR="00A77DEE">
        <w:rPr>
          <w:lang w:val="bg-BG"/>
        </w:rPr>
        <w:t>ва</w:t>
      </w:r>
      <w:r>
        <w:t xml:space="preserve"> </w:t>
      </w:r>
      <w:r w:rsidR="00A77DEE">
        <w:rPr>
          <w:lang w:val="de-DE"/>
        </w:rPr>
        <w:t>[</w:t>
      </w:r>
      <w:r w:rsidR="00A77DEE">
        <w:rPr>
          <w:lang w:val="bg-BG"/>
        </w:rPr>
        <w:t>разгражда</w:t>
      </w:r>
      <w:r w:rsidR="00A77DEE">
        <w:rPr>
          <w:lang w:val="de-DE"/>
        </w:rPr>
        <w:t>]</w:t>
      </w:r>
      <w:r w:rsidR="00A77DEE">
        <w:rPr>
          <w:lang w:val="bg-BG"/>
        </w:rPr>
        <w:t xml:space="preserve"> </w:t>
      </w:r>
      <w:r w:rsidR="00FE1DE8">
        <w:rPr>
          <w:lang w:val="bg-BG"/>
        </w:rPr>
        <w:t xml:space="preserve">негодни, </w:t>
      </w:r>
      <w:r w:rsidR="009777DE">
        <w:t>увредени</w:t>
      </w:r>
      <w:r w:rsidR="00A77DEE">
        <w:rPr>
          <w:lang w:val="bg-BG"/>
        </w:rPr>
        <w:t>, ракови</w:t>
      </w:r>
      <w:r w:rsidR="009777DE">
        <w:rPr>
          <w:lang w:val="bg-BG"/>
        </w:rPr>
        <w:t xml:space="preserve"> и</w:t>
      </w:r>
      <w:r>
        <w:t xml:space="preserve"> стари клетки </w:t>
      </w:r>
      <w:r w:rsidR="00A77DEE">
        <w:rPr>
          <w:lang w:val="bg-BG"/>
        </w:rPr>
        <w:t>от</w:t>
      </w:r>
      <w:r>
        <w:t xml:space="preserve"> тялото. </w:t>
      </w:r>
      <w:r w:rsidR="00B95BC2">
        <w:rPr>
          <w:lang w:val="bg-BG"/>
        </w:rPr>
        <w:t>Постенето</w:t>
      </w:r>
      <w:r>
        <w:t xml:space="preserve"> е великолепен начин да помогнете на </w:t>
      </w:r>
      <w:r w:rsidR="00B92CE9">
        <w:rPr>
          <w:lang w:val="bg-BG"/>
        </w:rPr>
        <w:t>тялото</w:t>
      </w:r>
      <w:r>
        <w:t xml:space="preserve"> </w:t>
      </w:r>
      <w:r w:rsidR="009777DE">
        <w:rPr>
          <w:lang w:val="bg-BG"/>
        </w:rPr>
        <w:t xml:space="preserve">си </w:t>
      </w:r>
      <w:r w:rsidR="00B95BC2">
        <w:rPr>
          <w:lang w:val="bg-BG"/>
        </w:rPr>
        <w:t xml:space="preserve">да се предпазва </w:t>
      </w:r>
      <w:r w:rsidR="00A77DEE">
        <w:rPr>
          <w:lang w:val="bg-BG"/>
        </w:rPr>
        <w:t xml:space="preserve">от рак </w:t>
      </w:r>
      <w:r w:rsidR="00B95BC2">
        <w:rPr>
          <w:lang w:val="bg-BG"/>
        </w:rPr>
        <w:t>и</w:t>
      </w:r>
      <w:r w:rsidR="00A77DEE">
        <w:rPr>
          <w:lang w:val="bg-BG"/>
        </w:rPr>
        <w:t xml:space="preserve"> да</w:t>
      </w:r>
      <w:r w:rsidR="00B95BC2">
        <w:rPr>
          <w:lang w:val="bg-BG"/>
        </w:rPr>
        <w:t xml:space="preserve"> лекува</w:t>
      </w:r>
      <w:r>
        <w:t xml:space="preserve"> </w:t>
      </w:r>
      <w:r w:rsidR="00B92CE9">
        <w:rPr>
          <w:lang w:val="bg-BG"/>
        </w:rPr>
        <w:t>рак</w:t>
      </w:r>
      <w:r w:rsidR="00B92CE9">
        <w:t>. То</w:t>
      </w:r>
      <w:r>
        <w:t xml:space="preserve"> също така </w:t>
      </w:r>
      <w:r w:rsidR="00B92CE9">
        <w:rPr>
          <w:lang w:val="bg-BG"/>
        </w:rPr>
        <w:t>ще</w:t>
      </w:r>
      <w:r>
        <w:t xml:space="preserve"> ви помогне да пос</w:t>
      </w:r>
      <w:r w:rsidR="00B92CE9">
        <w:t>тигнете оптимално телесно тегло</w:t>
      </w:r>
      <w:r w:rsidR="00B92CE9">
        <w:rPr>
          <w:lang w:val="bg-BG"/>
        </w:rPr>
        <w:t>,</w:t>
      </w:r>
      <w:r w:rsidR="00193CF1">
        <w:rPr>
          <w:lang w:val="bg-BG"/>
        </w:rPr>
        <w:t xml:space="preserve"> </w:t>
      </w:r>
      <w:r>
        <w:t>да подобрите здравето си и да удължите живота си.</w:t>
      </w:r>
    </w:p>
    <w:p w:rsidR="00B92CE9" w:rsidRPr="00B92CE9" w:rsidRDefault="00FE1DE8" w:rsidP="00B92CE9">
      <w:pPr>
        <w:pStyle w:val="NoSpacing"/>
        <w:rPr>
          <w:lang w:val="bg-BG" w:eastAsia="bg-BG" w:bidi="ar-SA"/>
        </w:rPr>
      </w:pPr>
      <w:r>
        <w:rPr>
          <w:lang w:val="bg-BG"/>
        </w:rPr>
        <w:t>Аз</w:t>
      </w:r>
      <w:r w:rsidR="00B92CE9">
        <w:t xml:space="preserve"> се </w:t>
      </w:r>
      <w:r w:rsidR="00193CF1">
        <w:rPr>
          <w:lang w:val="bg-BG"/>
        </w:rPr>
        <w:t>натъкнах на</w:t>
      </w:r>
      <w:r w:rsidR="007013C8">
        <w:t xml:space="preserve"> лесен начин </w:t>
      </w:r>
      <w:r w:rsidR="00B92CE9">
        <w:t>с минимал</w:t>
      </w:r>
      <w:r w:rsidR="00B95BC2">
        <w:rPr>
          <w:lang w:val="bg-BG"/>
        </w:rPr>
        <w:t>но неудобство</w:t>
      </w:r>
      <w:r w:rsidR="00B92CE9">
        <w:t xml:space="preserve">. Аз правя 14- до 16-часови ежедневни </w:t>
      </w:r>
      <w:r w:rsidR="00B92CE9">
        <w:rPr>
          <w:lang w:val="bg-BG"/>
        </w:rPr>
        <w:t>прекъсвани</w:t>
      </w:r>
      <w:r w:rsidR="007013C8">
        <w:rPr>
          <w:lang w:val="bg-BG"/>
        </w:rPr>
        <w:t xml:space="preserve"> пости</w:t>
      </w:r>
      <w:r w:rsidR="00B92CE9">
        <w:rPr>
          <w:lang w:val="bg-BG"/>
        </w:rPr>
        <w:t xml:space="preserve"> в продължение на </w:t>
      </w:r>
      <w:r w:rsidR="00B92CE9">
        <w:t xml:space="preserve">18 месеца, но през последните два месеца </w:t>
      </w:r>
      <w:r w:rsidR="004D137A">
        <w:rPr>
          <w:lang w:val="bg-BG"/>
        </w:rPr>
        <w:t xml:space="preserve">ги </w:t>
      </w:r>
      <w:r w:rsidR="00B92CE9">
        <w:t xml:space="preserve">увеличих </w:t>
      </w:r>
      <w:r w:rsidR="004D137A">
        <w:rPr>
          <w:lang w:val="bg-BG"/>
        </w:rPr>
        <w:t xml:space="preserve">до </w:t>
      </w:r>
      <w:r w:rsidR="00B92CE9">
        <w:t>20</w:t>
      </w:r>
      <w:r w:rsidR="004D137A">
        <w:rPr>
          <w:lang w:val="bg-BG"/>
        </w:rPr>
        <w:t xml:space="preserve"> </w:t>
      </w:r>
      <w:r w:rsidR="00B92CE9">
        <w:t>- 21</w:t>
      </w:r>
      <w:r w:rsidR="004D137A">
        <w:rPr>
          <w:lang w:val="bg-BG"/>
        </w:rPr>
        <w:t xml:space="preserve"> </w:t>
      </w:r>
      <w:r w:rsidR="00B92CE9">
        <w:t>час</w:t>
      </w:r>
      <w:r w:rsidR="004D137A">
        <w:rPr>
          <w:lang w:val="bg-BG"/>
        </w:rPr>
        <w:t>а</w:t>
      </w:r>
      <w:r>
        <w:rPr>
          <w:lang w:val="bg-BG"/>
        </w:rPr>
        <w:t xml:space="preserve">. </w:t>
      </w:r>
      <w:r>
        <w:rPr>
          <w:lang w:val="de-DE"/>
        </w:rPr>
        <w:t>[</w:t>
      </w:r>
      <w:r w:rsidR="005004F1">
        <w:rPr>
          <w:lang w:val="bg-BG"/>
        </w:rPr>
        <w:t>Максимално удобства дава</w:t>
      </w:r>
      <w:r>
        <w:rPr>
          <w:lang w:val="bg-BG"/>
        </w:rPr>
        <w:t xml:space="preserve"> </w:t>
      </w:r>
      <w:r>
        <w:rPr>
          <w:lang w:val="de-DE"/>
        </w:rPr>
        <w:t xml:space="preserve">OMAD </w:t>
      </w:r>
      <w:r w:rsidR="00D63575">
        <w:rPr>
          <w:lang w:val="de-DE"/>
        </w:rPr>
        <w:t xml:space="preserve">diet </w:t>
      </w:r>
      <w:r w:rsidR="005004F1">
        <w:rPr>
          <w:lang w:val="bg-BG"/>
        </w:rPr>
        <w:t xml:space="preserve">защото се пости около </w:t>
      </w:r>
      <w:r>
        <w:rPr>
          <w:lang w:val="bg-BG"/>
        </w:rPr>
        <w:t>2</w:t>
      </w:r>
      <w:r w:rsidR="005004F1">
        <w:rPr>
          <w:lang w:val="bg-BG"/>
        </w:rPr>
        <w:t>3</w:t>
      </w:r>
      <w:r>
        <w:rPr>
          <w:lang w:val="bg-BG"/>
        </w:rPr>
        <w:t xml:space="preserve"> часа всеки ден</w:t>
      </w:r>
      <w:r w:rsidR="005004F1">
        <w:rPr>
          <w:lang w:val="bg-BG"/>
        </w:rPr>
        <w:t>. Той прави хранене в рамките на 3 до 4 часа, при което човек може да погълне повече храна отколкото в рамките на половин час, колкото трае едно хранене.</w:t>
      </w:r>
      <w:r>
        <w:rPr>
          <w:lang w:val="de-DE"/>
        </w:rPr>
        <w:t>]</w:t>
      </w:r>
      <w:r w:rsidR="005004F1">
        <w:t>.</w:t>
      </w:r>
      <w:r w:rsidR="00B92CE9">
        <w:t xml:space="preserve"> </w:t>
      </w:r>
      <w:r w:rsidR="005004F1">
        <w:rPr>
          <w:lang w:val="bg-BG"/>
        </w:rPr>
        <w:t>П</w:t>
      </w:r>
      <w:r w:rsidR="00B92CE9">
        <w:t xml:space="preserve">реди да опитате </w:t>
      </w:r>
      <w:r w:rsidR="004D137A">
        <w:rPr>
          <w:lang w:val="de-DE"/>
        </w:rPr>
        <w:t>[</w:t>
      </w:r>
      <w:r w:rsidR="004D137A">
        <w:rPr>
          <w:lang w:val="bg-BG"/>
        </w:rPr>
        <w:t>четиридневно</w:t>
      </w:r>
      <w:r w:rsidR="004D137A">
        <w:rPr>
          <w:lang w:val="de-DE"/>
        </w:rPr>
        <w:t>]</w:t>
      </w:r>
      <w:r w:rsidR="004D137A">
        <w:rPr>
          <w:lang w:val="bg-BG"/>
        </w:rPr>
        <w:t xml:space="preserve"> </w:t>
      </w:r>
      <w:r w:rsidR="00B92CE9">
        <w:rPr>
          <w:lang w:val="bg-BG"/>
        </w:rPr>
        <w:t>постене</w:t>
      </w:r>
      <w:r w:rsidR="004D137A">
        <w:rPr>
          <w:lang w:val="bg-BG"/>
        </w:rPr>
        <w:t xml:space="preserve"> </w:t>
      </w:r>
      <w:r w:rsidR="004D137A">
        <w:t xml:space="preserve">само </w:t>
      </w:r>
      <w:r w:rsidR="004D137A">
        <w:rPr>
          <w:lang w:val="bg-BG"/>
        </w:rPr>
        <w:t xml:space="preserve">на </w:t>
      </w:r>
      <w:r w:rsidR="004D137A">
        <w:t>вод</w:t>
      </w:r>
      <w:r w:rsidR="004D137A">
        <w:rPr>
          <w:lang w:val="bg-BG"/>
        </w:rPr>
        <w:t>а</w:t>
      </w:r>
      <w:r w:rsidR="00B92CE9">
        <w:t xml:space="preserve">, </w:t>
      </w:r>
      <w:r w:rsidR="005004F1">
        <w:t xml:space="preserve"> </w:t>
      </w:r>
      <w:r w:rsidR="005004F1">
        <w:rPr>
          <w:lang w:val="bg-BG"/>
        </w:rPr>
        <w:t>н</w:t>
      </w:r>
      <w:r w:rsidR="005004F1">
        <w:t xml:space="preserve">е мисля, че трябва да правите </w:t>
      </w:r>
      <w:r w:rsidR="005004F1">
        <w:rPr>
          <w:lang w:val="bg-BG"/>
        </w:rPr>
        <w:t>прекъсвано постене</w:t>
      </w:r>
      <w:r w:rsidR="005004F1">
        <w:t xml:space="preserve"> </w:t>
      </w:r>
      <w:r w:rsidR="005004F1">
        <w:rPr>
          <w:lang w:val="bg-BG"/>
        </w:rPr>
        <w:t xml:space="preserve">в течение на </w:t>
      </w:r>
      <w:r w:rsidR="005004F1">
        <w:t>18 месеца,</w:t>
      </w:r>
      <w:r w:rsidR="005004F1">
        <w:rPr>
          <w:lang w:val="bg-BG"/>
        </w:rPr>
        <w:t xml:space="preserve"> </w:t>
      </w:r>
      <w:r w:rsidR="00B92CE9">
        <w:t xml:space="preserve">но </w:t>
      </w:r>
      <w:r w:rsidR="00B92CE9">
        <w:rPr>
          <w:lang w:val="bg-BG"/>
        </w:rPr>
        <w:t xml:space="preserve">за </w:t>
      </w:r>
      <w:r w:rsidR="00B92CE9">
        <w:t>няколко месеца ще намал</w:t>
      </w:r>
      <w:r w:rsidR="00B92CE9">
        <w:rPr>
          <w:lang w:val="bg-BG"/>
        </w:rPr>
        <w:t>е</w:t>
      </w:r>
      <w:r w:rsidR="00B92CE9">
        <w:t>ят радикално всички</w:t>
      </w:r>
      <w:r w:rsidR="00B808F3">
        <w:rPr>
          <w:lang w:val="bg-BG"/>
        </w:rPr>
        <w:t>те ви</w:t>
      </w:r>
      <w:r w:rsidR="00B92CE9">
        <w:t xml:space="preserve"> негативни странични ефекти.</w:t>
      </w:r>
    </w:p>
    <w:p w:rsidR="00D63575" w:rsidRDefault="00B92CE9" w:rsidP="00B92CE9">
      <w:pPr>
        <w:pStyle w:val="NoSpacing"/>
        <w:rPr>
          <w:lang w:val="de-DE"/>
        </w:rPr>
      </w:pPr>
      <w:r>
        <w:t>Интересно</w:t>
      </w:r>
      <w:r w:rsidR="00583CF6">
        <w:rPr>
          <w:lang w:val="bg-BG"/>
        </w:rPr>
        <w:t xml:space="preserve"> е</w:t>
      </w:r>
      <w:r w:rsidR="00EF4F5B">
        <w:rPr>
          <w:lang w:val="bg-BG"/>
        </w:rPr>
        <w:t xml:space="preserve">, </w:t>
      </w:r>
      <w:r w:rsidR="00583CF6">
        <w:rPr>
          <w:lang w:val="bg-BG"/>
        </w:rPr>
        <w:t xml:space="preserve">че </w:t>
      </w:r>
      <w:r w:rsidR="004D137A">
        <w:rPr>
          <w:lang w:val="de-DE"/>
        </w:rPr>
        <w:t>[</w:t>
      </w:r>
      <w:r w:rsidR="004D137A">
        <w:rPr>
          <w:lang w:val="bg-BG"/>
        </w:rPr>
        <w:t>при постене</w:t>
      </w:r>
      <w:r w:rsidR="004D137A">
        <w:rPr>
          <w:lang w:val="de-DE"/>
        </w:rPr>
        <w:t>]</w:t>
      </w:r>
      <w:r w:rsidR="00760346">
        <w:rPr>
          <w:lang w:val="bg-BG"/>
        </w:rPr>
        <w:t xml:space="preserve"> аз </w:t>
      </w:r>
      <w:r>
        <w:t>н</w:t>
      </w:r>
      <w:r w:rsidR="007013C8">
        <w:rPr>
          <w:lang w:val="bg-BG"/>
        </w:rPr>
        <w:t xml:space="preserve">е </w:t>
      </w:r>
      <w:r w:rsidR="00B95BC2">
        <w:rPr>
          <w:lang w:val="bg-BG"/>
        </w:rPr>
        <w:t>изпитва</w:t>
      </w:r>
      <w:r w:rsidR="001A36F4">
        <w:rPr>
          <w:lang w:val="bg-BG"/>
        </w:rPr>
        <w:t>м</w:t>
      </w:r>
      <w:r w:rsidR="00B95BC2">
        <w:rPr>
          <w:lang w:val="bg-BG"/>
        </w:rPr>
        <w:t xml:space="preserve"> </w:t>
      </w:r>
      <w:r w:rsidR="007013C8">
        <w:rPr>
          <w:lang w:val="bg-BG"/>
        </w:rPr>
        <w:t>глад</w:t>
      </w:r>
      <w:r>
        <w:t>. Просто няма</w:t>
      </w:r>
      <w:r w:rsidR="001A36F4">
        <w:rPr>
          <w:lang w:val="bg-BG"/>
        </w:rPr>
        <w:t>м</w:t>
      </w:r>
      <w:r>
        <w:t xml:space="preserve"> желание за храна, което е завладяващо</w:t>
      </w:r>
      <w:r w:rsidR="001A36F4">
        <w:rPr>
          <w:lang w:val="bg-BG"/>
        </w:rPr>
        <w:t>. П</w:t>
      </w:r>
      <w:r>
        <w:t>овечето хора, които постят</w:t>
      </w:r>
      <w:r w:rsidR="001A36F4">
        <w:rPr>
          <w:lang w:val="bg-BG"/>
        </w:rPr>
        <w:t>, чувстват</w:t>
      </w:r>
      <w:r>
        <w:t xml:space="preserve"> глад на втория ден. Аз загубих </w:t>
      </w:r>
      <w:r>
        <w:rPr>
          <w:lang w:val="bg-BG"/>
        </w:rPr>
        <w:t xml:space="preserve">5 кг </w:t>
      </w:r>
      <w:r w:rsidR="000A750E">
        <w:rPr>
          <w:lang w:val="bg-BG"/>
        </w:rPr>
        <w:t>с</w:t>
      </w:r>
      <w:r>
        <w:rPr>
          <w:lang w:val="bg-BG"/>
        </w:rPr>
        <w:t xml:space="preserve"> постене</w:t>
      </w:r>
      <w:r>
        <w:t xml:space="preserve">. Моите кетони </w:t>
      </w:r>
      <w:r w:rsidR="000A750E">
        <w:rPr>
          <w:lang w:val="bg-BG"/>
        </w:rPr>
        <w:t>бяха</w:t>
      </w:r>
      <w:r>
        <w:t xml:space="preserve"> 5.1, а кръвна</w:t>
      </w:r>
      <w:r w:rsidR="001A36F4">
        <w:rPr>
          <w:lang w:val="bg-BG"/>
        </w:rPr>
        <w:t>та ми</w:t>
      </w:r>
      <w:r>
        <w:t xml:space="preserve"> захар </w:t>
      </w:r>
      <w:r w:rsidR="001A36F4">
        <w:rPr>
          <w:lang w:val="bg-BG"/>
        </w:rPr>
        <w:t xml:space="preserve">беше </w:t>
      </w:r>
      <w:r>
        <w:t>45</w:t>
      </w:r>
      <w:r w:rsidR="001A36F4">
        <w:rPr>
          <w:lang w:val="bg-BG"/>
        </w:rPr>
        <w:t>. Това</w:t>
      </w:r>
      <w:r>
        <w:t xml:space="preserve"> </w:t>
      </w:r>
      <w:r w:rsidR="000A750E">
        <w:rPr>
          <w:lang w:val="bg-BG"/>
        </w:rPr>
        <w:t xml:space="preserve">е </w:t>
      </w:r>
      <w:r>
        <w:t>удво</w:t>
      </w:r>
      <w:r w:rsidR="000A750E">
        <w:rPr>
          <w:lang w:val="bg-BG"/>
        </w:rPr>
        <w:t>ен</w:t>
      </w:r>
      <w:r>
        <w:t xml:space="preserve"> праг на </w:t>
      </w:r>
      <w:r w:rsidR="001A36F4">
        <w:rPr>
          <w:lang w:val="bg-BG"/>
        </w:rPr>
        <w:t xml:space="preserve">отношението </w:t>
      </w:r>
      <w:r w:rsidR="001A36F4">
        <w:t>кетон / глюкоза, ко</w:t>
      </w:r>
      <w:r w:rsidR="001A36F4">
        <w:rPr>
          <w:lang w:val="bg-BG"/>
        </w:rPr>
        <w:t>е</w:t>
      </w:r>
      <w:r>
        <w:t xml:space="preserve">то </w:t>
      </w:r>
      <w:r w:rsidR="001A36F4">
        <w:rPr>
          <w:lang w:val="bg-BG"/>
        </w:rPr>
        <w:t xml:space="preserve">според </w:t>
      </w:r>
      <w:r>
        <w:t>д-р Томас Сейфрид е необходим</w:t>
      </w:r>
      <w:r w:rsidR="001A36F4">
        <w:rPr>
          <w:lang w:val="bg-BG"/>
        </w:rPr>
        <w:t>о</w:t>
      </w:r>
      <w:r>
        <w:t xml:space="preserve"> за лечение на рак. След </w:t>
      </w:r>
      <w:r>
        <w:rPr>
          <w:lang w:val="bg-BG"/>
        </w:rPr>
        <w:t>посте</w:t>
      </w:r>
      <w:r>
        <w:t>не</w:t>
      </w:r>
      <w:r w:rsidR="005B29E8">
        <w:rPr>
          <w:lang w:val="bg-BG"/>
        </w:rPr>
        <w:t xml:space="preserve"> </w:t>
      </w:r>
      <w:r w:rsidR="005B29E8">
        <w:rPr>
          <w:lang w:val="de-DE"/>
        </w:rPr>
        <w:t>[</w:t>
      </w:r>
      <w:r w:rsidR="00673DFE">
        <w:rPr>
          <w:lang w:val="bg-BG"/>
        </w:rPr>
        <w:t>което при него трае</w:t>
      </w:r>
      <w:r w:rsidR="005B29E8">
        <w:rPr>
          <w:lang w:val="bg-BG"/>
        </w:rPr>
        <w:t xml:space="preserve"> по-малко от 21 часа</w:t>
      </w:r>
      <w:r w:rsidR="005B29E8">
        <w:rPr>
          <w:lang w:val="de-DE"/>
        </w:rPr>
        <w:t>]</w:t>
      </w:r>
      <w:r w:rsidR="007013C8">
        <w:rPr>
          <w:lang w:val="bg-BG"/>
        </w:rPr>
        <w:t>,</w:t>
      </w:r>
      <w:r>
        <w:t xml:space="preserve"> </w:t>
      </w:r>
      <w:r>
        <w:rPr>
          <w:lang w:val="bg-BG"/>
        </w:rPr>
        <w:t>аз заговя</w:t>
      </w:r>
      <w:r w:rsidR="000A750E">
        <w:rPr>
          <w:lang w:val="bg-BG"/>
        </w:rPr>
        <w:t>ва</w:t>
      </w:r>
      <w:r w:rsidR="00B04466">
        <w:rPr>
          <w:lang w:val="bg-BG"/>
        </w:rPr>
        <w:t>м</w:t>
      </w:r>
      <w:r w:rsidR="00EA0849">
        <w:rPr>
          <w:lang w:val="bg-BG"/>
        </w:rPr>
        <w:t xml:space="preserve"> </w:t>
      </w:r>
      <w:r w:rsidR="00EF4F5B">
        <w:rPr>
          <w:lang w:val="bg-BG"/>
        </w:rPr>
        <w:t>със</w:t>
      </w:r>
      <w:r>
        <w:t xml:space="preserve"> 130 грама нетни въглехидрати</w:t>
      </w:r>
      <w:r w:rsidR="00B04466">
        <w:rPr>
          <w:lang w:val="bg-BG"/>
        </w:rPr>
        <w:t xml:space="preserve"> </w:t>
      </w:r>
      <w:r w:rsidR="00EF4F5B">
        <w:rPr>
          <w:lang w:val="bg-BG"/>
        </w:rPr>
        <w:t>от</w:t>
      </w:r>
      <w:r>
        <w:t xml:space="preserve"> сладки картофи</w:t>
      </w:r>
      <w:r w:rsidR="00EA0849">
        <w:rPr>
          <w:lang w:val="bg-BG"/>
        </w:rPr>
        <w:t>,</w:t>
      </w:r>
      <w:r>
        <w:t xml:space="preserve"> плодове и </w:t>
      </w:r>
      <w:r w:rsidR="005B29E8">
        <w:rPr>
          <w:lang w:val="bg-BG"/>
        </w:rPr>
        <w:t xml:space="preserve">консумирам </w:t>
      </w:r>
      <w:r>
        <w:t>допълнител</w:t>
      </w:r>
      <w:r w:rsidR="005B29E8">
        <w:rPr>
          <w:lang w:val="bg-BG"/>
        </w:rPr>
        <w:t>но</w:t>
      </w:r>
      <w:r>
        <w:t xml:space="preserve"> протеин.</w:t>
      </w:r>
    </w:p>
    <w:p w:rsidR="00585589" w:rsidRPr="00585589" w:rsidRDefault="001A36F4" w:rsidP="00EA0849">
      <w:pPr>
        <w:pStyle w:val="NoSpacing"/>
        <w:rPr>
          <w:lang w:val="bg-BG"/>
        </w:rPr>
      </w:pPr>
      <w:r>
        <w:rPr>
          <w:lang w:val="de-DE"/>
        </w:rPr>
        <w:t>[</w:t>
      </w:r>
      <w:r w:rsidR="00956B12">
        <w:rPr>
          <w:lang w:val="bg-BG"/>
        </w:rPr>
        <w:t>Т</w:t>
      </w:r>
      <w:r>
        <w:rPr>
          <w:lang w:val="bg-BG"/>
        </w:rPr>
        <w:t>ой нарича заговяване (</w:t>
      </w:r>
      <w:r>
        <w:rPr>
          <w:lang w:val="de-DE"/>
        </w:rPr>
        <w:t>feasting</w:t>
      </w:r>
      <w:r w:rsidR="00956B12">
        <w:rPr>
          <w:lang w:val="bg-BG"/>
        </w:rPr>
        <w:t xml:space="preserve"> - гуляй</w:t>
      </w:r>
      <w:r>
        <w:rPr>
          <w:lang w:val="bg-BG"/>
        </w:rPr>
        <w:t>) хранене</w:t>
      </w:r>
      <w:r w:rsidR="00D63575">
        <w:rPr>
          <w:lang w:val="bg-BG"/>
        </w:rPr>
        <w:t>то</w:t>
      </w:r>
      <w:r>
        <w:rPr>
          <w:lang w:val="bg-BG"/>
        </w:rPr>
        <w:t>, което прави всеки ден в про</w:t>
      </w:r>
      <w:r w:rsidR="005B29E8">
        <w:rPr>
          <w:lang w:val="bg-BG"/>
        </w:rPr>
        <w:t>зорец широк от</w:t>
      </w:r>
      <w:r>
        <w:rPr>
          <w:lang w:val="bg-BG"/>
        </w:rPr>
        <w:t xml:space="preserve"> 3 </w:t>
      </w:r>
      <w:r w:rsidR="005B29E8">
        <w:rPr>
          <w:lang w:val="bg-BG"/>
        </w:rPr>
        <w:t>до</w:t>
      </w:r>
      <w:r>
        <w:rPr>
          <w:lang w:val="bg-BG"/>
        </w:rPr>
        <w:t xml:space="preserve"> 4 часа </w:t>
      </w:r>
      <w:r w:rsidR="00D63575">
        <w:rPr>
          <w:lang w:val="bg-BG"/>
        </w:rPr>
        <w:t>понеже</w:t>
      </w:r>
      <w:r>
        <w:rPr>
          <w:lang w:val="bg-BG"/>
        </w:rPr>
        <w:t xml:space="preserve"> </w:t>
      </w:r>
      <w:r w:rsidR="00D63575">
        <w:rPr>
          <w:lang w:val="bg-BG"/>
        </w:rPr>
        <w:t xml:space="preserve">прави </w:t>
      </w:r>
      <w:r>
        <w:rPr>
          <w:lang w:val="bg-BG"/>
        </w:rPr>
        <w:t>постене (</w:t>
      </w:r>
      <w:r>
        <w:rPr>
          <w:lang w:val="de-DE"/>
        </w:rPr>
        <w:t>fasting</w:t>
      </w:r>
      <w:r w:rsidR="00D63575">
        <w:rPr>
          <w:lang w:val="bg-BG"/>
        </w:rPr>
        <w:t xml:space="preserve"> - въздържане</w:t>
      </w:r>
      <w:r>
        <w:rPr>
          <w:lang w:val="bg-BG"/>
        </w:rPr>
        <w:t xml:space="preserve">) </w:t>
      </w:r>
      <w:r w:rsidR="005B29E8">
        <w:rPr>
          <w:lang w:val="bg-BG"/>
        </w:rPr>
        <w:t xml:space="preserve">в течение на </w:t>
      </w:r>
      <w:r>
        <w:rPr>
          <w:lang w:val="bg-BG"/>
        </w:rPr>
        <w:t>20 - 21 часа.</w:t>
      </w:r>
      <w:r w:rsidR="005B29E8">
        <w:rPr>
          <w:lang w:val="bg-BG"/>
        </w:rPr>
        <w:t xml:space="preserve"> </w:t>
      </w:r>
      <w:r w:rsidR="00D63575">
        <w:rPr>
          <w:lang w:val="bg-BG"/>
        </w:rPr>
        <w:t xml:space="preserve">Много е вероятно </w:t>
      </w:r>
      <w:r w:rsidR="005B29E8">
        <w:rPr>
          <w:lang w:val="bg-BG"/>
        </w:rPr>
        <w:t xml:space="preserve">докторът скоро </w:t>
      </w:r>
      <w:r w:rsidR="00D63575">
        <w:rPr>
          <w:lang w:val="bg-BG"/>
        </w:rPr>
        <w:t>да</w:t>
      </w:r>
      <w:r w:rsidR="005B29E8">
        <w:rPr>
          <w:lang w:val="bg-BG"/>
        </w:rPr>
        <w:t xml:space="preserve"> открие, че храненето веднъж на ден е най-лесното и най-полезно постене. </w:t>
      </w:r>
      <w:r w:rsidR="004051E3">
        <w:rPr>
          <w:lang w:val="bg-BG"/>
        </w:rPr>
        <w:t>Подробно обяснение е дадено в допълнението накрая.</w:t>
      </w:r>
      <w:r w:rsidR="00585589">
        <w:rPr>
          <w:lang w:val="de-DE"/>
        </w:rPr>
        <w:t>]</w:t>
      </w:r>
    </w:p>
    <w:p w:rsidR="00EA0849" w:rsidRDefault="00EA0849" w:rsidP="00EA0849">
      <w:pPr>
        <w:pStyle w:val="NoSpacing"/>
        <w:rPr>
          <w:lang w:val="bg-BG"/>
        </w:rPr>
      </w:pPr>
      <w:r>
        <w:lastRenderedPageBreak/>
        <w:t xml:space="preserve">Препоръчвам ви </w:t>
      </w:r>
      <w:r>
        <w:rPr>
          <w:lang w:val="bg-BG"/>
        </w:rPr>
        <w:t xml:space="preserve">постене </w:t>
      </w:r>
      <w:r w:rsidR="00956B12">
        <w:rPr>
          <w:lang w:val="bg-BG"/>
        </w:rPr>
        <w:t xml:space="preserve">с прием </w:t>
      </w:r>
      <w:r>
        <w:rPr>
          <w:lang w:val="bg-BG"/>
        </w:rPr>
        <w:t xml:space="preserve">само </w:t>
      </w:r>
      <w:r>
        <w:t>на вод</w:t>
      </w:r>
      <w:r>
        <w:rPr>
          <w:lang w:val="bg-BG"/>
        </w:rPr>
        <w:t>а</w:t>
      </w:r>
      <w:r>
        <w:t xml:space="preserve">. </w:t>
      </w:r>
      <w:r w:rsidR="00AF7218">
        <w:rPr>
          <w:lang w:val="bg-BG"/>
        </w:rPr>
        <w:t>С</w:t>
      </w:r>
      <w:r>
        <w:t>трахувах</w:t>
      </w:r>
      <w:r w:rsidR="00EF4F5B">
        <w:rPr>
          <w:lang w:val="bg-BG"/>
        </w:rPr>
        <w:t xml:space="preserve"> се</w:t>
      </w:r>
      <w:r>
        <w:t>, че ще загубя мускулна маса, но това не с</w:t>
      </w:r>
      <w:r w:rsidR="00EF4F5B">
        <w:rPr>
          <w:lang w:val="bg-BG"/>
        </w:rPr>
        <w:t>тава</w:t>
      </w:r>
      <w:r w:rsidR="00AF7218">
        <w:rPr>
          <w:lang w:val="bg-BG"/>
        </w:rPr>
        <w:t xml:space="preserve"> при</w:t>
      </w:r>
      <w:r>
        <w:t xml:space="preserve"> кратк</w:t>
      </w:r>
      <w:r w:rsidR="00956B12">
        <w:rPr>
          <w:lang w:val="bg-BG"/>
        </w:rPr>
        <w:t>о</w:t>
      </w:r>
      <w:r>
        <w:t xml:space="preserve"> по</w:t>
      </w:r>
      <w:r>
        <w:rPr>
          <w:lang w:val="bg-BG"/>
        </w:rPr>
        <w:t>ст</w:t>
      </w:r>
      <w:r w:rsidR="00956B12">
        <w:rPr>
          <w:lang w:val="bg-BG"/>
        </w:rPr>
        <w:t>ене</w:t>
      </w:r>
      <w:r>
        <w:t xml:space="preserve">. Аз спрях да губя тегло след третия ден, </w:t>
      </w:r>
      <w:r w:rsidR="00585589">
        <w:rPr>
          <w:lang w:val="bg-BG"/>
        </w:rPr>
        <w:t>защото</w:t>
      </w:r>
      <w:r>
        <w:t xml:space="preserve"> </w:t>
      </w:r>
      <w:r w:rsidR="00B04466">
        <w:rPr>
          <w:lang w:val="bg-BG"/>
        </w:rPr>
        <w:t>щитовидната</w:t>
      </w:r>
      <w:r>
        <w:t xml:space="preserve"> ми </w:t>
      </w:r>
      <w:r w:rsidR="00B04466">
        <w:rPr>
          <w:lang w:val="bg-BG"/>
        </w:rPr>
        <w:t>жлеза</w:t>
      </w:r>
      <w:r>
        <w:t xml:space="preserve"> се въ</w:t>
      </w:r>
      <w:r>
        <w:rPr>
          <w:lang w:val="bg-BG"/>
        </w:rPr>
        <w:t>зстанови</w:t>
      </w:r>
      <w:r>
        <w:t xml:space="preserve">. Знам това, защото </w:t>
      </w:r>
      <w:r>
        <w:rPr>
          <w:lang w:val="bg-BG"/>
        </w:rPr>
        <w:t>т</w:t>
      </w:r>
      <w:r>
        <w:t>елесна</w:t>
      </w:r>
      <w:r>
        <w:rPr>
          <w:lang w:val="bg-BG"/>
        </w:rPr>
        <w:t>та ми</w:t>
      </w:r>
      <w:r>
        <w:t xml:space="preserve"> температура</w:t>
      </w:r>
      <w:r>
        <w:rPr>
          <w:lang w:val="bg-BG"/>
        </w:rPr>
        <w:t xml:space="preserve"> през</w:t>
      </w:r>
      <w:r>
        <w:t xml:space="preserve"> последната нощ на пост</w:t>
      </w:r>
      <w:r>
        <w:rPr>
          <w:lang w:val="bg-BG"/>
        </w:rPr>
        <w:t>ене</w:t>
      </w:r>
      <w:r>
        <w:t xml:space="preserve"> беше с цели 2 градуса </w:t>
      </w:r>
      <w:r w:rsidR="00B04466">
        <w:rPr>
          <w:lang w:val="de-DE"/>
        </w:rPr>
        <w:t>[</w:t>
      </w:r>
      <w:r w:rsidR="00956B12">
        <w:rPr>
          <w:lang w:val="bg-BG"/>
        </w:rPr>
        <w:t xml:space="preserve">по </w:t>
      </w:r>
      <w:r w:rsidR="00B04466">
        <w:rPr>
          <w:lang w:val="bg-BG"/>
        </w:rPr>
        <w:t>Фаренхайт</w:t>
      </w:r>
      <w:r w:rsidR="00B04466">
        <w:rPr>
          <w:lang w:val="de-DE"/>
        </w:rPr>
        <w:t>]</w:t>
      </w:r>
      <w:r w:rsidR="00B04466">
        <w:rPr>
          <w:lang w:val="bg-BG"/>
        </w:rPr>
        <w:t xml:space="preserve"> </w:t>
      </w:r>
      <w:r>
        <w:t>по-ниск</w:t>
      </w:r>
      <w:r>
        <w:rPr>
          <w:lang w:val="bg-BG"/>
        </w:rPr>
        <w:t>а</w:t>
      </w:r>
      <w:r>
        <w:t xml:space="preserve">. Аз имах </w:t>
      </w:r>
      <w:r w:rsidR="00436C2F">
        <w:rPr>
          <w:lang w:val="bg-BG"/>
        </w:rPr>
        <w:t xml:space="preserve">и </w:t>
      </w:r>
      <w:r>
        <w:t>най-нис</w:t>
      </w:r>
      <w:r w:rsidR="00AF7218">
        <w:rPr>
          <w:lang w:val="bg-BG"/>
        </w:rPr>
        <w:t>ък пулс</w:t>
      </w:r>
      <w:r>
        <w:t xml:space="preserve"> </w:t>
      </w:r>
      <w:r w:rsidR="00B04466">
        <w:rPr>
          <w:lang w:val="bg-BG"/>
        </w:rPr>
        <w:t xml:space="preserve">през </w:t>
      </w:r>
      <w:r>
        <w:t>този ден.</w:t>
      </w:r>
    </w:p>
    <w:p w:rsidR="00585589" w:rsidRPr="00585589" w:rsidRDefault="00585589" w:rsidP="00585589">
      <w:pPr>
        <w:pStyle w:val="NoSpacing"/>
        <w:rPr>
          <w:lang w:val="bg-BG"/>
        </w:rPr>
      </w:pPr>
      <w:r>
        <w:rPr>
          <w:lang w:val="de-DE"/>
        </w:rPr>
        <w:t>[</w:t>
      </w:r>
      <w:r>
        <w:rPr>
          <w:lang w:val="bg-BG"/>
        </w:rPr>
        <w:t>Понижение с 2</w:t>
      </w:r>
      <w:r w:rsidR="004051E3">
        <w:rPr>
          <w:lang w:val="de-DE"/>
        </w:rPr>
        <w:t>°F</w:t>
      </w:r>
      <w:r>
        <w:rPr>
          <w:lang w:val="bg-BG"/>
        </w:rPr>
        <w:t xml:space="preserve"> съответства приблизително на по</w:t>
      </w:r>
      <w:r w:rsidR="004B7D0E">
        <w:rPr>
          <w:lang w:val="bg-BG"/>
        </w:rPr>
        <w:t>нижение с 1</w:t>
      </w:r>
      <w:r w:rsidR="004051E3">
        <w:rPr>
          <w:lang w:val="de-DE"/>
        </w:rPr>
        <w:t>°</w:t>
      </w:r>
      <w:r w:rsidR="004051E3">
        <w:rPr>
          <w:lang w:val="bg-BG"/>
        </w:rPr>
        <w:t>С</w:t>
      </w:r>
      <w:r w:rsidR="004B7D0E">
        <w:rPr>
          <w:lang w:val="bg-BG"/>
        </w:rPr>
        <w:t xml:space="preserve">. Друга </w:t>
      </w:r>
      <w:r w:rsidR="00083711">
        <w:rPr>
          <w:lang w:val="bg-BG"/>
        </w:rPr>
        <w:t>п</w:t>
      </w:r>
      <w:r>
        <w:rPr>
          <w:lang w:val="bg-BG"/>
        </w:rPr>
        <w:t>ричина за спадане на телесната температура е</w:t>
      </w:r>
      <w:r w:rsidR="004B7D0E">
        <w:rPr>
          <w:lang w:val="bg-BG"/>
        </w:rPr>
        <w:t xml:space="preserve"> недостиг на мазнини в храната</w:t>
      </w:r>
      <w:r w:rsidR="004051E3">
        <w:rPr>
          <w:lang w:val="bg-BG"/>
        </w:rPr>
        <w:t xml:space="preserve"> когато тялото навлиза в метаболитен режим кетоза</w:t>
      </w:r>
      <w:r w:rsidR="004B7D0E">
        <w:rPr>
          <w:lang w:val="bg-BG"/>
        </w:rPr>
        <w:t xml:space="preserve">. Тогава </w:t>
      </w:r>
      <w:r w:rsidR="00083711">
        <w:rPr>
          <w:lang w:val="bg-BG"/>
        </w:rPr>
        <w:t>т</w:t>
      </w:r>
      <w:r w:rsidR="004051E3">
        <w:rPr>
          <w:lang w:val="bg-BG"/>
        </w:rPr>
        <w:t>о</w:t>
      </w:r>
      <w:r w:rsidR="00083711">
        <w:rPr>
          <w:lang w:val="bg-BG"/>
        </w:rPr>
        <w:t xml:space="preserve"> </w:t>
      </w:r>
      <w:r w:rsidR="004B7D0E">
        <w:rPr>
          <w:lang w:val="bg-BG"/>
        </w:rPr>
        <w:t xml:space="preserve">трябва да започне </w:t>
      </w:r>
      <w:r w:rsidR="00083711">
        <w:rPr>
          <w:lang w:val="bg-BG"/>
        </w:rPr>
        <w:t>изгаряне</w:t>
      </w:r>
      <w:r w:rsidR="004B7D0E">
        <w:rPr>
          <w:lang w:val="bg-BG"/>
        </w:rPr>
        <w:t xml:space="preserve"> на тлъстините </w:t>
      </w:r>
      <w:r w:rsidR="00083711">
        <w:rPr>
          <w:lang w:val="bg-BG"/>
        </w:rPr>
        <w:t>си</w:t>
      </w:r>
      <w:r w:rsidR="004B7D0E">
        <w:rPr>
          <w:lang w:val="bg-BG"/>
        </w:rPr>
        <w:t>, но вратите на този склад за енергия се отварят твърде бавно</w:t>
      </w:r>
      <w:r w:rsidR="00083711">
        <w:rPr>
          <w:lang w:val="bg-BG"/>
        </w:rPr>
        <w:t xml:space="preserve"> и</w:t>
      </w:r>
      <w:r w:rsidR="004B7D0E">
        <w:rPr>
          <w:lang w:val="bg-BG"/>
        </w:rPr>
        <w:t xml:space="preserve"> черният дроб не може да произведе веднага кетони. Ще чувствате студ по пръстите на ръцете и краката, дори да сте в топл</w:t>
      </w:r>
      <w:r w:rsidR="00083711">
        <w:rPr>
          <w:lang w:val="bg-BG"/>
        </w:rPr>
        <w:t xml:space="preserve">о помещение. </w:t>
      </w:r>
      <w:r w:rsidR="004B7D0E">
        <w:rPr>
          <w:lang w:val="bg-BG"/>
        </w:rPr>
        <w:t>В такъв случай е п</w:t>
      </w:r>
      <w:r w:rsidR="00083711">
        <w:rPr>
          <w:lang w:val="bg-BG"/>
        </w:rPr>
        <w:t>олезно</w:t>
      </w:r>
      <w:r w:rsidR="004B7D0E">
        <w:rPr>
          <w:lang w:val="bg-BG"/>
        </w:rPr>
        <w:t xml:space="preserve"> да умор</w:t>
      </w:r>
      <w:r w:rsidR="004051E3">
        <w:rPr>
          <w:lang w:val="bg-BG"/>
        </w:rPr>
        <w:t>ите</w:t>
      </w:r>
      <w:r w:rsidR="004B7D0E">
        <w:rPr>
          <w:lang w:val="bg-BG"/>
        </w:rPr>
        <w:t xml:space="preserve"> мускули. Те </w:t>
      </w:r>
      <w:r w:rsidR="004051E3">
        <w:rPr>
          <w:lang w:val="bg-BG"/>
        </w:rPr>
        <w:t xml:space="preserve">ще </w:t>
      </w:r>
      <w:r w:rsidR="004B7D0E">
        <w:rPr>
          <w:lang w:val="bg-BG"/>
        </w:rPr>
        <w:t xml:space="preserve">повишават </w:t>
      </w:r>
      <w:r w:rsidR="004051E3">
        <w:rPr>
          <w:lang w:val="bg-BG"/>
        </w:rPr>
        <w:t xml:space="preserve">бързо </w:t>
      </w:r>
      <w:r w:rsidR="004B7D0E">
        <w:rPr>
          <w:lang w:val="bg-BG"/>
        </w:rPr>
        <w:t>температурата на цялото тяло.</w:t>
      </w:r>
      <w:r>
        <w:rPr>
          <w:lang w:val="de-DE"/>
        </w:rPr>
        <w:t>]</w:t>
      </w:r>
    </w:p>
    <w:p w:rsidR="00EA0849" w:rsidRDefault="00AF7218" w:rsidP="00EA0849">
      <w:pPr>
        <w:pStyle w:val="NoSpacing"/>
        <w:rPr>
          <w:lang w:val="bg-BG"/>
        </w:rPr>
      </w:pPr>
      <w:r>
        <w:rPr>
          <w:lang w:val="bg-BG"/>
        </w:rPr>
        <w:t>Щ</w:t>
      </w:r>
      <w:r w:rsidR="00EA0849">
        <w:t>е интервюирам експерти, за да разгледам</w:t>
      </w:r>
      <w:r>
        <w:rPr>
          <w:lang w:val="bg-BG"/>
        </w:rPr>
        <w:t>е</w:t>
      </w:r>
      <w:r w:rsidR="00EA0849">
        <w:t xml:space="preserve"> </w:t>
      </w:r>
      <w:r w:rsidR="004311EF">
        <w:rPr>
          <w:lang w:val="bg-BG"/>
        </w:rPr>
        <w:t xml:space="preserve">подробно </w:t>
      </w:r>
      <w:r>
        <w:rPr>
          <w:lang w:val="bg-BG"/>
        </w:rPr>
        <w:t xml:space="preserve">всички </w:t>
      </w:r>
      <w:r w:rsidR="00EA0849">
        <w:t>ползи</w:t>
      </w:r>
      <w:r w:rsidR="004311EF">
        <w:rPr>
          <w:lang w:val="bg-BG"/>
        </w:rPr>
        <w:t xml:space="preserve"> от </w:t>
      </w:r>
      <w:r w:rsidR="00FF4082">
        <w:rPr>
          <w:lang w:val="bg-BG"/>
        </w:rPr>
        <w:t>постенето</w:t>
      </w:r>
      <w:r w:rsidR="00EA0849">
        <w:t xml:space="preserve">, но дотогава </w:t>
      </w:r>
      <w:r w:rsidR="004311EF">
        <w:rPr>
          <w:lang w:val="bg-BG"/>
        </w:rPr>
        <w:t xml:space="preserve">ви </w:t>
      </w:r>
      <w:r w:rsidR="00EA0849">
        <w:rPr>
          <w:lang w:val="bg-BG"/>
        </w:rPr>
        <w:t>препоръчвам</w:t>
      </w:r>
      <w:r w:rsidR="00EA0849">
        <w:t xml:space="preserve"> да </w:t>
      </w:r>
      <w:r w:rsidR="00583CF6">
        <w:t>увелич</w:t>
      </w:r>
      <w:r w:rsidR="00583CF6">
        <w:rPr>
          <w:lang w:val="bg-BG"/>
        </w:rPr>
        <w:t>ите часовете</w:t>
      </w:r>
      <w:r w:rsidR="00EA0849">
        <w:t xml:space="preserve"> на </w:t>
      </w:r>
      <w:r w:rsidR="00EA0849">
        <w:rPr>
          <w:lang w:val="bg-BG"/>
        </w:rPr>
        <w:t>прекъсвано</w:t>
      </w:r>
      <w:r w:rsidR="004311EF">
        <w:rPr>
          <w:lang w:val="bg-BG"/>
        </w:rPr>
        <w:t>то всеки ден</w:t>
      </w:r>
      <w:r w:rsidR="00EA0849">
        <w:t xml:space="preserve"> пост</w:t>
      </w:r>
      <w:r w:rsidR="00EA0849">
        <w:rPr>
          <w:lang w:val="bg-BG"/>
        </w:rPr>
        <w:t>ене</w:t>
      </w:r>
      <w:r w:rsidR="00EA0849">
        <w:t xml:space="preserve"> </w:t>
      </w:r>
      <w:r w:rsidR="00EA0849">
        <w:rPr>
          <w:lang w:val="bg-BG"/>
        </w:rPr>
        <w:t>от</w:t>
      </w:r>
      <w:r w:rsidR="00EA0849">
        <w:t xml:space="preserve"> 18 до 20</w:t>
      </w:r>
      <w:r w:rsidR="00EA0849">
        <w:rPr>
          <w:lang w:val="bg-BG"/>
        </w:rPr>
        <w:t xml:space="preserve"> </w:t>
      </w:r>
      <w:r w:rsidR="00EA0849">
        <w:t>час</w:t>
      </w:r>
      <w:r w:rsidR="00EA0849">
        <w:rPr>
          <w:lang w:val="bg-BG"/>
        </w:rPr>
        <w:t>а</w:t>
      </w:r>
      <w:r w:rsidR="00EA0849">
        <w:t xml:space="preserve">, така че </w:t>
      </w:r>
      <w:r w:rsidR="00583CF6">
        <w:rPr>
          <w:lang w:val="bg-BG"/>
        </w:rPr>
        <w:t>да</w:t>
      </w:r>
      <w:r w:rsidR="00EA0849">
        <w:t xml:space="preserve"> бъдете в състояние безболезнено да </w:t>
      </w:r>
      <w:r w:rsidR="00EA0849">
        <w:rPr>
          <w:lang w:val="bg-BG"/>
        </w:rPr>
        <w:t>постите</w:t>
      </w:r>
      <w:r w:rsidR="00EA0849">
        <w:t xml:space="preserve"> с вода и след това да </w:t>
      </w:r>
      <w:r w:rsidR="007013C8">
        <w:rPr>
          <w:lang w:val="bg-BG"/>
        </w:rPr>
        <w:t>гуляете</w:t>
      </w:r>
      <w:r w:rsidR="00EA0849">
        <w:t xml:space="preserve"> като цар. Това </w:t>
      </w:r>
      <w:r w:rsidR="00B04466">
        <w:rPr>
          <w:lang w:val="bg-BG"/>
        </w:rPr>
        <w:t>е</w:t>
      </w:r>
      <w:r w:rsidR="00EA0849">
        <w:t xml:space="preserve"> невероятна </w:t>
      </w:r>
      <w:r w:rsidR="00EA0849">
        <w:rPr>
          <w:lang w:val="bg-BG"/>
        </w:rPr>
        <w:t>възможност</w:t>
      </w:r>
      <w:r w:rsidR="00EA0849">
        <w:t xml:space="preserve">, тъй като ви </w:t>
      </w:r>
      <w:r w:rsidR="00583CF6">
        <w:rPr>
          <w:lang w:val="bg-BG"/>
        </w:rPr>
        <w:t xml:space="preserve">дава </w:t>
      </w:r>
      <w:r w:rsidR="00EA0849">
        <w:t xml:space="preserve">власт </w:t>
      </w:r>
      <w:r w:rsidR="004311EF">
        <w:rPr>
          <w:lang w:val="bg-BG"/>
        </w:rPr>
        <w:t>при бедствия защото няма да</w:t>
      </w:r>
      <w:r w:rsidR="00EA0849">
        <w:t xml:space="preserve"> се притеснявате за </w:t>
      </w:r>
      <w:r>
        <w:rPr>
          <w:lang w:val="bg-BG"/>
        </w:rPr>
        <w:t>храна</w:t>
      </w:r>
      <w:r w:rsidR="00EA0849">
        <w:t xml:space="preserve"> в продължение на четири дни</w:t>
      </w:r>
      <w:r w:rsidR="004311EF">
        <w:rPr>
          <w:lang w:val="bg-BG"/>
        </w:rPr>
        <w:t xml:space="preserve"> </w:t>
      </w:r>
      <w:r w:rsidR="004311EF">
        <w:rPr>
          <w:lang w:val="de-DE"/>
        </w:rPr>
        <w:t>[</w:t>
      </w:r>
      <w:r w:rsidR="004311EF">
        <w:rPr>
          <w:lang w:val="bg-BG"/>
        </w:rPr>
        <w:t>но трябва да се притеснява</w:t>
      </w:r>
      <w:r w:rsidR="00FF4082">
        <w:rPr>
          <w:lang w:val="bg-BG"/>
        </w:rPr>
        <w:t>те</w:t>
      </w:r>
      <w:r w:rsidR="004311EF">
        <w:rPr>
          <w:lang w:val="bg-BG"/>
        </w:rPr>
        <w:t xml:space="preserve"> за вода</w:t>
      </w:r>
      <w:r w:rsidR="004311EF">
        <w:rPr>
          <w:lang w:val="de-DE"/>
        </w:rPr>
        <w:t>]</w:t>
      </w:r>
      <w:r w:rsidR="00EA0849">
        <w:t>.</w:t>
      </w:r>
    </w:p>
    <w:p w:rsidR="00BD7D45" w:rsidRPr="00702A95" w:rsidRDefault="00B04466" w:rsidP="00B04466">
      <w:pPr>
        <w:pStyle w:val="NoSpacing"/>
        <w:rPr>
          <w:lang w:val="de-DE"/>
        </w:rPr>
      </w:pPr>
      <w:r>
        <w:rPr>
          <w:lang w:val="de-DE"/>
        </w:rPr>
        <w:t>[</w:t>
      </w:r>
      <w:r w:rsidR="00AF7218">
        <w:rPr>
          <w:lang w:val="bg-BG"/>
        </w:rPr>
        <w:t>П</w:t>
      </w:r>
      <w:r w:rsidR="001110D6">
        <w:rPr>
          <w:lang w:val="bg-BG"/>
        </w:rPr>
        <w:t>ървобитният човек в продължение на милиони години</w:t>
      </w:r>
      <w:r w:rsidR="00AF7218">
        <w:rPr>
          <w:lang w:val="bg-BG"/>
        </w:rPr>
        <w:t xml:space="preserve"> е </w:t>
      </w:r>
      <w:r w:rsidR="00FF4082">
        <w:rPr>
          <w:lang w:val="bg-BG"/>
        </w:rPr>
        <w:t xml:space="preserve">живял </w:t>
      </w:r>
      <w:r w:rsidR="004051E3">
        <w:rPr>
          <w:lang w:val="bg-BG"/>
        </w:rPr>
        <w:t xml:space="preserve">често </w:t>
      </w:r>
      <w:r w:rsidR="00FF4082">
        <w:rPr>
          <w:lang w:val="bg-BG"/>
        </w:rPr>
        <w:t>бе</w:t>
      </w:r>
      <w:r w:rsidR="00745828">
        <w:rPr>
          <w:lang w:val="bg-BG"/>
        </w:rPr>
        <w:t>з</w:t>
      </w:r>
      <w:r w:rsidR="00FF4082">
        <w:rPr>
          <w:lang w:val="bg-BG"/>
        </w:rPr>
        <w:t xml:space="preserve"> </w:t>
      </w:r>
      <w:r w:rsidR="00745828">
        <w:rPr>
          <w:lang w:val="bg-BG"/>
        </w:rPr>
        <w:t xml:space="preserve">да </w:t>
      </w:r>
      <w:r w:rsidR="00FF4082">
        <w:rPr>
          <w:lang w:val="bg-BG"/>
        </w:rPr>
        <w:t xml:space="preserve">яде по </w:t>
      </w:r>
      <w:r w:rsidR="004051E3">
        <w:rPr>
          <w:lang w:val="bg-BG"/>
        </w:rPr>
        <w:t>няколко</w:t>
      </w:r>
      <w:r w:rsidR="00FF4082">
        <w:rPr>
          <w:lang w:val="bg-BG"/>
        </w:rPr>
        <w:t xml:space="preserve"> - два дена</w:t>
      </w:r>
      <w:r w:rsidR="001110D6">
        <w:rPr>
          <w:lang w:val="bg-BG"/>
        </w:rPr>
        <w:t xml:space="preserve">. Сега </w:t>
      </w:r>
      <w:r>
        <w:rPr>
          <w:lang w:val="bg-BG"/>
        </w:rPr>
        <w:t>затлъстяването е проблем за повечето хора</w:t>
      </w:r>
      <w:r w:rsidR="00BD7D45">
        <w:rPr>
          <w:lang w:val="bg-BG"/>
        </w:rPr>
        <w:t xml:space="preserve">, </w:t>
      </w:r>
      <w:r w:rsidR="004051E3">
        <w:rPr>
          <w:lang w:val="bg-BG"/>
        </w:rPr>
        <w:t>който</w:t>
      </w:r>
      <w:r>
        <w:rPr>
          <w:lang w:val="bg-BG"/>
        </w:rPr>
        <w:t xml:space="preserve"> не може да се оправи </w:t>
      </w:r>
      <w:r w:rsidR="00745828">
        <w:rPr>
          <w:lang w:val="bg-BG"/>
        </w:rPr>
        <w:t>с лишаване от храна</w:t>
      </w:r>
      <w:r>
        <w:rPr>
          <w:lang w:val="bg-BG"/>
        </w:rPr>
        <w:t xml:space="preserve"> четири дни. Шотландецът </w:t>
      </w:r>
      <w:r>
        <w:rPr>
          <w:lang w:val="de-DE"/>
        </w:rPr>
        <w:t>Angus Barbieri</w:t>
      </w:r>
      <w:r>
        <w:rPr>
          <w:lang w:val="bg-BG"/>
        </w:rPr>
        <w:t xml:space="preserve"> </w:t>
      </w:r>
      <w:r w:rsidR="00FF4082">
        <w:rPr>
          <w:lang w:val="bg-BG"/>
        </w:rPr>
        <w:t xml:space="preserve">е правил водно постене (без никаква храна - само на вода и минерали) в течение на 382 дни. Когато започнал да пости, той </w:t>
      </w:r>
      <w:r w:rsidR="004311EF">
        <w:rPr>
          <w:lang w:val="bg-BG"/>
        </w:rPr>
        <w:t xml:space="preserve">е </w:t>
      </w:r>
      <w:r w:rsidR="001110D6">
        <w:rPr>
          <w:lang w:val="bg-BG"/>
        </w:rPr>
        <w:t xml:space="preserve">тежал 207 кг. </w:t>
      </w:r>
      <w:r w:rsidR="00A86E1F">
        <w:rPr>
          <w:lang w:val="bg-BG"/>
        </w:rPr>
        <w:t>Продължително в</w:t>
      </w:r>
      <w:r w:rsidR="001110D6">
        <w:rPr>
          <w:lang w:val="bg-BG"/>
        </w:rPr>
        <w:t>одн</w:t>
      </w:r>
      <w:r w:rsidR="00A86E1F">
        <w:rPr>
          <w:lang w:val="bg-BG"/>
        </w:rPr>
        <w:t>о</w:t>
      </w:r>
      <w:r w:rsidR="001110D6">
        <w:rPr>
          <w:lang w:val="bg-BG"/>
        </w:rPr>
        <w:t xml:space="preserve"> постене е </w:t>
      </w:r>
      <w:r w:rsidR="00083711">
        <w:rPr>
          <w:lang w:val="bg-BG"/>
        </w:rPr>
        <w:t>вред</w:t>
      </w:r>
      <w:r w:rsidR="001110D6">
        <w:rPr>
          <w:lang w:val="bg-BG"/>
        </w:rPr>
        <w:t>но, защото облицовката на червата се сменя с нова за три дена</w:t>
      </w:r>
      <w:r w:rsidR="00503B11">
        <w:rPr>
          <w:lang w:val="bg-BG"/>
        </w:rPr>
        <w:t xml:space="preserve"> и</w:t>
      </w:r>
      <w:r w:rsidR="004311EF">
        <w:rPr>
          <w:lang w:val="bg-BG"/>
        </w:rPr>
        <w:t xml:space="preserve"> </w:t>
      </w:r>
      <w:r w:rsidR="00436C2F">
        <w:rPr>
          <w:lang w:val="bg-BG"/>
        </w:rPr>
        <w:t xml:space="preserve">на четвъртия </w:t>
      </w:r>
      <w:r w:rsidR="00503B11">
        <w:rPr>
          <w:lang w:val="bg-BG"/>
        </w:rPr>
        <w:t>ч</w:t>
      </w:r>
      <w:r w:rsidR="001110D6">
        <w:rPr>
          <w:lang w:val="bg-BG"/>
        </w:rPr>
        <w:t>ервата с</w:t>
      </w:r>
      <w:r w:rsidR="00436C2F">
        <w:rPr>
          <w:lang w:val="bg-BG"/>
        </w:rPr>
        <w:t xml:space="preserve">е оказват </w:t>
      </w:r>
      <w:r w:rsidR="001110D6">
        <w:rPr>
          <w:lang w:val="bg-BG"/>
        </w:rPr>
        <w:t>нежни</w:t>
      </w:r>
      <w:r w:rsidR="00BD7D45">
        <w:rPr>
          <w:lang w:val="bg-BG"/>
        </w:rPr>
        <w:t xml:space="preserve"> </w:t>
      </w:r>
      <w:r w:rsidR="00E269BE">
        <w:rPr>
          <w:lang w:val="bg-BG"/>
        </w:rPr>
        <w:t>ако</w:t>
      </w:r>
      <w:r w:rsidR="00BD7D45">
        <w:rPr>
          <w:lang w:val="bg-BG"/>
        </w:rPr>
        <w:t xml:space="preserve"> през тях не </w:t>
      </w:r>
      <w:r w:rsidR="00745828">
        <w:rPr>
          <w:lang w:val="bg-BG"/>
        </w:rPr>
        <w:t xml:space="preserve">са </w:t>
      </w:r>
      <w:r w:rsidR="00BD7D45">
        <w:rPr>
          <w:lang w:val="bg-BG"/>
        </w:rPr>
        <w:t>минава</w:t>
      </w:r>
      <w:r w:rsidR="00745828">
        <w:rPr>
          <w:lang w:val="bg-BG"/>
        </w:rPr>
        <w:t>ли</w:t>
      </w:r>
      <w:r w:rsidR="00BD7D45">
        <w:rPr>
          <w:lang w:val="bg-BG"/>
        </w:rPr>
        <w:t xml:space="preserve"> фибри.</w:t>
      </w:r>
      <w:r w:rsidR="00702A95">
        <w:rPr>
          <w:lang w:val="de-DE"/>
        </w:rPr>
        <w:t>]</w:t>
      </w:r>
    </w:p>
    <w:p w:rsidR="00B04466" w:rsidRPr="00BD7D45" w:rsidRDefault="00B43666" w:rsidP="00B04466">
      <w:pPr>
        <w:pStyle w:val="NoSpacing"/>
        <w:rPr>
          <w:lang w:val="de-DE"/>
        </w:rPr>
      </w:pPr>
      <w:r>
        <w:rPr>
          <w:lang w:val="de-DE"/>
        </w:rPr>
        <w:t>[</w:t>
      </w:r>
      <w:r w:rsidR="00503B11">
        <w:rPr>
          <w:lang w:val="bg-BG"/>
        </w:rPr>
        <w:t>Полезно е</w:t>
      </w:r>
      <w:r w:rsidR="001110D6">
        <w:rPr>
          <w:lang w:val="bg-BG"/>
        </w:rPr>
        <w:t xml:space="preserve"> да</w:t>
      </w:r>
      <w:r>
        <w:rPr>
          <w:lang w:val="de-DE"/>
        </w:rPr>
        <w:t xml:space="preserve"> </w:t>
      </w:r>
      <w:r>
        <w:rPr>
          <w:lang w:val="bg-BG"/>
        </w:rPr>
        <w:t>започнете подмладяване</w:t>
      </w:r>
      <w:r w:rsidR="00E269BE">
        <w:rPr>
          <w:lang w:val="bg-BG"/>
        </w:rPr>
        <w:t xml:space="preserve"> с минимум калории</w:t>
      </w:r>
      <w:r w:rsidR="00083711">
        <w:rPr>
          <w:lang w:val="bg-BG"/>
        </w:rPr>
        <w:t xml:space="preserve"> </w:t>
      </w:r>
      <w:r w:rsidR="001110D6">
        <w:rPr>
          <w:lang w:val="bg-BG"/>
        </w:rPr>
        <w:t>три дни</w:t>
      </w:r>
      <w:r w:rsidR="00083711">
        <w:rPr>
          <w:lang w:val="bg-BG"/>
        </w:rPr>
        <w:t xml:space="preserve">. </w:t>
      </w:r>
      <w:r w:rsidR="00E269BE">
        <w:rPr>
          <w:lang w:val="bg-BG"/>
        </w:rPr>
        <w:t>Щ</w:t>
      </w:r>
      <w:r w:rsidR="00083711">
        <w:rPr>
          <w:lang w:val="bg-BG"/>
        </w:rPr>
        <w:t>е</w:t>
      </w:r>
      <w:r w:rsidR="00436C2F">
        <w:rPr>
          <w:lang w:val="bg-BG"/>
        </w:rPr>
        <w:t xml:space="preserve"> </w:t>
      </w:r>
      <w:r w:rsidR="001110D6">
        <w:rPr>
          <w:lang w:val="bg-BG"/>
        </w:rPr>
        <w:t xml:space="preserve">хапвате </w:t>
      </w:r>
      <w:r w:rsidR="00503B11">
        <w:rPr>
          <w:lang w:val="bg-BG"/>
        </w:rPr>
        <w:t xml:space="preserve">малко </w:t>
      </w:r>
      <w:r w:rsidR="00BD7D45">
        <w:rPr>
          <w:lang w:val="bg-BG"/>
        </w:rPr>
        <w:t xml:space="preserve">салата от </w:t>
      </w:r>
      <w:r>
        <w:rPr>
          <w:lang w:val="bg-BG"/>
        </w:rPr>
        <w:t xml:space="preserve">домашно </w:t>
      </w:r>
      <w:r w:rsidR="001110D6">
        <w:rPr>
          <w:lang w:val="bg-BG"/>
        </w:rPr>
        <w:t xml:space="preserve">ферментирали зеленчуци (кисело зеле, </w:t>
      </w:r>
      <w:r w:rsidR="00BD7D45">
        <w:rPr>
          <w:lang w:val="bg-BG"/>
        </w:rPr>
        <w:t xml:space="preserve">смесена </w:t>
      </w:r>
      <w:r w:rsidR="001110D6">
        <w:rPr>
          <w:lang w:val="bg-BG"/>
        </w:rPr>
        <w:t>туршия, кисели краставички,</w:t>
      </w:r>
      <w:r w:rsidR="00BD7D45">
        <w:rPr>
          <w:lang w:val="bg-BG"/>
        </w:rPr>
        <w:t xml:space="preserve"> маслини). Целта </w:t>
      </w:r>
      <w:r w:rsidR="00E269BE">
        <w:rPr>
          <w:lang w:val="bg-BG"/>
        </w:rPr>
        <w:t>е фибрите и целулозата в</w:t>
      </w:r>
      <w:r>
        <w:rPr>
          <w:lang w:val="bg-BG"/>
        </w:rPr>
        <w:t xml:space="preserve"> салатата </w:t>
      </w:r>
      <w:r w:rsidR="00BD7D45">
        <w:rPr>
          <w:lang w:val="bg-BG"/>
        </w:rPr>
        <w:t xml:space="preserve">да </w:t>
      </w:r>
      <w:r w:rsidR="00E65C24">
        <w:rPr>
          <w:lang w:val="bg-BG"/>
        </w:rPr>
        <w:t>стимулира</w:t>
      </w:r>
      <w:r w:rsidR="00E269BE">
        <w:rPr>
          <w:lang w:val="bg-BG"/>
        </w:rPr>
        <w:t>т</w:t>
      </w:r>
      <w:r w:rsidR="00A86E1F">
        <w:rPr>
          <w:lang w:val="bg-BG"/>
        </w:rPr>
        <w:t xml:space="preserve"> перисталтиката </w:t>
      </w:r>
      <w:r w:rsidR="00427095">
        <w:rPr>
          <w:lang w:val="bg-BG"/>
        </w:rPr>
        <w:t>на червата</w:t>
      </w:r>
      <w:r w:rsidR="00E269BE">
        <w:rPr>
          <w:lang w:val="bg-BG"/>
        </w:rPr>
        <w:t xml:space="preserve">. През тези три дни </w:t>
      </w:r>
      <w:r>
        <w:rPr>
          <w:lang w:val="bg-BG"/>
        </w:rPr>
        <w:t>черният дроб</w:t>
      </w:r>
      <w:r w:rsidR="00BD7D45">
        <w:rPr>
          <w:lang w:val="bg-BG"/>
        </w:rPr>
        <w:t xml:space="preserve"> изхвърля </w:t>
      </w:r>
      <w:r w:rsidR="00702A95">
        <w:rPr>
          <w:lang w:val="bg-BG"/>
        </w:rPr>
        <w:t xml:space="preserve">мастно разтворими </w:t>
      </w:r>
      <w:r w:rsidR="00BD7D45">
        <w:rPr>
          <w:lang w:val="bg-BG"/>
        </w:rPr>
        <w:t>отрови в червата посредством жлъчен сок. Фибрите и целулозата</w:t>
      </w:r>
      <w:r w:rsidR="00702A95">
        <w:rPr>
          <w:lang w:val="bg-BG"/>
        </w:rPr>
        <w:t xml:space="preserve"> от</w:t>
      </w:r>
      <w:r w:rsidR="00BD7D45">
        <w:rPr>
          <w:lang w:val="bg-BG"/>
        </w:rPr>
        <w:t xml:space="preserve"> салатата ги попиват и</w:t>
      </w:r>
      <w:r w:rsidR="00E269BE">
        <w:rPr>
          <w:lang w:val="bg-BG"/>
        </w:rPr>
        <w:t xml:space="preserve"> </w:t>
      </w:r>
      <w:r w:rsidR="00745828">
        <w:rPr>
          <w:lang w:val="bg-BG"/>
        </w:rPr>
        <w:t>те се</w:t>
      </w:r>
      <w:r w:rsidR="00427095">
        <w:rPr>
          <w:lang w:val="bg-BG"/>
        </w:rPr>
        <w:t xml:space="preserve"> </w:t>
      </w:r>
      <w:r w:rsidR="00BD7D45">
        <w:rPr>
          <w:lang w:val="bg-BG"/>
        </w:rPr>
        <w:t>изхвърлят с фекалиите.</w:t>
      </w:r>
      <w:r w:rsidR="00BD7D45">
        <w:rPr>
          <w:lang w:val="de-DE"/>
        </w:rPr>
        <w:t>]</w:t>
      </w:r>
    </w:p>
    <w:p w:rsidR="0054651B" w:rsidRPr="0054651B" w:rsidRDefault="0054651B" w:rsidP="0054651B">
      <w:pPr>
        <w:pStyle w:val="Heading1"/>
        <w:rPr>
          <w:lang w:val="bg-BG" w:eastAsia="bg-BG" w:bidi="ar-SA"/>
        </w:rPr>
      </w:pPr>
      <w:r>
        <w:rPr>
          <w:lang w:val="bg-BG" w:eastAsia="bg-BG" w:bidi="ar-SA"/>
        </w:rPr>
        <w:t>Ползи от цикличн</w:t>
      </w:r>
      <w:r w:rsidR="002522E2">
        <w:rPr>
          <w:lang w:val="bg-BG" w:eastAsia="bg-BG" w:bidi="ar-SA"/>
        </w:rPr>
        <w:t>о прекъсвана</w:t>
      </w:r>
      <w:r>
        <w:rPr>
          <w:lang w:val="bg-BG" w:eastAsia="bg-BG" w:bidi="ar-SA"/>
        </w:rPr>
        <w:t xml:space="preserve"> кетогенна диета</w:t>
      </w:r>
    </w:p>
    <w:p w:rsidR="00EA0849" w:rsidRPr="00EA0849" w:rsidRDefault="00EA0849" w:rsidP="00E65C24">
      <w:pPr>
        <w:pStyle w:val="NoSpacing"/>
        <w:spacing w:before="0" w:beforeAutospacing="0"/>
        <w:rPr>
          <w:lang w:val="bg-BG" w:eastAsia="bg-BG" w:bidi="ar-SA"/>
        </w:rPr>
      </w:pPr>
      <w:r>
        <w:t xml:space="preserve">ММТ диетата е </w:t>
      </w:r>
      <w:r w:rsidR="002522E2">
        <w:rPr>
          <w:lang w:val="bg-BG"/>
        </w:rPr>
        <w:t>циклично прекъсвана</w:t>
      </w:r>
      <w:r>
        <w:t xml:space="preserve"> кетогенна диета</w:t>
      </w:r>
      <w:r w:rsidR="00A86E1F">
        <w:rPr>
          <w:lang w:val="bg-BG"/>
        </w:rPr>
        <w:t xml:space="preserve"> с</w:t>
      </w:r>
      <w:r>
        <w:t xml:space="preserve"> високо съдържание на здравословни мазнини и фибри, ниско съдържание на въглехидрати</w:t>
      </w:r>
      <w:r w:rsidR="002522E2">
        <w:rPr>
          <w:lang w:val="bg-BG"/>
        </w:rPr>
        <w:t xml:space="preserve"> и</w:t>
      </w:r>
      <w:r>
        <w:t xml:space="preserve"> умерено количество протеин. Този </w:t>
      </w:r>
      <w:r w:rsidR="002522E2">
        <w:rPr>
          <w:lang w:val="bg-BG"/>
        </w:rPr>
        <w:t xml:space="preserve"> </w:t>
      </w:r>
      <w:r w:rsidR="007013C8">
        <w:rPr>
          <w:lang w:val="bg-BG"/>
        </w:rPr>
        <w:t>състав</w:t>
      </w:r>
      <w:r>
        <w:t xml:space="preserve"> </w:t>
      </w:r>
      <w:r w:rsidR="002522E2">
        <w:rPr>
          <w:lang w:val="bg-BG"/>
        </w:rPr>
        <w:t xml:space="preserve">на храната </w:t>
      </w:r>
      <w:r>
        <w:t xml:space="preserve">е важен, </w:t>
      </w:r>
      <w:r w:rsidR="00A86E1F">
        <w:rPr>
          <w:lang w:val="bg-BG"/>
        </w:rPr>
        <w:t>защото</w:t>
      </w:r>
      <w:r>
        <w:t xml:space="preserve"> </w:t>
      </w:r>
      <w:r w:rsidR="008349E4">
        <w:rPr>
          <w:lang w:val="bg-BG"/>
        </w:rPr>
        <w:t>продължител</w:t>
      </w:r>
      <w:r>
        <w:t>на непрекъсната кетоза подкопа</w:t>
      </w:r>
      <w:r w:rsidR="00A86E1F">
        <w:rPr>
          <w:lang w:val="bg-BG"/>
        </w:rPr>
        <w:t>ва</w:t>
      </w:r>
      <w:r>
        <w:t xml:space="preserve"> здраве и дълголетие. Една от главните причини за цик</w:t>
      </w:r>
      <w:r w:rsidR="00A86E1F">
        <w:rPr>
          <w:lang w:val="bg-BG"/>
        </w:rPr>
        <w:t>лично</w:t>
      </w:r>
      <w:r>
        <w:t xml:space="preserve"> излизане от кетоза е, че "метаболитната магия" в митохондриите </w:t>
      </w:r>
      <w:r w:rsidR="00A86E1F">
        <w:rPr>
          <w:lang w:val="bg-BG"/>
        </w:rPr>
        <w:t>всъщност</w:t>
      </w:r>
      <w:r>
        <w:t xml:space="preserve"> възниква по време на фаза </w:t>
      </w:r>
      <w:r w:rsidR="00E94C5C">
        <w:rPr>
          <w:lang w:val="bg-BG"/>
        </w:rPr>
        <w:t>хране</w:t>
      </w:r>
      <w:r>
        <w:t>не</w:t>
      </w:r>
      <w:r w:rsidR="002522E2">
        <w:rPr>
          <w:lang w:val="bg-BG"/>
        </w:rPr>
        <w:t xml:space="preserve"> </w:t>
      </w:r>
      <w:r w:rsidR="002522E2">
        <w:rPr>
          <w:lang w:val="de-DE"/>
        </w:rPr>
        <w:t>[</w:t>
      </w:r>
      <w:r w:rsidR="002522E2">
        <w:rPr>
          <w:lang w:val="bg-BG"/>
        </w:rPr>
        <w:t>анаболизъм</w:t>
      </w:r>
      <w:r w:rsidR="00431B9B">
        <w:rPr>
          <w:lang w:val="bg-BG"/>
        </w:rPr>
        <w:t xml:space="preserve"> - изграждане на клетки и нарастване на тъкани и органи</w:t>
      </w:r>
      <w:r w:rsidR="002522E2">
        <w:rPr>
          <w:lang w:val="de-DE"/>
        </w:rPr>
        <w:t>]</w:t>
      </w:r>
      <w:r>
        <w:t>, а не по време на фазата глад</w:t>
      </w:r>
      <w:r w:rsidR="00E94C5C">
        <w:rPr>
          <w:lang w:val="bg-BG"/>
        </w:rPr>
        <w:t>уване</w:t>
      </w:r>
      <w:r w:rsidR="002522E2">
        <w:rPr>
          <w:lang w:val="bg-BG"/>
        </w:rPr>
        <w:t xml:space="preserve"> </w:t>
      </w:r>
      <w:r w:rsidR="002522E2">
        <w:rPr>
          <w:lang w:val="de-DE"/>
        </w:rPr>
        <w:t>[</w:t>
      </w:r>
      <w:r w:rsidR="002522E2">
        <w:rPr>
          <w:lang w:val="bg-BG"/>
        </w:rPr>
        <w:t>катаболизъм</w:t>
      </w:r>
      <w:r w:rsidR="00431B9B">
        <w:rPr>
          <w:lang w:val="bg-BG"/>
        </w:rPr>
        <w:t xml:space="preserve"> - разграждане на клетки и свиване на органи</w:t>
      </w:r>
      <w:r w:rsidR="002522E2">
        <w:rPr>
          <w:lang w:val="de-DE"/>
        </w:rPr>
        <w:t>]</w:t>
      </w:r>
      <w:r>
        <w:t>.</w:t>
      </w:r>
    </w:p>
    <w:p w:rsidR="00AA6766" w:rsidRPr="00AA6766" w:rsidRDefault="00E269BE" w:rsidP="00AA6766">
      <w:pPr>
        <w:pStyle w:val="NoSpacing"/>
        <w:rPr>
          <w:lang w:val="bg-BG" w:eastAsia="bg-BG" w:bidi="ar-SA"/>
        </w:rPr>
      </w:pPr>
      <w:r>
        <w:rPr>
          <w:lang w:val="bg-BG"/>
        </w:rPr>
        <w:t>С</w:t>
      </w:r>
      <w:r w:rsidR="00AA6766">
        <w:t xml:space="preserve">лед като сте </w:t>
      </w:r>
      <w:r w:rsidR="00583CF6">
        <w:rPr>
          <w:lang w:val="bg-BG"/>
        </w:rPr>
        <w:t>постигна</w:t>
      </w:r>
      <w:r w:rsidR="00AA6766">
        <w:t xml:space="preserve">ли </w:t>
      </w:r>
      <w:r w:rsidR="00A86E1F">
        <w:rPr>
          <w:lang w:val="de-DE"/>
        </w:rPr>
        <w:t>[</w:t>
      </w:r>
      <w:r w:rsidR="0031318A">
        <w:rPr>
          <w:lang w:val="bg-BG"/>
        </w:rPr>
        <w:t xml:space="preserve">тялото ви да работи </w:t>
      </w:r>
      <w:r w:rsidR="006D13B6">
        <w:rPr>
          <w:lang w:val="bg-BG"/>
        </w:rPr>
        <w:t>няколко дни от седмицата</w:t>
      </w:r>
      <w:r w:rsidR="00431B9B">
        <w:rPr>
          <w:lang w:val="bg-BG"/>
        </w:rPr>
        <w:t xml:space="preserve"> </w:t>
      </w:r>
      <w:r w:rsidR="00583CF6">
        <w:rPr>
          <w:lang w:val="bg-BG"/>
        </w:rPr>
        <w:t xml:space="preserve">в </w:t>
      </w:r>
      <w:r w:rsidR="00A86E1F">
        <w:rPr>
          <w:lang w:val="bg-BG"/>
        </w:rPr>
        <w:t>метаболитен режим</w:t>
      </w:r>
      <w:r w:rsidR="00A86E1F">
        <w:rPr>
          <w:lang w:val="de-DE"/>
        </w:rPr>
        <w:t>]</w:t>
      </w:r>
      <w:r w:rsidR="00A86E1F">
        <w:rPr>
          <w:lang w:val="bg-BG"/>
        </w:rPr>
        <w:t xml:space="preserve"> </w:t>
      </w:r>
      <w:r w:rsidR="00AA6766">
        <w:t xml:space="preserve">кетоза, </w:t>
      </w:r>
      <w:r w:rsidR="00FB3FC5">
        <w:rPr>
          <w:lang w:val="bg-BG"/>
        </w:rPr>
        <w:t>през</w:t>
      </w:r>
      <w:r w:rsidR="00FB3FC5">
        <w:t xml:space="preserve"> няколко дни </w:t>
      </w:r>
      <w:r w:rsidR="008677E4">
        <w:rPr>
          <w:lang w:val="bg-BG"/>
        </w:rPr>
        <w:t>от</w:t>
      </w:r>
      <w:r w:rsidR="00FB3FC5">
        <w:t xml:space="preserve"> седмицата</w:t>
      </w:r>
      <w:r w:rsidR="00FB3FC5">
        <w:rPr>
          <w:lang w:val="bg-BG"/>
        </w:rPr>
        <w:t xml:space="preserve"> </w:t>
      </w:r>
      <w:r w:rsidR="00AA6766">
        <w:t>върнете въглехидрати</w:t>
      </w:r>
      <w:r w:rsidR="00E65C24">
        <w:rPr>
          <w:lang w:val="bg-BG"/>
        </w:rPr>
        <w:t>те</w:t>
      </w:r>
      <w:r w:rsidR="00AA6766">
        <w:t xml:space="preserve"> на около 100 до 150 грама </w:t>
      </w:r>
      <w:r w:rsidR="00A86E1F">
        <w:t>, к</w:t>
      </w:r>
      <w:r w:rsidR="00AA6766">
        <w:t xml:space="preserve">ато правите </w:t>
      </w:r>
      <w:r w:rsidR="00A86E1F">
        <w:rPr>
          <w:lang w:val="bg-BG"/>
        </w:rPr>
        <w:t>уморителна мускулна</w:t>
      </w:r>
      <w:r w:rsidR="00AA6766">
        <w:t xml:space="preserve"> тренировка. </w:t>
      </w:r>
      <w:r w:rsidR="00431B9B">
        <w:rPr>
          <w:lang w:val="de-DE"/>
        </w:rPr>
        <w:t>[</w:t>
      </w:r>
      <w:r w:rsidR="008677E4">
        <w:rPr>
          <w:lang w:val="bg-BG"/>
        </w:rPr>
        <w:t xml:space="preserve">От описанието излиза, че </w:t>
      </w:r>
      <w:r w:rsidR="00431B9B">
        <w:rPr>
          <w:lang w:val="bg-BG"/>
        </w:rPr>
        <w:t xml:space="preserve">тялото превключва циклично </w:t>
      </w:r>
      <w:r w:rsidR="008677E4">
        <w:rPr>
          <w:lang w:val="bg-BG"/>
        </w:rPr>
        <w:t xml:space="preserve">всяка седмица </w:t>
      </w:r>
      <w:r w:rsidR="00431B9B">
        <w:rPr>
          <w:lang w:val="bg-BG"/>
        </w:rPr>
        <w:t>метаболитни</w:t>
      </w:r>
      <w:r w:rsidR="00FB3FC5">
        <w:rPr>
          <w:lang w:val="bg-BG"/>
        </w:rPr>
        <w:t>те си</w:t>
      </w:r>
      <w:r w:rsidR="00431B9B">
        <w:rPr>
          <w:lang w:val="bg-BG"/>
        </w:rPr>
        <w:t xml:space="preserve"> режими кетоза </w:t>
      </w:r>
      <w:r w:rsidR="00FB3FC5">
        <w:rPr>
          <w:lang w:val="bg-BG"/>
        </w:rPr>
        <w:t>- изгаряне на кетони</w:t>
      </w:r>
      <w:r w:rsidR="00FB3FC5">
        <w:rPr>
          <w:lang w:val="de-DE"/>
        </w:rPr>
        <w:t xml:space="preserve"> </w:t>
      </w:r>
      <w:r w:rsidR="00431B9B">
        <w:rPr>
          <w:lang w:val="bg-BG"/>
        </w:rPr>
        <w:t>и гликолиза</w:t>
      </w:r>
      <w:r w:rsidR="00FB3FC5">
        <w:rPr>
          <w:lang w:val="bg-BG"/>
        </w:rPr>
        <w:t xml:space="preserve"> - изгаряне на глюкоза (кръвна захар)</w:t>
      </w:r>
      <w:r w:rsidR="00431B9B">
        <w:rPr>
          <w:lang w:val="bg-BG"/>
        </w:rPr>
        <w:t>.</w:t>
      </w:r>
      <w:r w:rsidR="006D13B6">
        <w:rPr>
          <w:lang w:val="bg-BG"/>
        </w:rPr>
        <w:t xml:space="preserve"> </w:t>
      </w:r>
      <w:r w:rsidR="008677E4">
        <w:rPr>
          <w:lang w:val="bg-BG"/>
        </w:rPr>
        <w:t>Обаче е</w:t>
      </w:r>
      <w:r w:rsidR="006D13B6">
        <w:rPr>
          <w:lang w:val="bg-BG"/>
        </w:rPr>
        <w:t xml:space="preserve">волюцията е </w:t>
      </w:r>
      <w:r w:rsidR="008677E4">
        <w:rPr>
          <w:lang w:val="bg-BG"/>
        </w:rPr>
        <w:t>програмирала превключване</w:t>
      </w:r>
      <w:r w:rsidR="006D13B6">
        <w:rPr>
          <w:lang w:val="bg-BG"/>
        </w:rPr>
        <w:t xml:space="preserve"> </w:t>
      </w:r>
      <w:r w:rsidR="008677E4">
        <w:rPr>
          <w:lang w:val="bg-BG"/>
        </w:rPr>
        <w:t xml:space="preserve">да става </w:t>
      </w:r>
      <w:r w:rsidR="006D13B6">
        <w:rPr>
          <w:lang w:val="bg-BG"/>
        </w:rPr>
        <w:t>всеки ден</w:t>
      </w:r>
      <w:r w:rsidR="008677E4">
        <w:rPr>
          <w:lang w:val="bg-BG"/>
        </w:rPr>
        <w:t xml:space="preserve">. Обяснение на </w:t>
      </w:r>
      <w:r>
        <w:rPr>
          <w:lang w:val="bg-BG"/>
        </w:rPr>
        <w:t>това</w:t>
      </w:r>
      <w:r w:rsidR="008677E4">
        <w:rPr>
          <w:lang w:val="bg-BG"/>
        </w:rPr>
        <w:t xml:space="preserve"> е дадено като допълнение накрая</w:t>
      </w:r>
      <w:r w:rsidR="006D13B6">
        <w:rPr>
          <w:lang w:val="bg-BG"/>
        </w:rPr>
        <w:t xml:space="preserve"> </w:t>
      </w:r>
      <w:r w:rsidR="00431B9B">
        <w:rPr>
          <w:lang w:val="de-DE"/>
        </w:rPr>
        <w:t>]</w:t>
      </w:r>
      <w:r w:rsidR="00431B9B">
        <w:rPr>
          <w:lang w:val="bg-BG"/>
        </w:rPr>
        <w:t xml:space="preserve"> </w:t>
      </w:r>
      <w:r w:rsidR="00AA6766">
        <w:t xml:space="preserve">ММТ </w:t>
      </w:r>
      <w:r w:rsidR="00FB3FC5">
        <w:rPr>
          <w:lang w:val="bg-BG"/>
        </w:rPr>
        <w:t xml:space="preserve">е полезна за здравето, </w:t>
      </w:r>
      <w:r w:rsidR="00AA6766">
        <w:t xml:space="preserve">може да се </w:t>
      </w:r>
      <w:r w:rsidR="00105202">
        <w:rPr>
          <w:lang w:val="bg-BG"/>
        </w:rPr>
        <w:t>пре</w:t>
      </w:r>
      <w:r w:rsidR="00AA6766">
        <w:t xml:space="preserve">бори с наднормено тегло и </w:t>
      </w:r>
      <w:r>
        <w:rPr>
          <w:lang w:val="bg-BG"/>
        </w:rPr>
        <w:t xml:space="preserve">с </w:t>
      </w:r>
      <w:r w:rsidR="00AA6766">
        <w:t>почти всяко хронично з</w:t>
      </w:r>
      <w:r w:rsidR="00105202">
        <w:rPr>
          <w:lang w:val="bg-BG"/>
        </w:rPr>
        <w:t xml:space="preserve">аболяване. </w:t>
      </w:r>
      <w:r w:rsidR="00AA6766">
        <w:t xml:space="preserve">Някои от най-важните ползи </w:t>
      </w:r>
      <w:r w:rsidR="00431B9B">
        <w:rPr>
          <w:lang w:val="bg-BG"/>
        </w:rPr>
        <w:t>на</w:t>
      </w:r>
      <w:r w:rsidR="00AA6766">
        <w:t xml:space="preserve"> тази програма са:</w:t>
      </w:r>
    </w:p>
    <w:p w:rsidR="00644161" w:rsidRPr="00105202" w:rsidRDefault="00644161" w:rsidP="008677E4">
      <w:pPr>
        <w:pStyle w:val="ListParagraph"/>
        <w:numPr>
          <w:ilvl w:val="0"/>
          <w:numId w:val="2"/>
        </w:numPr>
        <w:spacing w:before="100" w:beforeAutospacing="1" w:after="0" w:line="240" w:lineRule="auto"/>
        <w:rPr>
          <w:rFonts w:asciiTheme="minorHAnsi" w:eastAsia="Times New Roman" w:hAnsiTheme="minorHAnsi" w:cstheme="minorHAnsi"/>
          <w:sz w:val="22"/>
          <w:lang w:val="bg-BG" w:eastAsia="bg-BG" w:bidi="ar-SA"/>
        </w:rPr>
      </w:pPr>
      <w:r w:rsidRPr="00105202">
        <w:rPr>
          <w:rFonts w:eastAsia="Times New Roman" w:cs="Times New Roman"/>
          <w:b/>
          <w:bCs/>
          <w:szCs w:val="24"/>
          <w:lang w:val="bg-BG" w:eastAsia="bg-BG" w:bidi="ar-SA"/>
        </w:rPr>
        <w:t>Weight loss</w:t>
      </w:r>
      <w:r w:rsidR="00CD471E" w:rsidRPr="00105202">
        <w:rPr>
          <w:rFonts w:eastAsia="Times New Roman" w:cs="Times New Roman"/>
          <w:b/>
          <w:bCs/>
          <w:szCs w:val="24"/>
          <w:lang w:val="bg-BG" w:eastAsia="bg-BG" w:bidi="ar-SA"/>
        </w:rPr>
        <w:t xml:space="preserve"> </w:t>
      </w:r>
      <w:r w:rsidR="0054651B" w:rsidRPr="00105202">
        <w:rPr>
          <w:rFonts w:eastAsia="Times New Roman" w:cs="Times New Roman"/>
          <w:bCs/>
          <w:szCs w:val="24"/>
          <w:lang w:val="bg-BG" w:eastAsia="bg-BG" w:bidi="ar-SA"/>
        </w:rPr>
        <w:t xml:space="preserve">- </w:t>
      </w:r>
      <w:r w:rsidR="0054651B" w:rsidRPr="00105202">
        <w:rPr>
          <w:rFonts w:asciiTheme="minorHAnsi" w:eastAsia="Times New Roman" w:hAnsiTheme="minorHAnsi" w:cstheme="minorHAnsi"/>
          <w:bCs/>
          <w:sz w:val="22"/>
          <w:lang w:val="bg-BG" w:eastAsia="bg-BG" w:bidi="ar-SA"/>
        </w:rPr>
        <w:t>Загуба на тегло (отслабване, стопява</w:t>
      </w:r>
      <w:r w:rsidR="00105202" w:rsidRPr="00105202">
        <w:rPr>
          <w:rFonts w:asciiTheme="minorHAnsi" w:eastAsia="Times New Roman" w:hAnsiTheme="minorHAnsi" w:cstheme="minorHAnsi"/>
          <w:bCs/>
          <w:sz w:val="22"/>
          <w:lang w:val="bg-BG" w:eastAsia="bg-BG" w:bidi="ar-SA"/>
        </w:rPr>
        <w:t>не на</w:t>
      </w:r>
      <w:r w:rsidR="0054651B" w:rsidRPr="00105202">
        <w:rPr>
          <w:rFonts w:asciiTheme="minorHAnsi" w:eastAsia="Times New Roman" w:hAnsiTheme="minorHAnsi" w:cstheme="minorHAnsi"/>
          <w:bCs/>
          <w:sz w:val="22"/>
          <w:lang w:val="bg-BG" w:eastAsia="bg-BG" w:bidi="ar-SA"/>
        </w:rPr>
        <w:t xml:space="preserve"> тлъстини)</w:t>
      </w:r>
    </w:p>
    <w:p w:rsidR="00644161" w:rsidRPr="002522E2" w:rsidRDefault="0031318A" w:rsidP="008677E4">
      <w:pPr>
        <w:spacing w:after="100" w:afterAutospacing="1" w:line="240" w:lineRule="auto"/>
        <w:jc w:val="both"/>
        <w:rPr>
          <w:rFonts w:asciiTheme="minorHAnsi" w:eastAsia="Times New Roman" w:hAnsiTheme="minorHAnsi" w:cstheme="minorHAnsi"/>
          <w:sz w:val="22"/>
          <w:lang w:val="bg-BG" w:eastAsia="bg-BG" w:bidi="ar-SA"/>
        </w:rPr>
      </w:pPr>
      <w:r>
        <w:rPr>
          <w:rFonts w:asciiTheme="minorHAnsi" w:hAnsiTheme="minorHAnsi" w:cstheme="minorHAnsi"/>
          <w:sz w:val="22"/>
          <w:lang w:val="bg-BG"/>
        </w:rPr>
        <w:t>Като уравновесите</w:t>
      </w:r>
      <w:r w:rsidR="00AA6766" w:rsidRPr="00AA6766">
        <w:rPr>
          <w:rFonts w:asciiTheme="minorHAnsi" w:hAnsiTheme="minorHAnsi" w:cstheme="minorHAnsi"/>
          <w:sz w:val="22"/>
        </w:rPr>
        <w:t xml:space="preserve"> химията на организма, загубата на тегло и / или подобреното управление на теглото става почти без усилие. Проучвания показват, че кетогенна диета </w:t>
      </w:r>
      <w:r w:rsidR="006C7797">
        <w:rPr>
          <w:rFonts w:asciiTheme="minorHAnsi" w:hAnsiTheme="minorHAnsi" w:cstheme="minorHAnsi"/>
          <w:sz w:val="22"/>
          <w:lang w:val="bg-BG"/>
        </w:rPr>
        <w:t xml:space="preserve">богата на мазнини </w:t>
      </w:r>
      <w:r w:rsidR="00AA6766" w:rsidRPr="00AA6766">
        <w:rPr>
          <w:rFonts w:asciiTheme="minorHAnsi" w:hAnsiTheme="minorHAnsi" w:cstheme="minorHAnsi"/>
          <w:sz w:val="22"/>
        </w:rPr>
        <w:t>може да удвои загубата на тегло в сравнение с диета</w:t>
      </w:r>
      <w:r w:rsidR="006C7797">
        <w:rPr>
          <w:rFonts w:asciiTheme="minorHAnsi" w:hAnsiTheme="minorHAnsi" w:cstheme="minorHAnsi"/>
          <w:sz w:val="22"/>
          <w:lang w:val="bg-BG"/>
        </w:rPr>
        <w:t xml:space="preserve"> бедна </w:t>
      </w:r>
      <w:r w:rsidR="00AA6766" w:rsidRPr="00AA6766">
        <w:rPr>
          <w:rFonts w:asciiTheme="minorHAnsi" w:hAnsiTheme="minorHAnsi" w:cstheme="minorHAnsi"/>
          <w:sz w:val="22"/>
        </w:rPr>
        <w:t>на мазнини. [16]</w:t>
      </w:r>
      <w:r w:rsidR="002522E2">
        <w:rPr>
          <w:rFonts w:asciiTheme="minorHAnsi" w:hAnsiTheme="minorHAnsi" w:cstheme="minorHAnsi"/>
          <w:sz w:val="22"/>
          <w:lang w:val="bg-BG"/>
        </w:rPr>
        <w:t xml:space="preserve"> </w:t>
      </w:r>
      <w:r w:rsidR="002522E2">
        <w:rPr>
          <w:rFonts w:asciiTheme="minorHAnsi" w:hAnsiTheme="minorHAnsi" w:cstheme="minorHAnsi"/>
          <w:sz w:val="22"/>
          <w:lang w:val="de-DE"/>
        </w:rPr>
        <w:t>[</w:t>
      </w:r>
      <w:r w:rsidR="002522E2">
        <w:rPr>
          <w:rFonts w:asciiTheme="minorHAnsi" w:hAnsiTheme="minorHAnsi" w:cstheme="minorHAnsi"/>
          <w:sz w:val="22"/>
          <w:lang w:val="bg-BG"/>
        </w:rPr>
        <w:t xml:space="preserve">Казано накратко, </w:t>
      </w:r>
      <w:r w:rsidR="00E269BE">
        <w:rPr>
          <w:rFonts w:asciiTheme="minorHAnsi" w:hAnsiTheme="minorHAnsi" w:cstheme="minorHAnsi"/>
          <w:sz w:val="22"/>
          <w:lang w:val="bg-BG"/>
        </w:rPr>
        <w:t xml:space="preserve">за да отслабнете, редувайте постене с ядене на </w:t>
      </w:r>
      <w:r w:rsidR="002522E2">
        <w:rPr>
          <w:rFonts w:asciiTheme="minorHAnsi" w:hAnsiTheme="minorHAnsi" w:cstheme="minorHAnsi"/>
          <w:sz w:val="22"/>
          <w:lang w:val="bg-BG"/>
        </w:rPr>
        <w:t>повече здравословни мазнини.</w:t>
      </w:r>
      <w:r w:rsidR="002522E2">
        <w:rPr>
          <w:rFonts w:asciiTheme="minorHAnsi" w:hAnsiTheme="minorHAnsi" w:cstheme="minorHAnsi"/>
          <w:sz w:val="22"/>
          <w:lang w:val="de-DE"/>
        </w:rPr>
        <w:t>]</w:t>
      </w:r>
    </w:p>
    <w:p w:rsidR="00644161" w:rsidRPr="00105202" w:rsidRDefault="00644161" w:rsidP="008677E4">
      <w:pPr>
        <w:pStyle w:val="ListParagraph"/>
        <w:numPr>
          <w:ilvl w:val="0"/>
          <w:numId w:val="2"/>
        </w:numPr>
        <w:spacing w:before="100" w:beforeAutospacing="1" w:after="0" w:line="240" w:lineRule="auto"/>
        <w:rPr>
          <w:rFonts w:eastAsia="Times New Roman" w:cs="Times New Roman"/>
          <w:szCs w:val="24"/>
          <w:lang w:val="bg-BG" w:eastAsia="bg-BG" w:bidi="ar-SA"/>
        </w:rPr>
      </w:pPr>
      <w:r w:rsidRPr="00105202">
        <w:rPr>
          <w:rFonts w:eastAsia="Times New Roman" w:cs="Times New Roman"/>
          <w:b/>
          <w:bCs/>
          <w:szCs w:val="24"/>
          <w:lang w:val="bg-BG" w:eastAsia="bg-BG" w:bidi="ar-SA"/>
        </w:rPr>
        <w:lastRenderedPageBreak/>
        <w:t>Reduced inflammation</w:t>
      </w:r>
      <w:r w:rsidR="00CD471E" w:rsidRPr="00105202">
        <w:rPr>
          <w:rFonts w:eastAsia="Times New Roman" w:cs="Times New Roman"/>
          <w:b/>
          <w:bCs/>
          <w:szCs w:val="24"/>
          <w:lang w:val="bg-BG" w:eastAsia="bg-BG" w:bidi="ar-SA"/>
        </w:rPr>
        <w:t xml:space="preserve"> - </w:t>
      </w:r>
      <w:r w:rsidR="00CD471E" w:rsidRPr="00105202">
        <w:rPr>
          <w:rFonts w:asciiTheme="minorHAnsi" w:eastAsia="Times New Roman" w:hAnsiTheme="minorHAnsi" w:cstheme="minorHAnsi"/>
          <w:bCs/>
          <w:sz w:val="22"/>
          <w:lang w:val="bg-BG" w:eastAsia="bg-BG" w:bidi="ar-SA"/>
        </w:rPr>
        <w:t>Намал</w:t>
      </w:r>
      <w:r w:rsidR="00105202">
        <w:rPr>
          <w:rFonts w:asciiTheme="minorHAnsi" w:eastAsia="Times New Roman" w:hAnsiTheme="minorHAnsi" w:cstheme="minorHAnsi"/>
          <w:bCs/>
          <w:sz w:val="22"/>
          <w:lang w:val="bg-BG" w:eastAsia="bg-BG" w:bidi="ar-SA"/>
        </w:rPr>
        <w:t>ено</w:t>
      </w:r>
      <w:r w:rsidR="00CD471E" w:rsidRPr="00105202">
        <w:rPr>
          <w:rFonts w:asciiTheme="minorHAnsi" w:eastAsia="Times New Roman" w:hAnsiTheme="minorHAnsi" w:cstheme="minorHAnsi"/>
          <w:bCs/>
          <w:sz w:val="22"/>
          <w:lang w:val="bg-BG" w:eastAsia="bg-BG" w:bidi="ar-SA"/>
        </w:rPr>
        <w:t xml:space="preserve"> възпаление</w:t>
      </w:r>
    </w:p>
    <w:p w:rsidR="00AA6766" w:rsidRPr="00AA6766" w:rsidRDefault="00AA6766" w:rsidP="008677E4">
      <w:pPr>
        <w:pStyle w:val="NoSpacing"/>
        <w:spacing w:before="0" w:beforeAutospacing="0"/>
        <w:rPr>
          <w:lang w:val="bg-BG" w:eastAsia="bg-BG" w:bidi="ar-SA"/>
        </w:rPr>
      </w:pPr>
      <w:r>
        <w:t xml:space="preserve">Когато </w:t>
      </w:r>
      <w:r w:rsidR="00E269BE">
        <w:rPr>
          <w:lang w:val="de-DE"/>
        </w:rPr>
        <w:t>[</w:t>
      </w:r>
      <w:r w:rsidR="00E269BE">
        <w:rPr>
          <w:lang w:val="bg-BG"/>
        </w:rPr>
        <w:t>митохондриите</w:t>
      </w:r>
      <w:r w:rsidR="00E269BE">
        <w:rPr>
          <w:lang w:val="de-DE"/>
        </w:rPr>
        <w:t>]</w:t>
      </w:r>
      <w:r w:rsidR="00E269BE">
        <w:rPr>
          <w:lang w:val="bg-BG"/>
        </w:rPr>
        <w:t xml:space="preserve"> </w:t>
      </w:r>
      <w:r>
        <w:t>изгарят</w:t>
      </w:r>
      <w:r>
        <w:rPr>
          <w:lang w:val="bg-BG"/>
        </w:rPr>
        <w:t xml:space="preserve"> </w:t>
      </w:r>
      <w:r>
        <w:t>мазнини</w:t>
      </w:r>
      <w:r w:rsidR="00E269BE">
        <w:rPr>
          <w:lang w:val="bg-BG"/>
        </w:rPr>
        <w:t xml:space="preserve"> </w:t>
      </w:r>
      <w:r w:rsidR="00E269BE">
        <w:rPr>
          <w:lang w:val="de-DE"/>
        </w:rPr>
        <w:t>[</w:t>
      </w:r>
      <w:r w:rsidR="00E269BE">
        <w:rPr>
          <w:lang w:val="bg-BG"/>
        </w:rPr>
        <w:t>кетони</w:t>
      </w:r>
      <w:r w:rsidR="00E269BE">
        <w:rPr>
          <w:lang w:val="de-DE"/>
        </w:rPr>
        <w:t>]</w:t>
      </w:r>
      <w:r>
        <w:rPr>
          <w:lang w:val="bg-BG"/>
        </w:rPr>
        <w:t>, те</w:t>
      </w:r>
      <w:r>
        <w:t xml:space="preserve"> отделят далеч по-малко ROS и вторични свободни радикали, отколкото </w:t>
      </w:r>
      <w:r>
        <w:rPr>
          <w:lang w:val="bg-BG"/>
        </w:rPr>
        <w:t>когато изгаря</w:t>
      </w:r>
      <w:r w:rsidR="00E269BE">
        <w:rPr>
          <w:lang w:val="bg-BG"/>
        </w:rPr>
        <w:t>т</w:t>
      </w:r>
      <w:r>
        <w:rPr>
          <w:lang w:val="bg-BG"/>
        </w:rPr>
        <w:t xml:space="preserve"> кръвна </w:t>
      </w:r>
      <w:r>
        <w:t xml:space="preserve">захар. Кетоните са ефективни инхибитори на хистонова деацетилаза, </w:t>
      </w:r>
      <w:r>
        <w:rPr>
          <w:lang w:val="bg-BG"/>
        </w:rPr>
        <w:t xml:space="preserve">затова </w:t>
      </w:r>
      <w:r>
        <w:t xml:space="preserve">намаляват възпалителните реакции. </w:t>
      </w:r>
      <w:r w:rsidR="00226A8D">
        <w:rPr>
          <w:lang w:val="bg-BG"/>
        </w:rPr>
        <w:t>Много л</w:t>
      </w:r>
      <w:r>
        <w:t>екарства за справяне с имунно-св</w:t>
      </w:r>
      <w:r w:rsidR="00226A8D">
        <w:t>ързани възпалителни заболявания</w:t>
      </w:r>
      <w:r>
        <w:t xml:space="preserve"> са HDAC инхибитори. По-безопасна и по-рационална стратегия е да се използва кетогенна диета, тъй като тя е един от най-ефективните начини за намаляване на възпаление</w:t>
      </w:r>
      <w:r>
        <w:rPr>
          <w:lang w:val="bg-BG"/>
        </w:rPr>
        <w:t>то</w:t>
      </w:r>
      <w:r>
        <w:t xml:space="preserve"> чрез HDAC инхибиране</w:t>
      </w:r>
      <w:r w:rsidR="00226A8D">
        <w:rPr>
          <w:lang w:val="bg-BG"/>
        </w:rPr>
        <w:t xml:space="preserve"> </w:t>
      </w:r>
      <w:r w:rsidR="00226A8D">
        <w:rPr>
          <w:lang w:val="de-DE"/>
        </w:rPr>
        <w:t>[</w:t>
      </w:r>
      <w:r w:rsidR="00226A8D">
        <w:rPr>
          <w:lang w:val="bg-BG"/>
        </w:rPr>
        <w:t>потискане</w:t>
      </w:r>
      <w:r w:rsidR="00226A8D">
        <w:rPr>
          <w:lang w:val="de-DE"/>
        </w:rPr>
        <w:t>]</w:t>
      </w:r>
      <w:r>
        <w:t>.</w:t>
      </w:r>
    </w:p>
    <w:p w:rsidR="00644161" w:rsidRPr="00105202" w:rsidRDefault="00644161" w:rsidP="008677E4">
      <w:pPr>
        <w:pStyle w:val="ListParagraph"/>
        <w:numPr>
          <w:ilvl w:val="0"/>
          <w:numId w:val="2"/>
        </w:numPr>
        <w:spacing w:before="100" w:beforeAutospacing="1" w:after="0" w:line="240" w:lineRule="auto"/>
        <w:rPr>
          <w:rFonts w:asciiTheme="minorHAnsi" w:eastAsia="Times New Roman" w:hAnsiTheme="minorHAnsi" w:cstheme="minorHAnsi"/>
          <w:sz w:val="22"/>
          <w:lang w:val="bg-BG" w:eastAsia="bg-BG" w:bidi="ar-SA"/>
        </w:rPr>
      </w:pPr>
      <w:r w:rsidRPr="00105202">
        <w:rPr>
          <w:rFonts w:eastAsia="Times New Roman" w:cs="Times New Roman"/>
          <w:b/>
          <w:bCs/>
          <w:szCs w:val="24"/>
          <w:lang w:val="bg-BG" w:eastAsia="bg-BG" w:bidi="ar-SA"/>
        </w:rPr>
        <w:t>Reduced cancer risk</w:t>
      </w:r>
      <w:r w:rsidR="00AA6766" w:rsidRPr="00105202">
        <w:rPr>
          <w:rFonts w:eastAsia="Times New Roman" w:cs="Times New Roman"/>
          <w:bCs/>
          <w:szCs w:val="24"/>
          <w:lang w:val="bg-BG" w:eastAsia="bg-BG" w:bidi="ar-SA"/>
        </w:rPr>
        <w:t xml:space="preserve"> </w:t>
      </w:r>
      <w:r w:rsidR="00AA6766" w:rsidRPr="00105202">
        <w:rPr>
          <w:rFonts w:asciiTheme="minorHAnsi" w:eastAsia="Times New Roman" w:hAnsiTheme="minorHAnsi" w:cstheme="minorHAnsi"/>
          <w:bCs/>
          <w:sz w:val="22"/>
          <w:lang w:val="bg-BG" w:eastAsia="bg-BG" w:bidi="ar-SA"/>
        </w:rPr>
        <w:t>- Намален риск за разболяване от рак</w:t>
      </w:r>
    </w:p>
    <w:p w:rsidR="00AA6766" w:rsidRPr="00AA6766" w:rsidRDefault="00AA6766" w:rsidP="008677E4">
      <w:pPr>
        <w:pStyle w:val="NoSpacing"/>
        <w:spacing w:before="0" w:beforeAutospacing="0"/>
        <w:rPr>
          <w:lang w:val="bg-BG" w:eastAsia="bg-BG" w:bidi="ar-SA"/>
        </w:rPr>
      </w:pPr>
      <w:r>
        <w:t>Въпреки че всички клетки (включително ракови</w:t>
      </w:r>
      <w:r>
        <w:rPr>
          <w:lang w:val="bg-BG"/>
        </w:rPr>
        <w:t>те</w:t>
      </w:r>
      <w:r>
        <w:t xml:space="preserve">) могат да използват глюкоза за гориво, раковите клетки нямат метаболитна гъвкавост да използват кетони, докато редовните клетки процъфтяват </w:t>
      </w:r>
      <w:r>
        <w:rPr>
          <w:lang w:val="bg-BG"/>
        </w:rPr>
        <w:t>използвайк</w:t>
      </w:r>
      <w:r>
        <w:t>и мазнини. След като тялото ви навлезе в състояние на хранителна кетоза, раковите клетки са по-под</w:t>
      </w:r>
      <w:r>
        <w:rPr>
          <w:lang w:val="bg-BG"/>
        </w:rPr>
        <w:t>ложени</w:t>
      </w:r>
      <w:r>
        <w:t xml:space="preserve"> на отстраняване от тялото ви чрез процес, наречен автоф</w:t>
      </w:r>
      <w:r>
        <w:rPr>
          <w:lang w:val="bg-BG"/>
        </w:rPr>
        <w:t>а</w:t>
      </w:r>
      <w:r>
        <w:t xml:space="preserve">гия. Цикличната кетогенна диета е основно средство, което трябва да бъде </w:t>
      </w:r>
      <w:r w:rsidR="00210D31">
        <w:rPr>
          <w:lang w:val="bg-BG"/>
        </w:rPr>
        <w:t>обединено при справянето с</w:t>
      </w:r>
      <w:r>
        <w:t xml:space="preserve"> почти всеки </w:t>
      </w:r>
      <w:r w:rsidR="00210D31">
        <w:rPr>
          <w:lang w:val="bg-BG"/>
        </w:rPr>
        <w:t xml:space="preserve">вид </w:t>
      </w:r>
      <w:r>
        <w:t>рак.</w:t>
      </w:r>
    </w:p>
    <w:p w:rsidR="00644161" w:rsidRPr="00105202" w:rsidRDefault="00644161" w:rsidP="008677E4">
      <w:pPr>
        <w:pStyle w:val="ListParagraph"/>
        <w:numPr>
          <w:ilvl w:val="0"/>
          <w:numId w:val="2"/>
        </w:numPr>
        <w:spacing w:before="100" w:beforeAutospacing="1" w:after="0" w:line="240" w:lineRule="auto"/>
        <w:rPr>
          <w:rFonts w:asciiTheme="minorHAnsi" w:eastAsia="Times New Roman" w:hAnsiTheme="minorHAnsi" w:cstheme="minorHAnsi"/>
          <w:sz w:val="22"/>
          <w:lang w:val="bg-BG" w:eastAsia="bg-BG" w:bidi="ar-SA"/>
        </w:rPr>
      </w:pPr>
      <w:r w:rsidRPr="00105202">
        <w:rPr>
          <w:rFonts w:eastAsia="Times New Roman" w:cs="Times New Roman"/>
          <w:b/>
          <w:bCs/>
          <w:szCs w:val="24"/>
          <w:lang w:val="bg-BG" w:eastAsia="bg-BG" w:bidi="ar-SA"/>
        </w:rPr>
        <w:t>Increased muscle mass</w:t>
      </w:r>
      <w:r w:rsidR="00210D31" w:rsidRPr="00105202">
        <w:rPr>
          <w:rFonts w:eastAsia="Times New Roman" w:cs="Times New Roman"/>
          <w:b/>
          <w:bCs/>
          <w:szCs w:val="24"/>
          <w:lang w:val="bg-BG" w:eastAsia="bg-BG" w:bidi="ar-SA"/>
        </w:rPr>
        <w:t xml:space="preserve"> </w:t>
      </w:r>
      <w:r w:rsidR="00210D31" w:rsidRPr="00105202">
        <w:rPr>
          <w:rFonts w:eastAsia="Times New Roman" w:cs="Times New Roman"/>
          <w:bCs/>
          <w:szCs w:val="24"/>
          <w:lang w:val="bg-BG" w:eastAsia="bg-BG" w:bidi="ar-SA"/>
        </w:rPr>
        <w:t xml:space="preserve">- </w:t>
      </w:r>
      <w:r w:rsidR="00210D31" w:rsidRPr="00105202">
        <w:rPr>
          <w:rFonts w:asciiTheme="minorHAnsi" w:eastAsia="Times New Roman" w:hAnsiTheme="minorHAnsi" w:cstheme="minorHAnsi"/>
          <w:bCs/>
          <w:sz w:val="22"/>
          <w:lang w:val="bg-BG" w:eastAsia="bg-BG" w:bidi="ar-SA"/>
        </w:rPr>
        <w:t>увелич</w:t>
      </w:r>
      <w:r w:rsidR="008677E4">
        <w:rPr>
          <w:rFonts w:asciiTheme="minorHAnsi" w:eastAsia="Times New Roman" w:hAnsiTheme="minorHAnsi" w:cstheme="minorHAnsi"/>
          <w:bCs/>
          <w:sz w:val="22"/>
          <w:lang w:val="bg-BG" w:eastAsia="bg-BG" w:bidi="ar-SA"/>
        </w:rPr>
        <w:t>ава</w:t>
      </w:r>
      <w:r w:rsidR="00210D31" w:rsidRPr="00105202">
        <w:rPr>
          <w:rFonts w:asciiTheme="minorHAnsi" w:eastAsia="Times New Roman" w:hAnsiTheme="minorHAnsi" w:cstheme="minorHAnsi"/>
          <w:bCs/>
          <w:sz w:val="22"/>
          <w:lang w:val="bg-BG" w:eastAsia="bg-BG" w:bidi="ar-SA"/>
        </w:rPr>
        <w:t xml:space="preserve"> мускул</w:t>
      </w:r>
      <w:r w:rsidR="008677E4">
        <w:rPr>
          <w:rFonts w:asciiTheme="minorHAnsi" w:eastAsia="Times New Roman" w:hAnsiTheme="minorHAnsi" w:cstheme="minorHAnsi"/>
          <w:bCs/>
          <w:sz w:val="22"/>
          <w:lang w:val="bg-BG" w:eastAsia="bg-BG" w:bidi="ar-SA"/>
        </w:rPr>
        <w:t>и</w:t>
      </w:r>
    </w:p>
    <w:p w:rsidR="00210D31" w:rsidRPr="00210D31" w:rsidRDefault="00210D31" w:rsidP="008677E4">
      <w:pPr>
        <w:pStyle w:val="NoSpacing"/>
        <w:spacing w:before="0" w:beforeAutospacing="0"/>
        <w:rPr>
          <w:lang w:val="bg-BG" w:eastAsia="bg-BG" w:bidi="ar-SA"/>
        </w:rPr>
      </w:pPr>
      <w:r>
        <w:t>Кетони</w:t>
      </w:r>
      <w:r w:rsidR="00E94C5C">
        <w:rPr>
          <w:lang w:val="bg-BG"/>
        </w:rPr>
        <w:t>те запазват</w:t>
      </w:r>
      <w:r>
        <w:t xml:space="preserve"> </w:t>
      </w:r>
      <w:r w:rsidR="00427095">
        <w:rPr>
          <w:lang w:val="bg-BG"/>
        </w:rPr>
        <w:t xml:space="preserve">от разграждане </w:t>
      </w:r>
      <w:r>
        <w:t>аминокиселини</w:t>
      </w:r>
      <w:r w:rsidR="00E94C5C">
        <w:rPr>
          <w:lang w:val="bg-BG"/>
        </w:rPr>
        <w:t>те</w:t>
      </w:r>
      <w:r>
        <w:t xml:space="preserve"> с разклонена верига, като по този начин насърчават мускулната маса. [17] Уверете се обаче, че сте приложили циклична кетоза. Хроничната кетоза може евентуално да доведе до загуба на мускули, тъй като тялото ви уврежда пътя на mTOR, което е важно за анаболния растеж. </w:t>
      </w:r>
      <w:r w:rsidR="00A72BFD">
        <w:rPr>
          <w:lang w:val="bg-BG"/>
        </w:rPr>
        <w:t xml:space="preserve">Затова </w:t>
      </w:r>
      <w:r>
        <w:t>mTOR трябва да се стимулира</w:t>
      </w:r>
      <w:r w:rsidR="00A72BFD">
        <w:rPr>
          <w:lang w:val="bg-BG"/>
        </w:rPr>
        <w:t xml:space="preserve"> </w:t>
      </w:r>
      <w:r w:rsidR="00427095">
        <w:rPr>
          <w:lang w:val="bg-BG"/>
        </w:rPr>
        <w:t>прекъснато</w:t>
      </w:r>
      <w:r>
        <w:t xml:space="preserve">, </w:t>
      </w:r>
      <w:r w:rsidR="00A72BFD">
        <w:rPr>
          <w:lang w:val="bg-BG"/>
        </w:rPr>
        <w:t xml:space="preserve">а не </w:t>
      </w:r>
      <w:r>
        <w:t>както много хора правят с висок</w:t>
      </w:r>
      <w:r w:rsidR="00427095">
        <w:rPr>
          <w:lang w:val="bg-BG"/>
        </w:rPr>
        <w:t>о</w:t>
      </w:r>
      <w:r>
        <w:t xml:space="preserve"> протеинови диети.</w:t>
      </w:r>
    </w:p>
    <w:p w:rsidR="00644161" w:rsidRPr="00105202" w:rsidRDefault="00644161" w:rsidP="00A72BFD">
      <w:pPr>
        <w:pStyle w:val="ListParagraph"/>
        <w:numPr>
          <w:ilvl w:val="0"/>
          <w:numId w:val="2"/>
        </w:numPr>
        <w:spacing w:before="100" w:beforeAutospacing="1" w:after="0" w:line="240" w:lineRule="auto"/>
        <w:rPr>
          <w:rFonts w:eastAsia="Times New Roman" w:cs="Times New Roman"/>
          <w:szCs w:val="24"/>
          <w:lang w:val="bg-BG" w:eastAsia="bg-BG" w:bidi="ar-SA"/>
        </w:rPr>
      </w:pPr>
      <w:r w:rsidRPr="00105202">
        <w:rPr>
          <w:rFonts w:eastAsia="Times New Roman" w:cs="Times New Roman"/>
          <w:b/>
          <w:bCs/>
          <w:szCs w:val="24"/>
          <w:lang w:val="bg-BG" w:eastAsia="bg-BG" w:bidi="ar-SA"/>
        </w:rPr>
        <w:t>Lowered insulin levels</w:t>
      </w:r>
      <w:r w:rsidR="00210D31" w:rsidRPr="00105202">
        <w:rPr>
          <w:rFonts w:eastAsia="Times New Roman" w:cs="Times New Roman"/>
          <w:b/>
          <w:bCs/>
          <w:szCs w:val="24"/>
          <w:lang w:val="de-DE" w:eastAsia="bg-BG" w:bidi="ar-SA"/>
        </w:rPr>
        <w:t xml:space="preserve"> </w:t>
      </w:r>
      <w:r w:rsidR="00210D31" w:rsidRPr="00105202">
        <w:rPr>
          <w:rFonts w:eastAsia="Times New Roman" w:cs="Times New Roman"/>
          <w:bCs/>
          <w:szCs w:val="24"/>
          <w:lang w:val="bg-BG" w:eastAsia="bg-BG" w:bidi="ar-SA"/>
        </w:rPr>
        <w:t>-</w:t>
      </w:r>
      <w:r w:rsidR="00210D31" w:rsidRPr="00105202">
        <w:rPr>
          <w:rFonts w:asciiTheme="minorHAnsi" w:eastAsia="Times New Roman" w:hAnsiTheme="minorHAnsi" w:cstheme="minorHAnsi"/>
          <w:bCs/>
          <w:sz w:val="22"/>
          <w:lang w:val="bg-BG" w:eastAsia="bg-BG" w:bidi="ar-SA"/>
        </w:rPr>
        <w:t xml:space="preserve"> Намалени нива на инсулин</w:t>
      </w:r>
    </w:p>
    <w:p w:rsidR="00210D31" w:rsidRPr="00210D31" w:rsidRDefault="00210D31" w:rsidP="00A72BFD">
      <w:pPr>
        <w:pStyle w:val="NoSpacing"/>
        <w:spacing w:before="0" w:beforeAutospacing="0"/>
        <w:rPr>
          <w:lang w:val="de-DE" w:eastAsia="bg-BG" w:bidi="ar-SA"/>
        </w:rPr>
      </w:pPr>
      <w:r>
        <w:t xml:space="preserve">Поддържане ниско ниво на инсулин помага да се предотврати инсулинова резистентност, диабет тип 2 и свързани с него заболявания. Изследванията показват, че диабетици, които </w:t>
      </w:r>
      <w:r>
        <w:rPr>
          <w:lang w:val="bg-BG"/>
        </w:rPr>
        <w:t>спазват</w:t>
      </w:r>
      <w:r>
        <w:t xml:space="preserve"> кетогенна диета с ниско съдържание на въглехидрати, са в състояние значително да намалят зависимостта си от лекарства за диабет и дори да </w:t>
      </w:r>
      <w:r w:rsidR="00F65E01">
        <w:rPr>
          <w:lang w:val="bg-BG"/>
        </w:rPr>
        <w:t xml:space="preserve">си </w:t>
      </w:r>
      <w:r>
        <w:t xml:space="preserve">обърнат състоянието. [18] Намаляване на инсулинова резистентност също ще намали риска от болест на Алцхаймер. Последни изследвания </w:t>
      </w:r>
      <w:r w:rsidR="00427095">
        <w:rPr>
          <w:lang w:val="bg-BG"/>
        </w:rPr>
        <w:t>потвържда</w:t>
      </w:r>
      <w:r>
        <w:t xml:space="preserve">ват връзка между инсулинова резистентност и деменция, особено сред </w:t>
      </w:r>
      <w:r w:rsidR="00E94C5C">
        <w:rPr>
          <w:lang w:val="bg-BG"/>
        </w:rPr>
        <w:t>хора</w:t>
      </w:r>
      <w:r>
        <w:t xml:space="preserve"> със сърдечни заболявания. [19, 20, 21]</w:t>
      </w:r>
    </w:p>
    <w:p w:rsidR="00644161" w:rsidRPr="00105202" w:rsidRDefault="00644161" w:rsidP="00226A8D">
      <w:pPr>
        <w:pStyle w:val="ListParagraph"/>
        <w:numPr>
          <w:ilvl w:val="0"/>
          <w:numId w:val="2"/>
        </w:numPr>
        <w:spacing w:before="100" w:beforeAutospacing="1" w:after="0" w:line="240" w:lineRule="auto"/>
        <w:rPr>
          <w:rFonts w:asciiTheme="minorHAnsi" w:eastAsia="Times New Roman" w:hAnsiTheme="minorHAnsi" w:cstheme="minorHAnsi"/>
          <w:sz w:val="22"/>
          <w:lang w:val="bg-BG" w:eastAsia="bg-BG" w:bidi="ar-SA"/>
        </w:rPr>
      </w:pPr>
      <w:r w:rsidRPr="00105202">
        <w:rPr>
          <w:rFonts w:eastAsia="Times New Roman" w:cs="Times New Roman"/>
          <w:b/>
          <w:bCs/>
          <w:szCs w:val="24"/>
          <w:lang w:val="bg-BG" w:eastAsia="bg-BG" w:bidi="ar-SA"/>
        </w:rPr>
        <w:t>Mental clarity</w:t>
      </w:r>
      <w:r w:rsidR="00210D31" w:rsidRPr="00105202">
        <w:rPr>
          <w:rFonts w:eastAsia="Times New Roman" w:cs="Times New Roman"/>
          <w:b/>
          <w:bCs/>
          <w:szCs w:val="24"/>
          <w:lang w:val="bg-BG" w:eastAsia="bg-BG" w:bidi="ar-SA"/>
        </w:rPr>
        <w:t xml:space="preserve"> </w:t>
      </w:r>
      <w:r w:rsidR="00210D31" w:rsidRPr="00105202">
        <w:rPr>
          <w:rFonts w:eastAsia="Times New Roman" w:cs="Times New Roman"/>
          <w:bCs/>
          <w:szCs w:val="24"/>
          <w:lang w:val="bg-BG" w:eastAsia="bg-BG" w:bidi="ar-SA"/>
        </w:rPr>
        <w:t xml:space="preserve">- </w:t>
      </w:r>
      <w:r w:rsidR="00210D31" w:rsidRPr="00105202">
        <w:rPr>
          <w:rFonts w:asciiTheme="minorHAnsi" w:eastAsia="Times New Roman" w:hAnsiTheme="minorHAnsi" w:cstheme="minorHAnsi"/>
          <w:bCs/>
          <w:sz w:val="22"/>
          <w:lang w:val="bg-BG" w:eastAsia="bg-BG" w:bidi="ar-SA"/>
        </w:rPr>
        <w:t>Бистър ум</w:t>
      </w:r>
    </w:p>
    <w:p w:rsidR="00210D31" w:rsidRDefault="00210D31" w:rsidP="00226A8D">
      <w:pPr>
        <w:pStyle w:val="NoSpacing"/>
        <w:spacing w:before="0" w:beforeAutospacing="0"/>
        <w:rPr>
          <w:lang w:val="bg-BG"/>
        </w:rPr>
      </w:pPr>
      <w:r>
        <w:t xml:space="preserve">Едно от първите неща, които хората забелязват, след като </w:t>
      </w:r>
      <w:r w:rsidR="00105202">
        <w:rPr>
          <w:lang w:val="bg-BG"/>
        </w:rPr>
        <w:t xml:space="preserve">тялото им </w:t>
      </w:r>
      <w:r>
        <w:t>започн</w:t>
      </w:r>
      <w:r w:rsidR="00105202">
        <w:rPr>
          <w:lang w:val="bg-BG"/>
        </w:rPr>
        <w:t>е</w:t>
      </w:r>
      <w:r w:rsidR="00E94C5C">
        <w:t xml:space="preserve"> да изгаря мазнини </w:t>
      </w:r>
      <w:r>
        <w:t>е, че бивш</w:t>
      </w:r>
      <w:r w:rsidR="00E94C5C">
        <w:t xml:space="preserve">а "мозъчна мъгла" се </w:t>
      </w:r>
      <w:r>
        <w:t xml:space="preserve">вдига и те могат </w:t>
      </w:r>
      <w:r w:rsidR="00E94C5C">
        <w:rPr>
          <w:lang w:val="bg-BG"/>
        </w:rPr>
        <w:t>изведнъж</w:t>
      </w:r>
      <w:r>
        <w:t xml:space="preserve"> да мислят много ясно. Както бе споменато по-горе, кетоните са предпочитано гориво за мозъка; </w:t>
      </w:r>
      <w:r w:rsidR="00105202">
        <w:rPr>
          <w:lang w:val="bg-BG"/>
        </w:rPr>
        <w:t xml:space="preserve">от това </w:t>
      </w:r>
      <w:r>
        <w:t>следва подобрена психическа яснота</w:t>
      </w:r>
      <w:r>
        <w:rPr>
          <w:lang w:val="bg-BG"/>
        </w:rPr>
        <w:t xml:space="preserve"> (бистър ум)</w:t>
      </w:r>
      <w:r>
        <w:t>.</w:t>
      </w:r>
    </w:p>
    <w:p w:rsidR="00F65E01" w:rsidRPr="00F65E01" w:rsidRDefault="00F65E01" w:rsidP="00F65E01">
      <w:pPr>
        <w:pStyle w:val="NoSpacing"/>
        <w:rPr>
          <w:lang w:val="de-DE"/>
        </w:rPr>
      </w:pPr>
      <w:r>
        <w:rPr>
          <w:lang w:val="de-DE"/>
        </w:rPr>
        <w:t>[</w:t>
      </w:r>
      <w:r>
        <w:rPr>
          <w:lang w:val="bg-BG"/>
        </w:rPr>
        <w:t xml:space="preserve">Тъй като мазнините са „чисто” гориво, мозъкът се изчиства по-бързо от отпадъчни вещества </w:t>
      </w:r>
      <w:r w:rsidR="00725D17">
        <w:rPr>
          <w:lang w:val="bg-BG"/>
        </w:rPr>
        <w:t>на метаболизма</w:t>
      </w:r>
      <w:r w:rsidR="00A72BFD">
        <w:rPr>
          <w:lang w:val="bg-BG"/>
        </w:rPr>
        <w:t>. Изчистването става</w:t>
      </w:r>
      <w:r w:rsidR="00725D17">
        <w:rPr>
          <w:lang w:val="bg-BG"/>
        </w:rPr>
        <w:t xml:space="preserve"> </w:t>
      </w:r>
      <w:r>
        <w:rPr>
          <w:lang w:val="bg-BG"/>
        </w:rPr>
        <w:t xml:space="preserve">докато човек спи. </w:t>
      </w:r>
      <w:r w:rsidR="00A72BFD">
        <w:rPr>
          <w:lang w:val="bg-BG"/>
        </w:rPr>
        <w:t>При кетоза т</w:t>
      </w:r>
      <w:r>
        <w:rPr>
          <w:lang w:val="bg-BG"/>
        </w:rPr>
        <w:t xml:space="preserve">ой се наспива по-бързо и се събужда </w:t>
      </w:r>
      <w:r w:rsidR="00A72BFD">
        <w:rPr>
          <w:lang w:val="bg-BG"/>
        </w:rPr>
        <w:t xml:space="preserve">рано, много </w:t>
      </w:r>
      <w:r w:rsidR="00725D17">
        <w:rPr>
          <w:lang w:val="bg-BG"/>
        </w:rPr>
        <w:t>рязко</w:t>
      </w:r>
      <w:r>
        <w:rPr>
          <w:lang w:val="bg-BG"/>
        </w:rPr>
        <w:t xml:space="preserve"> </w:t>
      </w:r>
      <w:r w:rsidR="00A72BFD">
        <w:rPr>
          <w:lang w:val="bg-BG"/>
        </w:rPr>
        <w:t xml:space="preserve">(без сънливост и </w:t>
      </w:r>
      <w:r>
        <w:rPr>
          <w:lang w:val="bg-BG"/>
        </w:rPr>
        <w:t>без будилник</w:t>
      </w:r>
      <w:r w:rsidR="00A72BFD">
        <w:rPr>
          <w:lang w:val="bg-BG"/>
        </w:rPr>
        <w:t>)</w:t>
      </w:r>
      <w:r>
        <w:rPr>
          <w:lang w:val="bg-BG"/>
        </w:rPr>
        <w:t xml:space="preserve">. Така при кетоза </w:t>
      </w:r>
      <w:r w:rsidR="00A72BFD">
        <w:rPr>
          <w:lang w:val="bg-BG"/>
        </w:rPr>
        <w:t xml:space="preserve">човек </w:t>
      </w:r>
      <w:r>
        <w:rPr>
          <w:lang w:val="bg-BG"/>
        </w:rPr>
        <w:t>печел</w:t>
      </w:r>
      <w:r w:rsidR="00A72BFD">
        <w:rPr>
          <w:lang w:val="bg-BG"/>
        </w:rPr>
        <w:t>и</w:t>
      </w:r>
      <w:r>
        <w:rPr>
          <w:lang w:val="bg-BG"/>
        </w:rPr>
        <w:t xml:space="preserve"> </w:t>
      </w:r>
      <w:r w:rsidR="00725D17">
        <w:rPr>
          <w:lang w:val="bg-BG"/>
        </w:rPr>
        <w:t>най-малко още</w:t>
      </w:r>
      <w:r>
        <w:rPr>
          <w:lang w:val="bg-BG"/>
        </w:rPr>
        <w:t xml:space="preserve"> два часа </w:t>
      </w:r>
      <w:r w:rsidR="00725D17">
        <w:rPr>
          <w:lang w:val="bg-BG"/>
        </w:rPr>
        <w:t>за активна дейност всяко денонощие</w:t>
      </w:r>
      <w:r w:rsidR="00A72BFD">
        <w:rPr>
          <w:lang w:val="bg-BG"/>
        </w:rPr>
        <w:t>, като и през допълнителните часове също има</w:t>
      </w:r>
      <w:r w:rsidR="00725D17">
        <w:rPr>
          <w:lang w:val="bg-BG"/>
        </w:rPr>
        <w:t xml:space="preserve"> голяма умствена рабоспособност, недостижима при изгаряне на кръвна захар.</w:t>
      </w:r>
      <w:r>
        <w:rPr>
          <w:lang w:val="de-DE"/>
        </w:rPr>
        <w:t>]</w:t>
      </w:r>
    </w:p>
    <w:p w:rsidR="00644161" w:rsidRPr="00105202" w:rsidRDefault="00644161" w:rsidP="00A72BFD">
      <w:pPr>
        <w:pStyle w:val="ListParagraph"/>
        <w:numPr>
          <w:ilvl w:val="0"/>
          <w:numId w:val="2"/>
        </w:numPr>
        <w:spacing w:before="100" w:beforeAutospacing="1" w:after="0" w:line="240" w:lineRule="auto"/>
        <w:rPr>
          <w:rFonts w:asciiTheme="minorHAnsi" w:eastAsia="Times New Roman" w:hAnsiTheme="minorHAnsi" w:cstheme="minorHAnsi"/>
          <w:sz w:val="22"/>
          <w:lang w:val="bg-BG" w:eastAsia="bg-BG" w:bidi="ar-SA"/>
        </w:rPr>
      </w:pPr>
      <w:r w:rsidRPr="00105202">
        <w:rPr>
          <w:rFonts w:eastAsia="Times New Roman" w:cs="Times New Roman"/>
          <w:b/>
          <w:bCs/>
          <w:szCs w:val="24"/>
          <w:lang w:val="bg-BG" w:eastAsia="bg-BG" w:bidi="ar-SA"/>
        </w:rPr>
        <w:t>Increased longevity</w:t>
      </w:r>
      <w:r w:rsidR="00CD471E" w:rsidRPr="00105202">
        <w:rPr>
          <w:rFonts w:eastAsia="Times New Roman" w:cs="Times New Roman"/>
          <w:b/>
          <w:bCs/>
          <w:szCs w:val="24"/>
          <w:lang w:val="bg-BG" w:eastAsia="bg-BG" w:bidi="ar-SA"/>
        </w:rPr>
        <w:t xml:space="preserve"> </w:t>
      </w:r>
      <w:r w:rsidR="00CD471E" w:rsidRPr="00105202">
        <w:rPr>
          <w:rFonts w:eastAsia="Times New Roman" w:cs="Times New Roman"/>
          <w:bCs/>
          <w:szCs w:val="24"/>
          <w:lang w:val="bg-BG" w:eastAsia="bg-BG" w:bidi="ar-SA"/>
        </w:rPr>
        <w:t xml:space="preserve">- </w:t>
      </w:r>
      <w:r w:rsidR="00CD471E" w:rsidRPr="00105202">
        <w:rPr>
          <w:rFonts w:asciiTheme="minorHAnsi" w:eastAsia="Times New Roman" w:hAnsiTheme="minorHAnsi" w:cstheme="minorHAnsi"/>
          <w:bCs/>
          <w:sz w:val="22"/>
          <w:lang w:val="bg-BG" w:eastAsia="bg-BG" w:bidi="ar-SA"/>
        </w:rPr>
        <w:t>Увелич</w:t>
      </w:r>
      <w:r w:rsidR="00210D31" w:rsidRPr="00105202">
        <w:rPr>
          <w:rFonts w:asciiTheme="minorHAnsi" w:eastAsia="Times New Roman" w:hAnsiTheme="minorHAnsi" w:cstheme="minorHAnsi"/>
          <w:bCs/>
          <w:sz w:val="22"/>
          <w:lang w:val="bg-BG" w:eastAsia="bg-BG" w:bidi="ar-SA"/>
        </w:rPr>
        <w:t>ено</w:t>
      </w:r>
      <w:r w:rsidR="00CD471E" w:rsidRPr="00105202">
        <w:rPr>
          <w:rFonts w:asciiTheme="minorHAnsi" w:eastAsia="Times New Roman" w:hAnsiTheme="minorHAnsi" w:cstheme="minorHAnsi"/>
          <w:bCs/>
          <w:sz w:val="22"/>
          <w:lang w:val="bg-BG" w:eastAsia="bg-BG" w:bidi="ar-SA"/>
        </w:rPr>
        <w:t xml:space="preserve"> дълголетие (удълж</w:t>
      </w:r>
      <w:r w:rsidR="00C17BE3" w:rsidRPr="00105202">
        <w:rPr>
          <w:rFonts w:asciiTheme="minorHAnsi" w:eastAsia="Times New Roman" w:hAnsiTheme="minorHAnsi" w:cstheme="minorHAnsi"/>
          <w:bCs/>
          <w:sz w:val="22"/>
          <w:lang w:val="bg-BG" w:eastAsia="bg-BG" w:bidi="ar-SA"/>
        </w:rPr>
        <w:t>ен</w:t>
      </w:r>
      <w:r w:rsidR="00CD471E" w:rsidRPr="00105202">
        <w:rPr>
          <w:rFonts w:asciiTheme="minorHAnsi" w:eastAsia="Times New Roman" w:hAnsiTheme="minorHAnsi" w:cstheme="minorHAnsi"/>
          <w:bCs/>
          <w:sz w:val="22"/>
          <w:lang w:val="bg-BG" w:eastAsia="bg-BG" w:bidi="ar-SA"/>
        </w:rPr>
        <w:t xml:space="preserve"> живот)</w:t>
      </w:r>
    </w:p>
    <w:p w:rsidR="00C17BE3" w:rsidRPr="00A93FB5" w:rsidRDefault="00C17BE3" w:rsidP="00A72BFD">
      <w:pPr>
        <w:pStyle w:val="NoSpacing"/>
        <w:spacing w:before="0" w:beforeAutospacing="0"/>
        <w:rPr>
          <w:lang w:val="de-DE" w:eastAsia="bg-BG" w:bidi="ar-SA"/>
        </w:rPr>
      </w:pPr>
      <w:r>
        <w:t xml:space="preserve">Една от причините, поради които може да оцелеете дълго време без храна, се дължи на процеса </w:t>
      </w:r>
      <w:r w:rsidR="00105202">
        <w:rPr>
          <w:lang w:val="de-DE"/>
        </w:rPr>
        <w:t>[</w:t>
      </w:r>
      <w:r w:rsidR="00105202">
        <w:rPr>
          <w:lang w:val="bg-BG"/>
        </w:rPr>
        <w:t xml:space="preserve">метаболитния режим на </w:t>
      </w:r>
      <w:r w:rsidR="00A72BFD">
        <w:rPr>
          <w:lang w:val="bg-BG"/>
        </w:rPr>
        <w:t>тялото</w:t>
      </w:r>
      <w:r w:rsidR="00105202">
        <w:rPr>
          <w:lang w:val="de-DE"/>
        </w:rPr>
        <w:t>]</w:t>
      </w:r>
      <w:r w:rsidR="00105202">
        <w:rPr>
          <w:lang w:val="bg-BG"/>
        </w:rPr>
        <w:t xml:space="preserve"> </w:t>
      </w:r>
      <w:r>
        <w:t>кетоза, ко</w:t>
      </w:r>
      <w:r w:rsidR="000D41F1">
        <w:rPr>
          <w:lang w:val="bg-BG"/>
        </w:rPr>
        <w:t>й</w:t>
      </w:r>
      <w:r>
        <w:t>то понижава разграждането на протеини</w:t>
      </w:r>
      <w:r w:rsidR="00A72BFD">
        <w:rPr>
          <w:lang w:val="bg-BG"/>
        </w:rPr>
        <w:t>.</w:t>
      </w:r>
      <w:r w:rsidR="00E9118D">
        <w:t xml:space="preserve"> </w:t>
      </w:r>
      <w:r w:rsidR="00E9118D">
        <w:rPr>
          <w:lang w:val="de-DE"/>
        </w:rPr>
        <w:t>[</w:t>
      </w:r>
      <w:r w:rsidR="00A72BFD">
        <w:rPr>
          <w:lang w:val="bg-BG"/>
        </w:rPr>
        <w:t>Разграждане става когато тялото изнемогва поради</w:t>
      </w:r>
      <w:r w:rsidR="00E9118D">
        <w:rPr>
          <w:lang w:val="bg-BG"/>
        </w:rPr>
        <w:t xml:space="preserve"> недостиг на гориво</w:t>
      </w:r>
      <w:r w:rsidR="00E9118D">
        <w:rPr>
          <w:lang w:val="de-DE"/>
        </w:rPr>
        <w:t>]</w:t>
      </w:r>
      <w:r>
        <w:t>. [22] Сравнително последователен ефект, наблюдаван при хора на кетогенна диета е, че кръвни нива на левцин и други важни структурни протеини се повишават, което позволява тези протеини да изпълняват редица важни сигнал</w:t>
      </w:r>
      <w:r w:rsidR="00105202">
        <w:rPr>
          <w:lang w:val="bg-BG"/>
        </w:rPr>
        <w:t>ни</w:t>
      </w:r>
      <w:r>
        <w:t xml:space="preserve"> функции.</w:t>
      </w:r>
      <w:r w:rsidR="00A93FB5">
        <w:t xml:space="preserve"> [</w:t>
      </w:r>
      <w:r w:rsidR="00A93FB5">
        <w:rPr>
          <w:lang w:val="bg-BG"/>
        </w:rPr>
        <w:t xml:space="preserve">Информация за левцин има </w:t>
      </w:r>
      <w:hyperlink r:id="rId11" w:history="1">
        <w:r w:rsidR="00A93FB5" w:rsidRPr="00A93FB5">
          <w:rPr>
            <w:rStyle w:val="Hyperlink"/>
            <w:lang w:val="bg-BG"/>
          </w:rPr>
          <w:t>тук</w:t>
        </w:r>
      </w:hyperlink>
      <w:r w:rsidR="00A93FB5">
        <w:rPr>
          <w:lang w:val="bg-BG"/>
        </w:rPr>
        <w:t>.</w:t>
      </w:r>
      <w:r w:rsidR="00A93FB5">
        <w:t>]</w:t>
      </w:r>
    </w:p>
    <w:p w:rsidR="00C17BE3" w:rsidRPr="00C17BE3" w:rsidRDefault="00C17BE3" w:rsidP="00C17BE3">
      <w:pPr>
        <w:pStyle w:val="NoSpacing"/>
        <w:rPr>
          <w:lang w:val="bg-BG" w:eastAsia="bg-BG" w:bidi="ar-SA"/>
        </w:rPr>
      </w:pPr>
      <w:r>
        <w:t xml:space="preserve">Кетоните </w:t>
      </w:r>
      <w:r>
        <w:rPr>
          <w:lang w:val="bg-BG"/>
        </w:rPr>
        <w:t>удължава</w:t>
      </w:r>
      <w:r w:rsidR="00725D17">
        <w:rPr>
          <w:lang w:val="bg-BG"/>
        </w:rPr>
        <w:t>т</w:t>
      </w:r>
      <w:r>
        <w:t xml:space="preserve"> живота </w:t>
      </w:r>
      <w:r w:rsidR="00A93FB5">
        <w:rPr>
          <w:lang w:val="bg-BG"/>
        </w:rPr>
        <w:t>подобно на</w:t>
      </w:r>
      <w:r w:rsidR="00725D17">
        <w:rPr>
          <w:lang w:val="bg-BG"/>
        </w:rPr>
        <w:t xml:space="preserve"> </w:t>
      </w:r>
      <w:r w:rsidR="00226A8D">
        <w:rPr>
          <w:lang w:val="bg-BG"/>
        </w:rPr>
        <w:t xml:space="preserve">храненето с </w:t>
      </w:r>
      <w:r>
        <w:rPr>
          <w:lang w:val="bg-BG"/>
        </w:rPr>
        <w:t>огранич</w:t>
      </w:r>
      <w:r w:rsidR="00E9118D">
        <w:rPr>
          <w:lang w:val="bg-BG"/>
        </w:rPr>
        <w:t>ени</w:t>
      </w:r>
      <w:r>
        <w:t xml:space="preserve"> калории [23] (</w:t>
      </w:r>
      <w:r w:rsidR="00725D17">
        <w:rPr>
          <w:lang w:val="bg-BG"/>
        </w:rPr>
        <w:t xml:space="preserve">чрез </w:t>
      </w:r>
      <w:r>
        <w:rPr>
          <w:lang w:val="bg-BG"/>
        </w:rPr>
        <w:t>посте</w:t>
      </w:r>
      <w:r w:rsidR="00226A8D">
        <w:t>не</w:t>
      </w:r>
      <w:r w:rsidR="00226A8D">
        <w:rPr>
          <w:lang w:val="bg-BG"/>
        </w:rPr>
        <w:t>.</w:t>
      </w:r>
      <w:r>
        <w:t xml:space="preserve"> </w:t>
      </w:r>
      <w:r w:rsidR="00226A8D">
        <w:rPr>
          <w:lang w:val="bg-BG"/>
        </w:rPr>
        <w:t xml:space="preserve">Те </w:t>
      </w:r>
      <w:r>
        <w:t>подобр</w:t>
      </w:r>
      <w:r w:rsidR="00777D39">
        <w:rPr>
          <w:lang w:val="bg-BG"/>
        </w:rPr>
        <w:t>яват</w:t>
      </w:r>
      <w:r>
        <w:t xml:space="preserve"> глюкоз</w:t>
      </w:r>
      <w:r w:rsidR="00777D39">
        <w:rPr>
          <w:lang w:val="bg-BG"/>
        </w:rPr>
        <w:t>ния</w:t>
      </w:r>
      <w:r>
        <w:t xml:space="preserve"> метаболизъм</w:t>
      </w:r>
      <w:r w:rsidR="00E9118D">
        <w:rPr>
          <w:lang w:val="bg-BG"/>
        </w:rPr>
        <w:t>,</w:t>
      </w:r>
      <w:r>
        <w:t xml:space="preserve"> намал</w:t>
      </w:r>
      <w:r w:rsidR="00777D39">
        <w:rPr>
          <w:lang w:val="bg-BG"/>
        </w:rPr>
        <w:t>яват</w:t>
      </w:r>
      <w:r>
        <w:t xml:space="preserve"> възпалени</w:t>
      </w:r>
      <w:r w:rsidR="00E9118D">
        <w:rPr>
          <w:lang w:val="bg-BG"/>
        </w:rPr>
        <w:t>я,</w:t>
      </w:r>
      <w:r>
        <w:t xml:space="preserve"> премахва</w:t>
      </w:r>
      <w:r w:rsidR="00777D39">
        <w:rPr>
          <w:lang w:val="bg-BG"/>
        </w:rPr>
        <w:t>т</w:t>
      </w:r>
      <w:r>
        <w:t xml:space="preserve"> неправилно </w:t>
      </w:r>
      <w:r w:rsidR="00777D39">
        <w:rPr>
          <w:lang w:val="bg-BG"/>
        </w:rPr>
        <w:t>действащи</w:t>
      </w:r>
      <w:r>
        <w:t xml:space="preserve"> </w:t>
      </w:r>
      <w:r>
        <w:lastRenderedPageBreak/>
        <w:t>имунни клетки</w:t>
      </w:r>
      <w:r w:rsidR="00E9118D">
        <w:rPr>
          <w:lang w:val="bg-BG"/>
        </w:rPr>
        <w:t>,</w:t>
      </w:r>
      <w:r>
        <w:t xml:space="preserve"> [24] намалява</w:t>
      </w:r>
      <w:r w:rsidR="00777D39">
        <w:rPr>
          <w:lang w:val="bg-BG"/>
        </w:rPr>
        <w:t>т</w:t>
      </w:r>
      <w:r>
        <w:t xml:space="preserve"> IGF-1 </w:t>
      </w:r>
      <w:r w:rsidR="00226A8D">
        <w:rPr>
          <w:lang w:val="bg-BG"/>
        </w:rPr>
        <w:t xml:space="preserve">- </w:t>
      </w:r>
      <w:r>
        <w:t xml:space="preserve">един от факторите, които регулират </w:t>
      </w:r>
      <w:r w:rsidR="00E9118D">
        <w:t>растеж</w:t>
      </w:r>
      <w:r w:rsidR="00226A8D">
        <w:rPr>
          <w:lang w:val="bg-BG"/>
        </w:rPr>
        <w:t>а</w:t>
      </w:r>
      <w:r w:rsidR="00E9118D">
        <w:t xml:space="preserve"> и гени</w:t>
      </w:r>
      <w:r w:rsidR="00226A8D">
        <w:rPr>
          <w:lang w:val="bg-BG"/>
        </w:rPr>
        <w:t>те</w:t>
      </w:r>
      <w:r w:rsidR="00E9118D">
        <w:t xml:space="preserve"> </w:t>
      </w:r>
      <w:r w:rsidR="00E9118D">
        <w:rPr>
          <w:lang w:val="bg-BG"/>
        </w:rPr>
        <w:t>з</w:t>
      </w:r>
      <w:r>
        <w:t>а растеж и е основен играч в ускореното стареене; клетъчн</w:t>
      </w:r>
      <w:r w:rsidR="00777D39">
        <w:rPr>
          <w:lang w:val="bg-BG"/>
        </w:rPr>
        <w:t>о</w:t>
      </w:r>
      <w:r>
        <w:t xml:space="preserve"> / вътреклетъчн</w:t>
      </w:r>
      <w:r w:rsidR="00777D39">
        <w:rPr>
          <w:lang w:val="bg-BG"/>
        </w:rPr>
        <w:t>о</w:t>
      </w:r>
      <w:r>
        <w:t xml:space="preserve"> </w:t>
      </w:r>
      <w:r w:rsidR="00777D39">
        <w:rPr>
          <w:lang w:val="bg-BG"/>
        </w:rPr>
        <w:t>възстановяване</w:t>
      </w:r>
      <w:r>
        <w:t xml:space="preserve"> и подмладяване (</w:t>
      </w:r>
      <w:r w:rsidR="00226A8D">
        <w:rPr>
          <w:lang w:val="bg-BG"/>
        </w:rPr>
        <w:t xml:space="preserve">с </w:t>
      </w:r>
      <w:r>
        <w:t>автофагия и митофагия). [25]</w:t>
      </w:r>
    </w:p>
    <w:p w:rsidR="00CD471E" w:rsidRPr="00CD471E" w:rsidRDefault="00AC3940" w:rsidP="00CD471E">
      <w:pPr>
        <w:pStyle w:val="Heading1"/>
        <w:rPr>
          <w:lang w:val="bg-BG" w:eastAsia="bg-BG" w:bidi="ar-SA"/>
        </w:rPr>
      </w:pPr>
      <w:r>
        <w:rPr>
          <w:lang w:val="bg-BG" w:eastAsia="bg-BG" w:bidi="ar-SA"/>
        </w:rPr>
        <w:t>Грижи се за</w:t>
      </w:r>
      <w:r w:rsidR="00CD471E">
        <w:rPr>
          <w:lang w:val="bg-BG" w:eastAsia="bg-BG" w:bidi="ar-SA"/>
        </w:rPr>
        <w:t xml:space="preserve"> здравето си и помогни на други да </w:t>
      </w:r>
      <w:r w:rsidR="00226A8D">
        <w:rPr>
          <w:lang w:val="bg-BG" w:eastAsia="bg-BG" w:bidi="ar-SA"/>
        </w:rPr>
        <w:t xml:space="preserve">го </w:t>
      </w:r>
      <w:r w:rsidR="008349E4">
        <w:rPr>
          <w:lang w:val="bg-BG" w:eastAsia="bg-BG" w:bidi="ar-SA"/>
        </w:rPr>
        <w:t>правят</w:t>
      </w:r>
    </w:p>
    <w:p w:rsidR="00C17BE3" w:rsidRPr="00C17BE3" w:rsidRDefault="00C17BE3" w:rsidP="00226A8D">
      <w:pPr>
        <w:pStyle w:val="NoSpacing"/>
        <w:spacing w:before="0" w:beforeAutospacing="0"/>
        <w:rPr>
          <w:lang w:val="bg-BG" w:eastAsia="bg-BG" w:bidi="ar-SA"/>
        </w:rPr>
      </w:pPr>
      <w:r>
        <w:t>Две трети от американ</w:t>
      </w:r>
      <w:r w:rsidR="00777D39">
        <w:rPr>
          <w:lang w:val="bg-BG"/>
        </w:rPr>
        <w:t>ците</w:t>
      </w:r>
      <w:r>
        <w:t xml:space="preserve"> са с наднормено тегло или затлъстя</w:t>
      </w:r>
      <w:r w:rsidR="008349E4">
        <w:rPr>
          <w:lang w:val="bg-BG"/>
        </w:rPr>
        <w:t>ли</w:t>
      </w:r>
      <w:r>
        <w:t xml:space="preserve"> [26], повече от половината от всички американци </w:t>
      </w:r>
      <w:r>
        <w:rPr>
          <w:lang w:val="bg-BG"/>
        </w:rPr>
        <w:t>имат</w:t>
      </w:r>
      <w:r>
        <w:t xml:space="preserve"> хронични заболявания [27], </w:t>
      </w:r>
      <w:r>
        <w:rPr>
          <w:lang w:val="bg-BG"/>
        </w:rPr>
        <w:t>една от</w:t>
      </w:r>
      <w:r>
        <w:t xml:space="preserve"> 3 жени и половината от всички мъже ще развият някаква форма на рак в живота си и </w:t>
      </w:r>
      <w:r>
        <w:rPr>
          <w:lang w:val="bg-BG"/>
        </w:rPr>
        <w:t>един от</w:t>
      </w:r>
      <w:r>
        <w:t xml:space="preserve"> 5 смъртни случая в САЩ </w:t>
      </w:r>
      <w:r w:rsidR="008349E4">
        <w:rPr>
          <w:lang w:val="bg-BG"/>
        </w:rPr>
        <w:t>е</w:t>
      </w:r>
      <w:r>
        <w:t xml:space="preserve"> свързан със затлъстяване. [28] Не е задължително да е </w:t>
      </w:r>
      <w:r w:rsidR="00226A8D">
        <w:t xml:space="preserve">така. Доказателствата са ясни: </w:t>
      </w:r>
      <w:r w:rsidR="00226A8D">
        <w:rPr>
          <w:lang w:val="bg-BG"/>
        </w:rPr>
        <w:t>п</w:t>
      </w:r>
      <w:r>
        <w:t xml:space="preserve">рекаленият прием на </w:t>
      </w:r>
      <w:r w:rsidR="00777D39">
        <w:rPr>
          <w:lang w:val="bg-BG"/>
        </w:rPr>
        <w:t xml:space="preserve">нетни </w:t>
      </w:r>
      <w:r>
        <w:t xml:space="preserve">въглехидрати е </w:t>
      </w:r>
      <w:r w:rsidR="008349E4">
        <w:rPr>
          <w:lang w:val="bg-BG"/>
        </w:rPr>
        <w:t xml:space="preserve">главен </w:t>
      </w:r>
      <w:r>
        <w:t xml:space="preserve">виновник за затлъстяване, диабет и хронични заболявания, главно чрез </w:t>
      </w:r>
      <w:r>
        <w:rPr>
          <w:lang w:val="bg-BG"/>
        </w:rPr>
        <w:t>влошаване</w:t>
      </w:r>
      <w:r>
        <w:t xml:space="preserve"> </w:t>
      </w:r>
      <w:r w:rsidR="008349E4">
        <w:rPr>
          <w:lang w:val="bg-BG"/>
        </w:rPr>
        <w:t xml:space="preserve">дейността </w:t>
      </w:r>
      <w:r>
        <w:t>на митохондри</w:t>
      </w:r>
      <w:r w:rsidR="008349E4">
        <w:rPr>
          <w:lang w:val="bg-BG"/>
        </w:rPr>
        <w:t>ите</w:t>
      </w:r>
      <w:r>
        <w:t>.</w:t>
      </w:r>
    </w:p>
    <w:p w:rsidR="00C17BE3" w:rsidRPr="00C17BE3" w:rsidRDefault="00C17BE3" w:rsidP="00C17BE3">
      <w:pPr>
        <w:pStyle w:val="NoSpacing"/>
        <w:rPr>
          <w:lang w:val="bg-BG" w:eastAsia="bg-BG" w:bidi="ar-SA"/>
        </w:rPr>
      </w:pPr>
      <w:r>
        <w:t xml:space="preserve">За да се справите с това, трябва да </w:t>
      </w:r>
      <w:r>
        <w:rPr>
          <w:lang w:val="bg-BG"/>
        </w:rPr>
        <w:t>спазвате</w:t>
      </w:r>
      <w:r>
        <w:t xml:space="preserve"> диета, която позволява на тялото ви да из</w:t>
      </w:r>
      <w:r w:rsidR="00777D39">
        <w:rPr>
          <w:lang w:val="bg-BG"/>
        </w:rPr>
        <w:t>ползва</w:t>
      </w:r>
      <w:r>
        <w:t xml:space="preserve"> мазнини</w:t>
      </w:r>
      <w:r w:rsidR="00226A8D">
        <w:rPr>
          <w:lang w:val="bg-BG"/>
        </w:rPr>
        <w:t>те</w:t>
      </w:r>
      <w:r>
        <w:t xml:space="preserve"> като основно гориво, а не </w:t>
      </w:r>
      <w:r>
        <w:rPr>
          <w:lang w:val="bg-BG"/>
        </w:rPr>
        <w:t>кръвна</w:t>
      </w:r>
      <w:r w:rsidR="00226A8D">
        <w:rPr>
          <w:lang w:val="bg-BG"/>
        </w:rPr>
        <w:t>та</w:t>
      </w:r>
      <w:r>
        <w:t xml:space="preserve"> захар. Програмата ми MMT ще ви научи на всичко, което трябва да знаете за безопасно и ефективно подобряване</w:t>
      </w:r>
      <w:r w:rsidR="008349E4">
        <w:t xml:space="preserve"> </w:t>
      </w:r>
      <w:r w:rsidR="008349E4">
        <w:rPr>
          <w:lang w:val="bg-BG"/>
        </w:rPr>
        <w:t xml:space="preserve">дейността </w:t>
      </w:r>
      <w:r w:rsidR="008349E4">
        <w:t>на митохондри</w:t>
      </w:r>
      <w:r w:rsidR="008349E4">
        <w:rPr>
          <w:lang w:val="bg-BG"/>
        </w:rPr>
        <w:t>ите</w:t>
      </w:r>
      <w:r>
        <w:t xml:space="preserve">, като по този начин </w:t>
      </w:r>
      <w:r w:rsidR="008349E4">
        <w:rPr>
          <w:lang w:val="bg-BG"/>
        </w:rPr>
        <w:t>укрепв</w:t>
      </w:r>
      <w:r>
        <w:t xml:space="preserve">ате здравето си и увеличавате дълголетието си. </w:t>
      </w:r>
      <w:r w:rsidR="008349E4">
        <w:rPr>
          <w:lang w:val="bg-BG"/>
        </w:rPr>
        <w:t>ММТ</w:t>
      </w:r>
      <w:r>
        <w:t xml:space="preserve"> е един от най-ефективните начини за </w:t>
      </w:r>
      <w:r>
        <w:rPr>
          <w:lang w:val="bg-BG"/>
        </w:rPr>
        <w:t>премахва</w:t>
      </w:r>
      <w:r>
        <w:t xml:space="preserve">не на наднормено тегло. Загубата на тегло е просто естествен страничен ефект </w:t>
      </w:r>
      <w:r>
        <w:rPr>
          <w:lang w:val="bg-BG"/>
        </w:rPr>
        <w:t>от уравновесяване</w:t>
      </w:r>
      <w:r>
        <w:t xml:space="preserve"> на химията </w:t>
      </w:r>
      <w:r>
        <w:rPr>
          <w:lang w:val="bg-BG"/>
        </w:rPr>
        <w:t>в</w:t>
      </w:r>
      <w:r>
        <w:t xml:space="preserve"> организма ви.</w:t>
      </w:r>
    </w:p>
    <w:p w:rsidR="00A81240" w:rsidRPr="00D74AA5" w:rsidRDefault="00A81240" w:rsidP="00A81240">
      <w:pPr>
        <w:spacing w:after="0" w:line="240" w:lineRule="auto"/>
        <w:rPr>
          <w:rFonts w:eastAsia="Times New Roman" w:cs="Times New Roman"/>
          <w:szCs w:val="24"/>
          <w:lang w:val="bg-BG" w:eastAsia="bg-BG" w:bidi="ar-SA"/>
        </w:rPr>
      </w:pPr>
      <w:r w:rsidRPr="00A81240">
        <w:rPr>
          <w:rFonts w:eastAsia="Times New Roman" w:cs="Times New Roman"/>
          <w:szCs w:val="24"/>
          <w:lang w:val="bg-BG" w:eastAsia="bg-BG" w:bidi="ar-SA"/>
        </w:rPr>
        <w:t>+ Sources and References</w:t>
      </w:r>
      <w:r w:rsidR="00644161">
        <w:rPr>
          <w:rFonts w:eastAsia="Times New Roman" w:cs="Times New Roman"/>
          <w:szCs w:val="24"/>
          <w:lang w:val="de-DE" w:eastAsia="bg-BG" w:bidi="ar-SA"/>
        </w:rPr>
        <w:t xml:space="preserve"> </w:t>
      </w:r>
      <w:r w:rsidR="00D74AA5">
        <w:rPr>
          <w:rFonts w:eastAsia="Times New Roman" w:cs="Times New Roman"/>
          <w:szCs w:val="24"/>
          <w:lang w:val="bg-BG" w:eastAsia="bg-BG" w:bidi="ar-SA"/>
        </w:rPr>
        <w:t>(</w:t>
      </w:r>
      <w:r w:rsidR="00F8412A">
        <w:rPr>
          <w:rFonts w:asciiTheme="minorHAnsi" w:eastAsia="Times New Roman" w:hAnsiTheme="minorHAnsi" w:cstheme="minorHAnsi"/>
          <w:sz w:val="22"/>
          <w:lang w:val="bg-BG" w:eastAsia="bg-BG" w:bidi="ar-SA"/>
        </w:rPr>
        <w:t>В</w:t>
      </w:r>
      <w:r w:rsidR="00F8412A" w:rsidRPr="00F8412A">
        <w:rPr>
          <w:rFonts w:asciiTheme="minorHAnsi" w:eastAsia="Times New Roman" w:hAnsiTheme="minorHAnsi" w:cstheme="minorHAnsi"/>
          <w:sz w:val="22"/>
          <w:lang w:val="bg-BG" w:eastAsia="bg-BG" w:bidi="ar-SA"/>
        </w:rPr>
        <w:t xml:space="preserve"> сайта</w:t>
      </w:r>
      <w:r w:rsidR="00F8412A">
        <w:rPr>
          <w:rFonts w:asciiTheme="minorHAnsi" w:eastAsia="Times New Roman" w:hAnsiTheme="minorHAnsi" w:cstheme="minorHAnsi"/>
          <w:sz w:val="22"/>
          <w:lang w:val="bg-BG" w:eastAsia="bg-BG" w:bidi="ar-SA"/>
        </w:rPr>
        <w:t xml:space="preserve"> има</w:t>
      </w:r>
      <w:r w:rsidR="00F8412A">
        <w:rPr>
          <w:rFonts w:eastAsia="Times New Roman" w:cs="Times New Roman"/>
          <w:szCs w:val="24"/>
          <w:lang w:val="bg-BG" w:eastAsia="bg-BG" w:bidi="ar-SA"/>
        </w:rPr>
        <w:t xml:space="preserve"> </w:t>
      </w:r>
      <w:r w:rsidR="00644161" w:rsidRPr="00F8412A">
        <w:rPr>
          <w:rFonts w:asciiTheme="minorHAnsi" w:eastAsia="Times New Roman" w:hAnsiTheme="minorHAnsi" w:cstheme="minorHAnsi"/>
          <w:sz w:val="22"/>
          <w:lang w:val="de-DE" w:eastAsia="bg-BG" w:bidi="ar-SA"/>
        </w:rPr>
        <w:t>2</w:t>
      </w:r>
      <w:r w:rsidR="00F8412A">
        <w:rPr>
          <w:rFonts w:asciiTheme="minorHAnsi" w:eastAsia="Times New Roman" w:hAnsiTheme="minorHAnsi" w:cstheme="minorHAnsi"/>
          <w:sz w:val="22"/>
          <w:lang w:val="bg-BG" w:eastAsia="bg-BG" w:bidi="ar-SA"/>
        </w:rPr>
        <w:t>5</w:t>
      </w:r>
      <w:r w:rsidR="00D74AA5" w:rsidRPr="00F8412A">
        <w:rPr>
          <w:rFonts w:asciiTheme="minorHAnsi" w:eastAsia="Times New Roman" w:hAnsiTheme="minorHAnsi" w:cstheme="minorHAnsi"/>
          <w:sz w:val="22"/>
          <w:lang w:val="bg-BG" w:eastAsia="bg-BG" w:bidi="ar-SA"/>
        </w:rPr>
        <w:t xml:space="preserve"> заглавия</w:t>
      </w:r>
      <w:r w:rsidR="00D74AA5">
        <w:rPr>
          <w:rFonts w:eastAsia="Times New Roman" w:cs="Times New Roman"/>
          <w:szCs w:val="24"/>
          <w:lang w:val="bg-BG" w:eastAsia="bg-BG" w:bidi="ar-SA"/>
        </w:rPr>
        <w:t>)</w:t>
      </w:r>
    </w:p>
    <w:p w:rsidR="00774837" w:rsidRDefault="00644161" w:rsidP="008349E4">
      <w:pPr>
        <w:pStyle w:val="Heading2"/>
        <w:spacing w:before="100" w:beforeAutospacing="1" w:after="100" w:afterAutospacing="1"/>
        <w:rPr>
          <w:lang w:val="bg-BG"/>
        </w:rPr>
      </w:pPr>
      <w:r>
        <w:rPr>
          <w:lang w:val="de-DE"/>
        </w:rPr>
        <w:t>*</w:t>
      </w:r>
      <w:r>
        <w:rPr>
          <w:lang w:val="de-DE"/>
        </w:rPr>
        <w:tab/>
        <w:t>*</w:t>
      </w:r>
      <w:r>
        <w:rPr>
          <w:lang w:val="de-DE"/>
        </w:rPr>
        <w:tab/>
        <w:t>*</w:t>
      </w:r>
    </w:p>
    <w:p w:rsidR="00165DA5" w:rsidRPr="00BB426B" w:rsidRDefault="00AC3940" w:rsidP="00165DA5">
      <w:pPr>
        <w:pStyle w:val="Heading1"/>
        <w:rPr>
          <w:sz w:val="22"/>
          <w:szCs w:val="22"/>
          <w:lang w:val="bg-BG" w:eastAsia="bg-BG" w:bidi="ar-SA"/>
        </w:rPr>
      </w:pPr>
      <w:r>
        <w:rPr>
          <w:lang w:val="bg-BG" w:eastAsia="bg-BG" w:bidi="ar-SA"/>
        </w:rPr>
        <w:t xml:space="preserve">ОЩЕ </w:t>
      </w:r>
      <w:r w:rsidR="00623A59">
        <w:rPr>
          <w:lang w:val="bg-BG" w:eastAsia="bg-BG" w:bidi="ar-SA"/>
        </w:rPr>
        <w:t>БЕЛЕЖКИ</w:t>
      </w:r>
      <w:r>
        <w:rPr>
          <w:lang w:val="bg-BG" w:eastAsia="bg-BG" w:bidi="ar-SA"/>
        </w:rPr>
        <w:t xml:space="preserve"> ПО ТЕМАТА</w:t>
      </w:r>
      <w:r w:rsidR="00165DA5">
        <w:rPr>
          <w:lang w:val="bg-BG" w:eastAsia="bg-BG" w:bidi="ar-SA"/>
        </w:rPr>
        <w:t xml:space="preserve"> </w:t>
      </w:r>
      <w:r w:rsidR="00165DA5" w:rsidRPr="00BB426B">
        <w:rPr>
          <w:sz w:val="22"/>
          <w:szCs w:val="22"/>
          <w:lang w:val="bg-BG" w:eastAsia="bg-BG" w:bidi="ar-SA"/>
        </w:rPr>
        <w:t xml:space="preserve">от </w:t>
      </w:r>
      <w:hyperlink r:id="rId12" w:history="1">
        <w:r w:rsidR="00165DA5" w:rsidRPr="00BB426B">
          <w:rPr>
            <w:rStyle w:val="Hyperlink"/>
            <w:sz w:val="22"/>
            <w:szCs w:val="22"/>
            <w:lang w:val="bg-BG" w:eastAsia="bg-BG" w:bidi="ar-SA"/>
          </w:rPr>
          <w:t>mikhail-vulkov@lycos.com</w:t>
        </w:r>
      </w:hyperlink>
    </w:p>
    <w:p w:rsidR="00A93FB5" w:rsidRDefault="00395CC1" w:rsidP="00BB426B">
      <w:pPr>
        <w:pStyle w:val="NoSpacing"/>
        <w:spacing w:before="0" w:beforeAutospacing="0"/>
        <w:rPr>
          <w:lang w:val="bg-BG" w:eastAsia="bg-BG" w:bidi="ar-SA"/>
        </w:rPr>
      </w:pPr>
      <w:r>
        <w:rPr>
          <w:lang w:val="bg-BG" w:eastAsia="bg-BG" w:bidi="ar-SA"/>
        </w:rPr>
        <w:t>Сигурно</w:t>
      </w:r>
      <w:r w:rsidR="00165DA5">
        <w:rPr>
          <w:lang w:val="bg-BG" w:eastAsia="bg-BG" w:bidi="ar-SA"/>
        </w:rPr>
        <w:t xml:space="preserve"> </w:t>
      </w:r>
      <w:r w:rsidR="00623A59">
        <w:rPr>
          <w:lang w:val="bg-BG" w:eastAsia="bg-BG" w:bidi="ar-SA"/>
        </w:rPr>
        <w:t xml:space="preserve">вече </w:t>
      </w:r>
      <w:r w:rsidR="00165DA5">
        <w:rPr>
          <w:lang w:val="bg-BG" w:eastAsia="bg-BG" w:bidi="ar-SA"/>
        </w:rPr>
        <w:t xml:space="preserve">разбрахте, че изрази затворени в правоъгълни скоби </w:t>
      </w:r>
      <w:r w:rsidR="00165DA5" w:rsidRPr="003764EE">
        <w:rPr>
          <w:lang w:val="bg-BG" w:eastAsia="bg-BG" w:bidi="ar-SA"/>
        </w:rPr>
        <w:t>[</w:t>
      </w:r>
      <w:r w:rsidR="00165DA5">
        <w:rPr>
          <w:lang w:val="bg-BG" w:eastAsia="bg-BG" w:bidi="ar-SA"/>
        </w:rPr>
        <w:t>като този</w:t>
      </w:r>
      <w:r w:rsidR="00165DA5" w:rsidRPr="003764EE">
        <w:rPr>
          <w:lang w:val="bg-BG" w:eastAsia="bg-BG" w:bidi="ar-SA"/>
        </w:rPr>
        <w:t>]</w:t>
      </w:r>
      <w:r w:rsidR="00165DA5">
        <w:rPr>
          <w:lang w:val="bg-BG" w:eastAsia="bg-BG" w:bidi="ar-SA"/>
        </w:rPr>
        <w:t xml:space="preserve">, не съществуват в оригинала, а са добавени от мен при превода. </w:t>
      </w:r>
      <w:r w:rsidR="00575A08">
        <w:rPr>
          <w:lang w:val="bg-BG" w:eastAsia="bg-BG" w:bidi="ar-SA"/>
        </w:rPr>
        <w:t>Обаче ч</w:t>
      </w:r>
      <w:r w:rsidR="00A93FB5">
        <w:rPr>
          <w:lang w:val="bg-BG" w:eastAsia="bg-BG" w:bidi="ar-SA"/>
        </w:rPr>
        <w:t xml:space="preserve">исла в такива скоби означават </w:t>
      </w:r>
      <w:r w:rsidR="00575A08">
        <w:rPr>
          <w:lang w:val="bg-BG" w:eastAsia="bg-BG" w:bidi="ar-SA"/>
        </w:rPr>
        <w:t xml:space="preserve">в оригинала </w:t>
      </w:r>
      <w:r w:rsidR="00A93FB5">
        <w:rPr>
          <w:lang w:val="bg-BG" w:eastAsia="bg-BG" w:bidi="ar-SA"/>
        </w:rPr>
        <w:t xml:space="preserve">заглавия в цитираната литература. </w:t>
      </w:r>
      <w:r w:rsidR="00165DA5">
        <w:rPr>
          <w:lang w:val="bg-BG" w:eastAsia="bg-BG" w:bidi="ar-SA"/>
        </w:rPr>
        <w:t xml:space="preserve">Сега добавям </w:t>
      </w:r>
      <w:r w:rsidR="00AC3940">
        <w:rPr>
          <w:lang w:val="bg-BG" w:eastAsia="bg-BG" w:bidi="ar-SA"/>
        </w:rPr>
        <w:t xml:space="preserve">още </w:t>
      </w:r>
      <w:r w:rsidR="00165DA5">
        <w:rPr>
          <w:lang w:val="bg-BG" w:eastAsia="bg-BG" w:bidi="ar-SA"/>
        </w:rPr>
        <w:t>обяснени</w:t>
      </w:r>
      <w:r w:rsidR="00831AE8">
        <w:rPr>
          <w:lang w:val="bg-BG" w:eastAsia="bg-BG" w:bidi="ar-SA"/>
        </w:rPr>
        <w:t>я за</w:t>
      </w:r>
      <w:r w:rsidR="00165DA5">
        <w:rPr>
          <w:lang w:val="bg-BG" w:eastAsia="bg-BG" w:bidi="ar-SA"/>
        </w:rPr>
        <w:t xml:space="preserve"> здравослов</w:t>
      </w:r>
      <w:r w:rsidR="00575A08">
        <w:rPr>
          <w:lang w:val="bg-BG" w:eastAsia="bg-BG" w:bidi="ar-SA"/>
        </w:rPr>
        <w:t>е</w:t>
      </w:r>
      <w:r w:rsidR="00165DA5">
        <w:rPr>
          <w:lang w:val="bg-BG" w:eastAsia="bg-BG" w:bidi="ar-SA"/>
        </w:rPr>
        <w:t>н начин на живот</w:t>
      </w:r>
      <w:r w:rsidR="00623A59">
        <w:rPr>
          <w:lang w:val="bg-BG" w:eastAsia="bg-BG" w:bidi="ar-SA"/>
        </w:rPr>
        <w:t>, който изисква не само постене</w:t>
      </w:r>
      <w:r w:rsidR="00AC3940">
        <w:rPr>
          <w:lang w:val="bg-BG" w:eastAsia="bg-BG" w:bidi="ar-SA"/>
        </w:rPr>
        <w:t xml:space="preserve">. </w:t>
      </w:r>
      <w:r w:rsidR="00623A59">
        <w:rPr>
          <w:lang w:val="bg-BG" w:eastAsia="bg-BG" w:bidi="ar-SA"/>
        </w:rPr>
        <w:t>Живот с е</w:t>
      </w:r>
      <w:r w:rsidR="00165DA5">
        <w:rPr>
          <w:lang w:val="bg-BG" w:eastAsia="bg-BG" w:bidi="ar-SA"/>
        </w:rPr>
        <w:t>дно хранене на ден</w:t>
      </w:r>
      <w:r w:rsidR="00AC3940">
        <w:rPr>
          <w:lang w:val="bg-BG" w:eastAsia="bg-BG" w:bidi="ar-SA"/>
        </w:rPr>
        <w:t xml:space="preserve"> </w:t>
      </w:r>
      <w:r w:rsidR="00165DA5">
        <w:rPr>
          <w:lang w:val="bg-BG" w:eastAsia="bg-BG" w:bidi="ar-SA"/>
        </w:rPr>
        <w:t>е необходимо условие за здраве и дълг</w:t>
      </w:r>
      <w:r w:rsidR="00831AE8">
        <w:rPr>
          <w:lang w:val="bg-BG" w:eastAsia="bg-BG" w:bidi="ar-SA"/>
        </w:rPr>
        <w:t xml:space="preserve">олетие, но то не е достатъчно. </w:t>
      </w:r>
      <w:r w:rsidR="00A93FB5">
        <w:rPr>
          <w:lang w:val="bg-BG" w:eastAsia="bg-BG" w:bidi="ar-SA"/>
        </w:rPr>
        <w:t>Храненето</w:t>
      </w:r>
      <w:r w:rsidR="00831AE8">
        <w:rPr>
          <w:lang w:val="bg-BG" w:eastAsia="bg-BG" w:bidi="ar-SA"/>
        </w:rPr>
        <w:t xml:space="preserve"> т</w:t>
      </w:r>
      <w:r w:rsidR="00165DA5">
        <w:rPr>
          <w:lang w:val="bg-BG" w:eastAsia="bg-BG" w:bidi="ar-SA"/>
        </w:rPr>
        <w:t xml:space="preserve">рябва </w:t>
      </w:r>
      <w:r w:rsidR="00226A8D">
        <w:rPr>
          <w:lang w:val="bg-BG" w:eastAsia="bg-BG" w:bidi="ar-SA"/>
        </w:rPr>
        <w:t xml:space="preserve">да става по пладне като </w:t>
      </w:r>
      <w:r w:rsidR="00165DA5">
        <w:rPr>
          <w:lang w:val="bg-BG" w:eastAsia="bg-BG" w:bidi="ar-SA"/>
        </w:rPr>
        <w:t xml:space="preserve">се </w:t>
      </w:r>
      <w:r w:rsidR="00A93FB5">
        <w:rPr>
          <w:lang w:val="bg-BG" w:eastAsia="bg-BG" w:bidi="ar-SA"/>
        </w:rPr>
        <w:t>предшества от умора на мускули</w:t>
      </w:r>
      <w:r w:rsidR="00F44FD5">
        <w:rPr>
          <w:lang w:val="bg-BG" w:eastAsia="bg-BG" w:bidi="ar-SA"/>
        </w:rPr>
        <w:t xml:space="preserve"> рано сутрин</w:t>
      </w:r>
      <w:r w:rsidR="00A93FB5">
        <w:rPr>
          <w:lang w:val="bg-BG" w:eastAsia="bg-BG" w:bidi="ar-SA"/>
        </w:rPr>
        <w:t>.</w:t>
      </w:r>
      <w:r w:rsidR="00575A08">
        <w:rPr>
          <w:lang w:val="bg-BG" w:eastAsia="bg-BG" w:bidi="ar-SA"/>
        </w:rPr>
        <w:t xml:space="preserve"> Ето обяснение защо трябва да става това.</w:t>
      </w:r>
    </w:p>
    <w:p w:rsidR="009F17A7" w:rsidRDefault="00BB426B" w:rsidP="00BB426B">
      <w:pPr>
        <w:pStyle w:val="NoSpacing"/>
        <w:spacing w:before="0" w:beforeAutospacing="0"/>
        <w:rPr>
          <w:lang w:val="bg-BG" w:eastAsia="bg-BG" w:bidi="ar-SA"/>
        </w:rPr>
      </w:pPr>
      <w:r>
        <w:rPr>
          <w:lang w:val="bg-BG" w:eastAsia="bg-BG" w:bidi="ar-SA"/>
        </w:rPr>
        <w:t>Д</w:t>
      </w:r>
      <w:r w:rsidR="00831AE8">
        <w:rPr>
          <w:lang w:val="bg-BG" w:eastAsia="bg-BG" w:bidi="ar-SA"/>
        </w:rPr>
        <w:t>окато човек спи</w:t>
      </w:r>
      <w:r>
        <w:rPr>
          <w:lang w:val="bg-BG" w:eastAsia="bg-BG" w:bidi="ar-SA"/>
        </w:rPr>
        <w:t>, протича нощна автофагия</w:t>
      </w:r>
      <w:r w:rsidR="00685D08">
        <w:rPr>
          <w:lang w:val="bg-BG" w:eastAsia="bg-BG" w:bidi="ar-SA"/>
        </w:rPr>
        <w:t>, която разгражда стари, болни</w:t>
      </w:r>
      <w:r w:rsidR="00A93FB5">
        <w:rPr>
          <w:lang w:val="bg-BG" w:eastAsia="bg-BG" w:bidi="ar-SA"/>
        </w:rPr>
        <w:t xml:space="preserve"> и ракови клетки</w:t>
      </w:r>
      <w:r>
        <w:rPr>
          <w:lang w:val="bg-BG" w:eastAsia="bg-BG" w:bidi="ar-SA"/>
        </w:rPr>
        <w:t xml:space="preserve">. </w:t>
      </w:r>
      <w:r w:rsidR="00685D08">
        <w:rPr>
          <w:lang w:val="bg-BG" w:eastAsia="bg-BG" w:bidi="ar-SA"/>
        </w:rPr>
        <w:t>Нощната автофагия</w:t>
      </w:r>
      <w:r>
        <w:rPr>
          <w:lang w:val="bg-BG" w:eastAsia="bg-BG" w:bidi="ar-SA"/>
        </w:rPr>
        <w:t xml:space="preserve"> </w:t>
      </w:r>
      <w:r w:rsidR="00F44FD5">
        <w:rPr>
          <w:lang w:val="bg-BG" w:eastAsia="bg-BG" w:bidi="ar-SA"/>
        </w:rPr>
        <w:t xml:space="preserve">започва </w:t>
      </w:r>
      <w:r w:rsidR="00575A08">
        <w:rPr>
          <w:lang w:val="bg-BG" w:eastAsia="bg-BG" w:bidi="ar-SA"/>
        </w:rPr>
        <w:t xml:space="preserve">много </w:t>
      </w:r>
      <w:r w:rsidR="00F44FD5">
        <w:rPr>
          <w:lang w:val="bg-BG" w:eastAsia="bg-BG" w:bidi="ar-SA"/>
        </w:rPr>
        <w:t xml:space="preserve">късно когато човек е вечерял. Тя </w:t>
      </w:r>
      <w:r>
        <w:rPr>
          <w:lang w:val="bg-BG" w:eastAsia="bg-BG" w:bidi="ar-SA"/>
        </w:rPr>
        <w:t xml:space="preserve">спира когато </w:t>
      </w:r>
      <w:r w:rsidR="00685D08">
        <w:rPr>
          <w:lang w:val="bg-BG" w:eastAsia="bg-BG" w:bidi="ar-SA"/>
        </w:rPr>
        <w:t xml:space="preserve">човек </w:t>
      </w:r>
      <w:r>
        <w:rPr>
          <w:lang w:val="bg-BG" w:eastAsia="bg-BG" w:bidi="ar-SA"/>
        </w:rPr>
        <w:t xml:space="preserve">се събуди. Полезно </w:t>
      </w:r>
      <w:r w:rsidR="00685D08">
        <w:rPr>
          <w:lang w:val="bg-BG" w:eastAsia="bg-BG" w:bidi="ar-SA"/>
        </w:rPr>
        <w:t xml:space="preserve">е </w:t>
      </w:r>
      <w:r w:rsidR="00575A08">
        <w:rPr>
          <w:lang w:val="bg-BG" w:eastAsia="bg-BG" w:bidi="ar-SA"/>
        </w:rPr>
        <w:t>тогава</w:t>
      </w:r>
      <w:r>
        <w:rPr>
          <w:lang w:val="bg-BG" w:eastAsia="bg-BG" w:bidi="ar-SA"/>
        </w:rPr>
        <w:t xml:space="preserve"> </w:t>
      </w:r>
      <w:r w:rsidR="00685D08">
        <w:rPr>
          <w:lang w:val="bg-BG" w:eastAsia="bg-BG" w:bidi="ar-SA"/>
        </w:rPr>
        <w:t xml:space="preserve">той </w:t>
      </w:r>
      <w:r>
        <w:rPr>
          <w:lang w:val="bg-BG" w:eastAsia="bg-BG" w:bidi="ar-SA"/>
        </w:rPr>
        <w:t>да предизвика дневна автофагия като умор</w:t>
      </w:r>
      <w:r w:rsidR="00685D08">
        <w:rPr>
          <w:lang w:val="bg-BG" w:eastAsia="bg-BG" w:bidi="ar-SA"/>
        </w:rPr>
        <w:t>и</w:t>
      </w:r>
      <w:r>
        <w:rPr>
          <w:lang w:val="bg-BG" w:eastAsia="bg-BG" w:bidi="ar-SA"/>
        </w:rPr>
        <w:t xml:space="preserve"> мускули сутрин на гладно. Така </w:t>
      </w:r>
      <w:r w:rsidR="00685D08">
        <w:rPr>
          <w:lang w:val="bg-BG" w:eastAsia="bg-BG" w:bidi="ar-SA"/>
        </w:rPr>
        <w:t xml:space="preserve">разграждане на негодни клетки </w:t>
      </w:r>
      <w:r w:rsidR="00575A08">
        <w:rPr>
          <w:lang w:val="bg-BG" w:eastAsia="bg-BG" w:bidi="ar-SA"/>
        </w:rPr>
        <w:t xml:space="preserve">ще </w:t>
      </w:r>
      <w:r w:rsidR="00F44FD5">
        <w:rPr>
          <w:lang w:val="bg-BG" w:eastAsia="bg-BG" w:bidi="ar-SA"/>
        </w:rPr>
        <w:t>става</w:t>
      </w:r>
      <w:r w:rsidR="00685D08">
        <w:rPr>
          <w:lang w:val="bg-BG" w:eastAsia="bg-BG" w:bidi="ar-SA"/>
        </w:rPr>
        <w:t xml:space="preserve"> </w:t>
      </w:r>
      <w:r>
        <w:rPr>
          <w:lang w:val="bg-BG" w:eastAsia="bg-BG" w:bidi="ar-SA"/>
        </w:rPr>
        <w:t xml:space="preserve">от заспиване </w:t>
      </w:r>
      <w:r w:rsidR="002B5B2B">
        <w:rPr>
          <w:lang w:val="bg-BG" w:eastAsia="bg-BG" w:bidi="ar-SA"/>
        </w:rPr>
        <w:t>до</w:t>
      </w:r>
      <w:r w:rsidR="00F8412A">
        <w:rPr>
          <w:lang w:val="bg-BG" w:eastAsia="bg-BG" w:bidi="ar-SA"/>
        </w:rPr>
        <w:t xml:space="preserve"> пладне</w:t>
      </w:r>
      <w:r w:rsidR="00685D08">
        <w:rPr>
          <w:lang w:val="bg-BG" w:eastAsia="bg-BG" w:bidi="ar-SA"/>
        </w:rPr>
        <w:t>.</w:t>
      </w:r>
      <w:r w:rsidR="009F17A7">
        <w:rPr>
          <w:lang w:val="bg-BG" w:eastAsia="bg-BG" w:bidi="ar-SA"/>
        </w:rPr>
        <w:t xml:space="preserve"> Храненето по пладне прекратява автофагията и осигурява вещества за израстване на нови клетки.</w:t>
      </w:r>
    </w:p>
    <w:p w:rsidR="00685D08" w:rsidRPr="00685D08" w:rsidRDefault="00685D08" w:rsidP="00685D08">
      <w:pPr>
        <w:pStyle w:val="NoSpacing"/>
        <w:rPr>
          <w:lang w:val="bg-BG" w:eastAsia="bg-BG" w:bidi="ar-SA"/>
        </w:rPr>
      </w:pPr>
      <w:r>
        <w:rPr>
          <w:lang w:val="bg-BG" w:eastAsia="bg-BG" w:bidi="ar-SA"/>
        </w:rPr>
        <w:t xml:space="preserve">Ако храната съдържа въглехидрати, тялото минава в метаболитен режим гликолиза и </w:t>
      </w:r>
      <w:r w:rsidR="00F44FD5">
        <w:rPr>
          <w:lang w:val="bg-BG" w:eastAsia="bg-BG" w:bidi="ar-SA"/>
        </w:rPr>
        <w:t xml:space="preserve">уморените </w:t>
      </w:r>
      <w:r>
        <w:rPr>
          <w:lang w:val="bg-BG" w:eastAsia="bg-BG" w:bidi="ar-SA"/>
        </w:rPr>
        <w:t xml:space="preserve">мускули се зареждат отново с гликоген. </w:t>
      </w:r>
      <w:r w:rsidR="00E80606">
        <w:rPr>
          <w:lang w:val="bg-BG" w:eastAsia="bg-BG" w:bidi="ar-SA"/>
        </w:rPr>
        <w:t>С</w:t>
      </w:r>
      <w:r>
        <w:rPr>
          <w:lang w:val="bg-BG" w:eastAsia="bg-BG" w:bidi="ar-SA"/>
        </w:rPr>
        <w:t xml:space="preserve">лед </w:t>
      </w:r>
      <w:r w:rsidR="00E80606">
        <w:rPr>
          <w:lang w:val="bg-BG" w:eastAsia="bg-BG" w:bidi="ar-SA"/>
        </w:rPr>
        <w:t xml:space="preserve">като </w:t>
      </w:r>
      <w:r>
        <w:rPr>
          <w:lang w:val="bg-BG" w:eastAsia="bg-BG" w:bidi="ar-SA"/>
        </w:rPr>
        <w:t>хран</w:t>
      </w:r>
      <w:r w:rsidR="00E80606">
        <w:rPr>
          <w:lang w:val="bg-BG" w:eastAsia="bg-BG" w:bidi="ar-SA"/>
        </w:rPr>
        <w:t>осмилането усвои въглехидратите, тялото отново минава в режим кетоза, необходим за да протича интензивно нощна автофагия.</w:t>
      </w:r>
    </w:p>
    <w:p w:rsidR="00831AE8" w:rsidRDefault="00AC3940" w:rsidP="00BB426B">
      <w:pPr>
        <w:pStyle w:val="NoSpacing"/>
        <w:spacing w:after="0" w:afterAutospacing="0"/>
        <w:jc w:val="center"/>
        <w:rPr>
          <w:lang w:val="bg-BG" w:eastAsia="bg-BG" w:bidi="ar-SA"/>
        </w:rPr>
      </w:pPr>
      <w:r>
        <w:rPr>
          <w:lang w:val="bg-BG" w:eastAsia="bg-BG" w:bidi="ar-SA"/>
        </w:rPr>
        <w:t>ОЩЕ</w:t>
      </w:r>
      <w:r w:rsidR="00A925F9">
        <w:rPr>
          <w:lang w:val="bg-BG" w:eastAsia="bg-BG" w:bidi="ar-SA"/>
        </w:rPr>
        <w:t xml:space="preserve"> ЗА</w:t>
      </w:r>
      <w:r w:rsidR="00831AE8">
        <w:rPr>
          <w:lang w:val="bg-BG" w:eastAsia="bg-BG" w:bidi="ar-SA"/>
        </w:rPr>
        <w:t xml:space="preserve"> ПОСТЕНЕ</w:t>
      </w:r>
      <w:r w:rsidR="00A925F9">
        <w:rPr>
          <w:lang w:val="bg-BG" w:eastAsia="bg-BG" w:bidi="ar-SA"/>
        </w:rPr>
        <w:t>ТО</w:t>
      </w:r>
    </w:p>
    <w:p w:rsidR="00831AE8" w:rsidRDefault="00831AE8" w:rsidP="00BB426B">
      <w:pPr>
        <w:pStyle w:val="NoSpacing"/>
        <w:spacing w:before="0" w:beforeAutospacing="0"/>
        <w:rPr>
          <w:lang w:val="bg-BG" w:eastAsia="bg-BG" w:bidi="ar-SA"/>
        </w:rPr>
      </w:pPr>
      <w:r>
        <w:rPr>
          <w:lang w:val="bg-BG" w:eastAsia="bg-BG" w:bidi="ar-SA"/>
        </w:rPr>
        <w:t xml:space="preserve">Името на този файл „Постене с блажна храна” </w:t>
      </w:r>
      <w:r w:rsidR="008E2663">
        <w:rPr>
          <w:lang w:val="bg-BG" w:eastAsia="bg-BG" w:bidi="ar-SA"/>
        </w:rPr>
        <w:t>е</w:t>
      </w:r>
      <w:r w:rsidR="009F17A7">
        <w:rPr>
          <w:lang w:val="bg-BG" w:eastAsia="bg-BG" w:bidi="ar-SA"/>
        </w:rPr>
        <w:t xml:space="preserve"> </w:t>
      </w:r>
      <w:r>
        <w:rPr>
          <w:lang w:val="bg-BG" w:eastAsia="bg-BG" w:bidi="ar-SA"/>
        </w:rPr>
        <w:t>глупост</w:t>
      </w:r>
      <w:r w:rsidR="0047539B">
        <w:rPr>
          <w:lang w:val="bg-BG" w:eastAsia="bg-BG" w:bidi="ar-SA"/>
        </w:rPr>
        <w:t>, явна</w:t>
      </w:r>
      <w:r>
        <w:rPr>
          <w:lang w:val="bg-BG" w:eastAsia="bg-BG" w:bidi="ar-SA"/>
        </w:rPr>
        <w:t xml:space="preserve"> </w:t>
      </w:r>
      <w:r w:rsidR="000343FE">
        <w:rPr>
          <w:lang w:val="bg-BG" w:eastAsia="bg-BG" w:bidi="ar-SA"/>
        </w:rPr>
        <w:t>з</w:t>
      </w:r>
      <w:r>
        <w:rPr>
          <w:lang w:val="bg-BG" w:eastAsia="bg-BG" w:bidi="ar-SA"/>
        </w:rPr>
        <w:t xml:space="preserve">а тези, които знаят, че </w:t>
      </w:r>
      <w:r w:rsidR="0047539B">
        <w:rPr>
          <w:lang w:val="bg-BG" w:eastAsia="bg-BG" w:bidi="ar-SA"/>
        </w:rPr>
        <w:t xml:space="preserve">у нас </w:t>
      </w:r>
      <w:r>
        <w:rPr>
          <w:lang w:val="bg-BG" w:eastAsia="bg-BG" w:bidi="ar-SA"/>
        </w:rPr>
        <w:t xml:space="preserve">православните християни постят като ядат „постна” </w:t>
      </w:r>
      <w:r w:rsidR="00AA0610">
        <w:rPr>
          <w:lang w:val="bg-BG" w:eastAsia="bg-BG" w:bidi="ar-SA"/>
        </w:rPr>
        <w:t>храна</w:t>
      </w:r>
      <w:r>
        <w:rPr>
          <w:lang w:val="bg-BG" w:eastAsia="bg-BG" w:bidi="ar-SA"/>
        </w:rPr>
        <w:t xml:space="preserve">. </w:t>
      </w:r>
      <w:r w:rsidR="000343FE">
        <w:rPr>
          <w:lang w:val="bg-BG" w:eastAsia="bg-BG" w:bidi="ar-SA"/>
        </w:rPr>
        <w:t>П</w:t>
      </w:r>
      <w:r w:rsidR="004C524E">
        <w:rPr>
          <w:lang w:val="bg-BG" w:eastAsia="bg-BG" w:bidi="ar-SA"/>
        </w:rPr>
        <w:t xml:space="preserve">остенето с </w:t>
      </w:r>
      <w:r>
        <w:rPr>
          <w:lang w:val="bg-BG" w:eastAsia="bg-BG" w:bidi="ar-SA"/>
        </w:rPr>
        <w:t xml:space="preserve">постна храна </w:t>
      </w:r>
      <w:r w:rsidR="008E2663">
        <w:rPr>
          <w:lang w:val="bg-BG" w:eastAsia="bg-BG" w:bidi="ar-SA"/>
        </w:rPr>
        <w:t>също</w:t>
      </w:r>
      <w:r>
        <w:rPr>
          <w:lang w:val="bg-BG" w:eastAsia="bg-BG" w:bidi="ar-SA"/>
        </w:rPr>
        <w:t xml:space="preserve"> </w:t>
      </w:r>
      <w:r w:rsidR="0047539B">
        <w:rPr>
          <w:lang w:val="bg-BG" w:eastAsia="bg-BG" w:bidi="ar-SA"/>
        </w:rPr>
        <w:t xml:space="preserve">е </w:t>
      </w:r>
      <w:r>
        <w:rPr>
          <w:lang w:val="bg-BG" w:eastAsia="bg-BG" w:bidi="ar-SA"/>
        </w:rPr>
        <w:t>глупост</w:t>
      </w:r>
      <w:r w:rsidR="008E2663">
        <w:rPr>
          <w:lang w:val="bg-BG" w:eastAsia="bg-BG" w:bidi="ar-SA"/>
        </w:rPr>
        <w:t xml:space="preserve">, </w:t>
      </w:r>
      <w:r w:rsidR="000343FE">
        <w:rPr>
          <w:lang w:val="bg-BG" w:eastAsia="bg-BG" w:bidi="ar-SA"/>
        </w:rPr>
        <w:t>вмъкната</w:t>
      </w:r>
      <w:r w:rsidR="004C524E">
        <w:rPr>
          <w:lang w:val="bg-BG" w:eastAsia="bg-BG" w:bidi="ar-SA"/>
        </w:rPr>
        <w:t xml:space="preserve"> </w:t>
      </w:r>
      <w:r w:rsidR="0078311D">
        <w:rPr>
          <w:lang w:val="bg-BG" w:eastAsia="bg-BG" w:bidi="ar-SA"/>
        </w:rPr>
        <w:t xml:space="preserve">в православието </w:t>
      </w:r>
      <w:r w:rsidR="008E2663">
        <w:rPr>
          <w:lang w:val="bg-BG" w:eastAsia="bg-BG" w:bidi="ar-SA"/>
        </w:rPr>
        <w:t>от грешни владици</w:t>
      </w:r>
      <w:r w:rsidR="004C524E">
        <w:rPr>
          <w:lang w:val="bg-BG" w:eastAsia="bg-BG" w:bidi="ar-SA"/>
        </w:rPr>
        <w:t>.</w:t>
      </w:r>
      <w:r w:rsidR="002B5B2B">
        <w:rPr>
          <w:lang w:val="bg-BG" w:eastAsia="bg-BG" w:bidi="ar-SA"/>
        </w:rPr>
        <w:t xml:space="preserve"> В други религии </w:t>
      </w:r>
      <w:r w:rsidR="008E2663">
        <w:rPr>
          <w:lang w:val="bg-BG" w:eastAsia="bg-BG" w:bidi="ar-SA"/>
        </w:rPr>
        <w:t>п</w:t>
      </w:r>
      <w:r w:rsidR="000343FE">
        <w:rPr>
          <w:lang w:val="bg-BG" w:eastAsia="bg-BG" w:bidi="ar-SA"/>
        </w:rPr>
        <w:t>ост</w:t>
      </w:r>
      <w:r w:rsidR="0047539B">
        <w:rPr>
          <w:lang w:val="bg-BG" w:eastAsia="bg-BG" w:bidi="ar-SA"/>
        </w:rPr>
        <w:t>,</w:t>
      </w:r>
      <w:r w:rsidR="009F17A7">
        <w:rPr>
          <w:lang w:val="bg-BG" w:eastAsia="bg-BG" w:bidi="ar-SA"/>
        </w:rPr>
        <w:t xml:space="preserve"> </w:t>
      </w:r>
      <w:r w:rsidR="008634D3">
        <w:rPr>
          <w:lang w:val="bg-BG" w:eastAsia="bg-BG" w:bidi="ar-SA"/>
        </w:rPr>
        <w:t>пост</w:t>
      </w:r>
      <w:r w:rsidR="000343FE">
        <w:rPr>
          <w:lang w:val="bg-BG" w:eastAsia="bg-BG" w:bidi="ar-SA"/>
        </w:rPr>
        <w:t>ене</w:t>
      </w:r>
      <w:r w:rsidR="00FB67BC">
        <w:rPr>
          <w:lang w:val="bg-BG" w:eastAsia="bg-BG" w:bidi="ar-SA"/>
        </w:rPr>
        <w:t xml:space="preserve"> </w:t>
      </w:r>
      <w:r w:rsidR="0078311D">
        <w:rPr>
          <w:lang w:val="bg-BG" w:eastAsia="bg-BG" w:bidi="ar-SA"/>
        </w:rPr>
        <w:t>(</w:t>
      </w:r>
      <w:r w:rsidR="0078311D">
        <w:rPr>
          <w:lang w:val="de-DE" w:eastAsia="bg-BG" w:bidi="ar-SA"/>
        </w:rPr>
        <w:t>fast</w:t>
      </w:r>
      <w:r w:rsidR="0078311D">
        <w:rPr>
          <w:lang w:val="bg-BG" w:eastAsia="bg-BG" w:bidi="ar-SA"/>
        </w:rPr>
        <w:t>,</w:t>
      </w:r>
      <w:r w:rsidR="0078311D">
        <w:rPr>
          <w:lang w:val="de-DE" w:eastAsia="bg-BG" w:bidi="ar-SA"/>
        </w:rPr>
        <w:t xml:space="preserve"> fasting</w:t>
      </w:r>
      <w:r w:rsidR="0078311D">
        <w:rPr>
          <w:lang w:val="bg-BG" w:eastAsia="bg-BG" w:bidi="ar-SA"/>
        </w:rPr>
        <w:t xml:space="preserve">) </w:t>
      </w:r>
      <w:r w:rsidR="002B5B2B">
        <w:rPr>
          <w:lang w:val="bg-BG" w:eastAsia="bg-BG" w:bidi="ar-SA"/>
        </w:rPr>
        <w:t xml:space="preserve">означава въздържане от удоволствия </w:t>
      </w:r>
      <w:r w:rsidR="008E2663">
        <w:rPr>
          <w:lang w:val="bg-BG" w:eastAsia="bg-BG" w:bidi="ar-SA"/>
        </w:rPr>
        <w:t>(</w:t>
      </w:r>
      <w:r w:rsidR="0047539B">
        <w:rPr>
          <w:lang w:val="bg-BG" w:eastAsia="bg-BG" w:bidi="ar-SA"/>
        </w:rPr>
        <w:t xml:space="preserve">например </w:t>
      </w:r>
      <w:r w:rsidR="0078311D">
        <w:rPr>
          <w:lang w:val="bg-BG" w:eastAsia="bg-BG" w:bidi="ar-SA"/>
        </w:rPr>
        <w:t>мързелуване</w:t>
      </w:r>
      <w:r w:rsidR="008E2663">
        <w:rPr>
          <w:lang w:val="bg-BG" w:eastAsia="bg-BG" w:bidi="ar-SA"/>
        </w:rPr>
        <w:t>)</w:t>
      </w:r>
      <w:r w:rsidR="0078311D">
        <w:rPr>
          <w:lang w:val="bg-BG" w:eastAsia="bg-BG" w:bidi="ar-SA"/>
        </w:rPr>
        <w:t xml:space="preserve"> </w:t>
      </w:r>
      <w:r w:rsidR="002B5B2B">
        <w:rPr>
          <w:lang w:val="bg-BG" w:eastAsia="bg-BG" w:bidi="ar-SA"/>
        </w:rPr>
        <w:t xml:space="preserve">и </w:t>
      </w:r>
      <w:r w:rsidR="00F44FD5">
        <w:rPr>
          <w:lang w:val="bg-BG" w:eastAsia="bg-BG" w:bidi="ar-SA"/>
        </w:rPr>
        <w:t xml:space="preserve">от </w:t>
      </w:r>
      <w:r w:rsidR="000343FE">
        <w:rPr>
          <w:lang w:val="bg-BG" w:eastAsia="bg-BG" w:bidi="ar-SA"/>
        </w:rPr>
        <w:t xml:space="preserve">всякаква </w:t>
      </w:r>
      <w:r w:rsidR="0047539B">
        <w:rPr>
          <w:lang w:val="bg-BG" w:eastAsia="bg-BG" w:bidi="ar-SA"/>
        </w:rPr>
        <w:t>храна. И</w:t>
      </w:r>
      <w:r w:rsidR="002B5B2B">
        <w:rPr>
          <w:lang w:val="bg-BG" w:eastAsia="bg-BG" w:bidi="ar-SA"/>
        </w:rPr>
        <w:t>ма религии</w:t>
      </w:r>
      <w:r w:rsidR="008512B4">
        <w:rPr>
          <w:lang w:val="bg-BG" w:eastAsia="bg-BG" w:bidi="ar-SA"/>
        </w:rPr>
        <w:t xml:space="preserve">, в които </w:t>
      </w:r>
      <w:r w:rsidR="008634D3">
        <w:rPr>
          <w:lang w:val="bg-BG" w:eastAsia="bg-BG" w:bidi="ar-SA"/>
        </w:rPr>
        <w:t xml:space="preserve">полезното </w:t>
      </w:r>
      <w:r w:rsidR="000343FE">
        <w:rPr>
          <w:lang w:val="bg-BG" w:eastAsia="bg-BG" w:bidi="ar-SA"/>
        </w:rPr>
        <w:t>въздържа</w:t>
      </w:r>
      <w:r w:rsidR="008512B4">
        <w:rPr>
          <w:lang w:val="bg-BG" w:eastAsia="bg-BG" w:bidi="ar-SA"/>
        </w:rPr>
        <w:t xml:space="preserve">не </w:t>
      </w:r>
      <w:r w:rsidR="008634D3">
        <w:rPr>
          <w:lang w:val="bg-BG" w:eastAsia="bg-BG" w:bidi="ar-SA"/>
        </w:rPr>
        <w:t xml:space="preserve">от храна </w:t>
      </w:r>
      <w:r w:rsidR="008512B4">
        <w:rPr>
          <w:lang w:val="bg-BG" w:eastAsia="bg-BG" w:bidi="ar-SA"/>
        </w:rPr>
        <w:t>е комбинирано</w:t>
      </w:r>
      <w:r w:rsidR="002B5B2B">
        <w:rPr>
          <w:lang w:val="bg-BG" w:eastAsia="bg-BG" w:bidi="ar-SA"/>
        </w:rPr>
        <w:t xml:space="preserve"> с </w:t>
      </w:r>
      <w:r w:rsidR="000343FE">
        <w:rPr>
          <w:lang w:val="bg-BG" w:eastAsia="bg-BG" w:bidi="ar-SA"/>
        </w:rPr>
        <w:t>вредн</w:t>
      </w:r>
      <w:r w:rsidR="008E2663">
        <w:rPr>
          <w:lang w:val="bg-BG" w:eastAsia="bg-BG" w:bidi="ar-SA"/>
        </w:rPr>
        <w:t>о</w:t>
      </w:r>
      <w:r w:rsidR="002B5B2B">
        <w:rPr>
          <w:lang w:val="bg-BG" w:eastAsia="bg-BG" w:bidi="ar-SA"/>
        </w:rPr>
        <w:t xml:space="preserve"> въздържане от вода</w:t>
      </w:r>
      <w:r w:rsidR="00391F77">
        <w:rPr>
          <w:lang w:val="bg-BG" w:eastAsia="bg-BG" w:bidi="ar-SA"/>
        </w:rPr>
        <w:t>.</w:t>
      </w:r>
    </w:p>
    <w:p w:rsidR="0078311D" w:rsidRDefault="00F44FD5" w:rsidP="00391F77">
      <w:pPr>
        <w:pStyle w:val="NoSpacing"/>
        <w:rPr>
          <w:lang w:val="bg-BG" w:eastAsia="bg-BG" w:bidi="ar-SA"/>
        </w:rPr>
      </w:pPr>
      <w:r>
        <w:rPr>
          <w:lang w:val="bg-BG" w:eastAsia="bg-BG" w:bidi="ar-SA"/>
        </w:rPr>
        <w:t>През почти всичките</w:t>
      </w:r>
      <w:r w:rsidR="00E80606">
        <w:rPr>
          <w:lang w:val="bg-BG" w:eastAsia="bg-BG" w:bidi="ar-SA"/>
        </w:rPr>
        <w:t xml:space="preserve"> милион</w:t>
      </w:r>
      <w:r w:rsidR="00575A08">
        <w:rPr>
          <w:lang w:val="bg-BG" w:eastAsia="bg-BG" w:bidi="ar-SA"/>
        </w:rPr>
        <w:t>и</w:t>
      </w:r>
      <w:r w:rsidR="00E80606">
        <w:rPr>
          <w:lang w:val="bg-BG" w:eastAsia="bg-BG" w:bidi="ar-SA"/>
        </w:rPr>
        <w:t xml:space="preserve"> години </w:t>
      </w:r>
      <w:r w:rsidR="00B33E74">
        <w:rPr>
          <w:lang w:val="bg-BG" w:eastAsia="bg-BG" w:bidi="ar-SA"/>
        </w:rPr>
        <w:t>о</w:t>
      </w:r>
      <w:r w:rsidR="00391F77">
        <w:rPr>
          <w:lang w:val="bg-BG" w:eastAsia="bg-BG" w:bidi="ar-SA"/>
        </w:rPr>
        <w:t>ткакто съществува, човек</w:t>
      </w:r>
      <w:r w:rsidR="00B33E74">
        <w:rPr>
          <w:lang w:val="bg-BG" w:eastAsia="bg-BG" w:bidi="ar-SA"/>
        </w:rPr>
        <w:t>ът</w:t>
      </w:r>
      <w:r w:rsidR="00391F77">
        <w:rPr>
          <w:lang w:val="bg-BG" w:eastAsia="bg-BG" w:bidi="ar-SA"/>
        </w:rPr>
        <w:t xml:space="preserve"> не е успявал да си намери храна за да яде всеки ден.</w:t>
      </w:r>
      <w:r w:rsidR="000343FE">
        <w:rPr>
          <w:lang w:val="bg-BG" w:eastAsia="bg-BG" w:bidi="ar-SA"/>
        </w:rPr>
        <w:t xml:space="preserve"> Еволюцията е приспособила организма му да няма никакви вредни последствия от </w:t>
      </w:r>
      <w:r w:rsidR="00B33E74">
        <w:rPr>
          <w:lang w:val="bg-BG" w:eastAsia="bg-BG" w:bidi="ar-SA"/>
        </w:rPr>
        <w:t>голям интервал между храненията</w:t>
      </w:r>
      <w:r>
        <w:rPr>
          <w:lang w:val="bg-BG" w:eastAsia="bg-BG" w:bidi="ar-SA"/>
        </w:rPr>
        <w:t xml:space="preserve"> и живот с ежедневна тежка умора на мускули. Само през последните около 10 хиляди години човек има условия да яде всеки ден</w:t>
      </w:r>
      <w:r w:rsidR="00B33E74">
        <w:rPr>
          <w:lang w:val="bg-BG" w:eastAsia="bg-BG" w:bidi="ar-SA"/>
        </w:rPr>
        <w:t xml:space="preserve">, </w:t>
      </w:r>
      <w:r w:rsidR="00F62A8B">
        <w:rPr>
          <w:lang w:val="bg-BG" w:eastAsia="bg-BG" w:bidi="ar-SA"/>
        </w:rPr>
        <w:t>защото</w:t>
      </w:r>
      <w:r w:rsidR="00B33E74">
        <w:rPr>
          <w:lang w:val="bg-BG" w:eastAsia="bg-BG" w:bidi="ar-SA"/>
        </w:rPr>
        <w:t xml:space="preserve"> </w:t>
      </w:r>
      <w:r w:rsidR="00391F77">
        <w:rPr>
          <w:lang w:val="bg-BG" w:eastAsia="bg-BG" w:bidi="ar-SA"/>
        </w:rPr>
        <w:t>започ</w:t>
      </w:r>
      <w:r w:rsidR="00575A08">
        <w:rPr>
          <w:lang w:val="bg-BG" w:eastAsia="bg-BG" w:bidi="ar-SA"/>
        </w:rPr>
        <w:t>нал</w:t>
      </w:r>
      <w:r w:rsidR="00391F77">
        <w:rPr>
          <w:lang w:val="bg-BG" w:eastAsia="bg-BG" w:bidi="ar-SA"/>
        </w:rPr>
        <w:t xml:space="preserve"> да си осигурява храна с ра</w:t>
      </w:r>
      <w:r w:rsidR="0078311D">
        <w:rPr>
          <w:lang w:val="bg-BG" w:eastAsia="bg-BG" w:bidi="ar-SA"/>
        </w:rPr>
        <w:t>стениевъдство и животновъдство.</w:t>
      </w:r>
    </w:p>
    <w:p w:rsidR="00391F77" w:rsidRDefault="00717E7F" w:rsidP="00391F77">
      <w:pPr>
        <w:pStyle w:val="NoSpacing"/>
        <w:rPr>
          <w:lang w:val="bg-BG" w:eastAsia="bg-BG" w:bidi="ar-SA"/>
        </w:rPr>
      </w:pPr>
      <w:r>
        <w:rPr>
          <w:lang w:val="bg-BG" w:eastAsia="bg-BG" w:bidi="ar-SA"/>
        </w:rPr>
        <w:lastRenderedPageBreak/>
        <w:t>В</w:t>
      </w:r>
      <w:r w:rsidR="008634D3">
        <w:rPr>
          <w:lang w:val="bg-BG" w:eastAsia="bg-BG" w:bidi="ar-SA"/>
        </w:rPr>
        <w:t xml:space="preserve"> </w:t>
      </w:r>
      <w:r w:rsidR="00B33E74">
        <w:rPr>
          <w:lang w:val="bg-BG" w:eastAsia="bg-BG" w:bidi="ar-SA"/>
        </w:rPr>
        <w:t>следващите</w:t>
      </w:r>
      <w:r w:rsidR="008634D3">
        <w:rPr>
          <w:lang w:val="bg-BG" w:eastAsia="bg-BG" w:bidi="ar-SA"/>
        </w:rPr>
        <w:t xml:space="preserve"> векове</w:t>
      </w:r>
      <w:r>
        <w:rPr>
          <w:lang w:val="bg-BG" w:eastAsia="bg-BG" w:bidi="ar-SA"/>
        </w:rPr>
        <w:t xml:space="preserve">, яденето веднъж на ден </w:t>
      </w:r>
      <w:r w:rsidR="0078311D">
        <w:rPr>
          <w:lang w:val="bg-BG" w:eastAsia="bg-BG" w:bidi="ar-SA"/>
        </w:rPr>
        <w:t>с</w:t>
      </w:r>
      <w:r w:rsidR="00B33E74">
        <w:rPr>
          <w:lang w:val="bg-BG" w:eastAsia="bg-BG" w:bidi="ar-SA"/>
        </w:rPr>
        <w:t>тава</w:t>
      </w:r>
      <w:r w:rsidR="008634D3">
        <w:rPr>
          <w:lang w:val="bg-BG" w:eastAsia="bg-BG" w:bidi="ar-SA"/>
        </w:rPr>
        <w:t xml:space="preserve"> </w:t>
      </w:r>
      <w:r w:rsidR="008918C1">
        <w:rPr>
          <w:lang w:val="bg-BG" w:eastAsia="bg-BG" w:bidi="ar-SA"/>
        </w:rPr>
        <w:t xml:space="preserve">религиозен </w:t>
      </w:r>
      <w:r w:rsidR="00391F77">
        <w:rPr>
          <w:lang w:val="bg-BG" w:eastAsia="bg-BG" w:bidi="ar-SA"/>
        </w:rPr>
        <w:t xml:space="preserve">ритуал, </w:t>
      </w:r>
      <w:r w:rsidR="009E7C0F">
        <w:rPr>
          <w:lang w:val="bg-BG" w:eastAsia="bg-BG" w:bidi="ar-SA"/>
        </w:rPr>
        <w:t>който сега наричаме</w:t>
      </w:r>
      <w:r w:rsidR="00391F77">
        <w:rPr>
          <w:lang w:val="bg-BG" w:eastAsia="bg-BG" w:bidi="ar-SA"/>
        </w:rPr>
        <w:t xml:space="preserve"> </w:t>
      </w:r>
      <w:r w:rsidR="00E67E08">
        <w:rPr>
          <w:lang w:val="bg-BG" w:eastAsia="bg-BG" w:bidi="ar-SA"/>
        </w:rPr>
        <w:t>„</w:t>
      </w:r>
      <w:r w:rsidR="00391F77">
        <w:rPr>
          <w:lang w:val="bg-BG" w:eastAsia="bg-BG" w:bidi="ar-SA"/>
        </w:rPr>
        <w:t>обяд</w:t>
      </w:r>
      <w:r w:rsidR="00E67E08">
        <w:rPr>
          <w:lang w:val="bg-BG" w:eastAsia="bg-BG" w:bidi="ar-SA"/>
        </w:rPr>
        <w:t>”</w:t>
      </w:r>
      <w:r w:rsidR="00391F77">
        <w:rPr>
          <w:lang w:val="bg-BG" w:eastAsia="bg-BG" w:bidi="ar-SA"/>
        </w:rPr>
        <w:t xml:space="preserve">. </w:t>
      </w:r>
      <w:r w:rsidR="00F62A8B">
        <w:rPr>
          <w:lang w:val="bg-BG" w:eastAsia="bg-BG" w:bidi="ar-SA"/>
        </w:rPr>
        <w:t>Т</w:t>
      </w:r>
      <w:r>
        <w:rPr>
          <w:lang w:val="bg-BG" w:eastAsia="bg-BG" w:bidi="ar-SA"/>
        </w:rPr>
        <w:t xml:space="preserve">ой </w:t>
      </w:r>
      <w:r w:rsidR="00F62A8B">
        <w:rPr>
          <w:lang w:val="bg-BG" w:eastAsia="bg-BG" w:bidi="ar-SA"/>
        </w:rPr>
        <w:t>започва</w:t>
      </w:r>
      <w:r w:rsidR="008634D3">
        <w:rPr>
          <w:lang w:val="bg-BG" w:eastAsia="bg-BG" w:bidi="ar-SA"/>
        </w:rPr>
        <w:t xml:space="preserve"> с благодарност към Бога, че </w:t>
      </w:r>
      <w:r>
        <w:rPr>
          <w:lang w:val="bg-BG" w:eastAsia="bg-BG" w:bidi="ar-SA"/>
        </w:rPr>
        <w:t>ни</w:t>
      </w:r>
      <w:r w:rsidR="00F62A8B">
        <w:rPr>
          <w:lang w:val="bg-BG" w:eastAsia="bg-BG" w:bidi="ar-SA"/>
        </w:rPr>
        <w:t xml:space="preserve"> </w:t>
      </w:r>
      <w:r w:rsidR="008634D3">
        <w:rPr>
          <w:lang w:val="bg-BG" w:eastAsia="bg-BG" w:bidi="ar-SA"/>
        </w:rPr>
        <w:t>е осигурил храна</w:t>
      </w:r>
      <w:r w:rsidR="0078311D">
        <w:rPr>
          <w:lang w:val="bg-BG" w:eastAsia="bg-BG" w:bidi="ar-SA"/>
        </w:rPr>
        <w:t>. Следва</w:t>
      </w:r>
      <w:r w:rsidR="008634D3">
        <w:rPr>
          <w:lang w:val="bg-BG" w:eastAsia="bg-BG" w:bidi="ar-SA"/>
        </w:rPr>
        <w:t xml:space="preserve"> молитва </w:t>
      </w:r>
      <w:r w:rsidR="0078311D">
        <w:rPr>
          <w:lang w:val="bg-BG" w:eastAsia="bg-BG" w:bidi="ar-SA"/>
        </w:rPr>
        <w:t xml:space="preserve">към Него </w:t>
      </w:r>
      <w:r w:rsidR="008634D3">
        <w:rPr>
          <w:lang w:val="bg-BG" w:eastAsia="bg-BG" w:bidi="ar-SA"/>
        </w:rPr>
        <w:t xml:space="preserve">да </w:t>
      </w:r>
      <w:r>
        <w:rPr>
          <w:lang w:val="bg-BG" w:eastAsia="bg-BG" w:bidi="ar-SA"/>
        </w:rPr>
        <w:t>ни</w:t>
      </w:r>
      <w:r w:rsidR="00F62A8B">
        <w:rPr>
          <w:lang w:val="bg-BG" w:eastAsia="bg-BG" w:bidi="ar-SA"/>
        </w:rPr>
        <w:t xml:space="preserve"> </w:t>
      </w:r>
      <w:r w:rsidR="008634D3">
        <w:rPr>
          <w:lang w:val="bg-BG" w:eastAsia="bg-BG" w:bidi="ar-SA"/>
        </w:rPr>
        <w:t>осигур</w:t>
      </w:r>
      <w:r w:rsidR="00F62A8B">
        <w:rPr>
          <w:lang w:val="bg-BG" w:eastAsia="bg-BG" w:bidi="ar-SA"/>
        </w:rPr>
        <w:t>и</w:t>
      </w:r>
      <w:r w:rsidR="0078311D">
        <w:rPr>
          <w:lang w:val="bg-BG" w:eastAsia="bg-BG" w:bidi="ar-SA"/>
        </w:rPr>
        <w:t xml:space="preserve"> храна и </w:t>
      </w:r>
      <w:r w:rsidR="00F62A8B">
        <w:rPr>
          <w:lang w:val="bg-BG" w:eastAsia="bg-BG" w:bidi="ar-SA"/>
        </w:rPr>
        <w:t>утре</w:t>
      </w:r>
      <w:r w:rsidR="008634D3">
        <w:rPr>
          <w:lang w:val="bg-BG" w:eastAsia="bg-BG" w:bidi="ar-SA"/>
        </w:rPr>
        <w:t xml:space="preserve">. </w:t>
      </w:r>
      <w:r>
        <w:rPr>
          <w:lang w:val="bg-BG" w:eastAsia="bg-BG" w:bidi="ar-SA"/>
        </w:rPr>
        <w:t>Н</w:t>
      </w:r>
      <w:r w:rsidR="00391F77">
        <w:rPr>
          <w:lang w:val="bg-BG" w:eastAsia="bg-BG" w:bidi="ar-SA"/>
        </w:rPr>
        <w:t xml:space="preserve">якога думата </w:t>
      </w:r>
      <w:r w:rsidR="00E67E08">
        <w:rPr>
          <w:lang w:val="bg-BG" w:eastAsia="bg-BG" w:bidi="ar-SA"/>
        </w:rPr>
        <w:t>„</w:t>
      </w:r>
      <w:r w:rsidR="00391F77">
        <w:rPr>
          <w:lang w:val="bg-BG" w:eastAsia="bg-BG" w:bidi="ar-SA"/>
        </w:rPr>
        <w:t>обяд</w:t>
      </w:r>
      <w:r w:rsidR="00E67E08">
        <w:rPr>
          <w:lang w:val="bg-BG" w:eastAsia="bg-BG" w:bidi="ar-SA"/>
        </w:rPr>
        <w:t>”</w:t>
      </w:r>
      <w:r w:rsidR="00391F77">
        <w:rPr>
          <w:lang w:val="bg-BG" w:eastAsia="bg-BG" w:bidi="ar-SA"/>
        </w:rPr>
        <w:t xml:space="preserve"> не е </w:t>
      </w:r>
      <w:r w:rsidR="008918C1">
        <w:rPr>
          <w:lang w:val="bg-BG" w:eastAsia="bg-BG" w:bidi="ar-SA"/>
        </w:rPr>
        <w:t>била синоним на</w:t>
      </w:r>
      <w:r w:rsidR="00391F77">
        <w:rPr>
          <w:lang w:val="bg-BG" w:eastAsia="bg-BG" w:bidi="ar-SA"/>
        </w:rPr>
        <w:t xml:space="preserve"> пладне (средата на деня)</w:t>
      </w:r>
      <w:r>
        <w:rPr>
          <w:lang w:val="bg-BG" w:eastAsia="bg-BG" w:bidi="ar-SA"/>
        </w:rPr>
        <w:t xml:space="preserve"> като сега</w:t>
      </w:r>
      <w:r w:rsidR="00391F77">
        <w:rPr>
          <w:lang w:val="bg-BG" w:eastAsia="bg-BG" w:bidi="ar-SA"/>
        </w:rPr>
        <w:t xml:space="preserve">. Дори в днешни дни, не навсякъде по света се яде по пладне. </w:t>
      </w:r>
      <w:r>
        <w:rPr>
          <w:lang w:val="bg-BG" w:eastAsia="bg-BG" w:bidi="ar-SA"/>
        </w:rPr>
        <w:t xml:space="preserve">Обърнете внимание, че думата „обяд” има еднакъв корен с „ядене” и глагола „ядем”. </w:t>
      </w:r>
      <w:r w:rsidR="00391F77">
        <w:rPr>
          <w:lang w:val="bg-BG" w:eastAsia="bg-BG" w:bidi="ar-SA"/>
        </w:rPr>
        <w:t>Е</w:t>
      </w:r>
      <w:r w:rsidR="00391F77">
        <w:rPr>
          <w:lang w:val="de-DE" w:eastAsia="bg-BG" w:bidi="ar-SA"/>
        </w:rPr>
        <w:t xml:space="preserve">волюцията на </w:t>
      </w:r>
      <w:r w:rsidR="00391F77">
        <w:rPr>
          <w:lang w:val="bg-BG" w:eastAsia="bg-BG" w:bidi="ar-SA"/>
        </w:rPr>
        <w:t xml:space="preserve">храненето </w:t>
      </w:r>
      <w:r w:rsidR="00B5520A">
        <w:rPr>
          <w:lang w:val="bg-BG" w:eastAsia="bg-BG" w:bidi="ar-SA"/>
        </w:rPr>
        <w:t>от дъ</w:t>
      </w:r>
      <w:r w:rsidR="008634D3">
        <w:rPr>
          <w:lang w:val="bg-BG" w:eastAsia="bg-BG" w:bidi="ar-SA"/>
        </w:rPr>
        <w:t xml:space="preserve">лбока древност до наши дни </w:t>
      </w:r>
      <w:r w:rsidR="00391F77">
        <w:rPr>
          <w:lang w:val="bg-BG" w:eastAsia="bg-BG" w:bidi="ar-SA"/>
        </w:rPr>
        <w:t xml:space="preserve">е описана </w:t>
      </w:r>
      <w:hyperlink r:id="rId13" w:history="1">
        <w:r w:rsidR="00391F77" w:rsidRPr="002C77C4">
          <w:rPr>
            <w:rStyle w:val="Hyperlink"/>
            <w:lang w:val="bg-BG" w:eastAsia="bg-BG" w:bidi="ar-SA"/>
          </w:rPr>
          <w:t>тук</w:t>
        </w:r>
      </w:hyperlink>
      <w:r w:rsidR="00391F77">
        <w:rPr>
          <w:lang w:val="bg-BG" w:eastAsia="bg-BG" w:bidi="ar-SA"/>
        </w:rPr>
        <w:t xml:space="preserve"> и </w:t>
      </w:r>
      <w:hyperlink r:id="rId14" w:history="1">
        <w:r w:rsidR="00391F77" w:rsidRPr="000521DD">
          <w:rPr>
            <w:rStyle w:val="Hyperlink"/>
            <w:lang w:val="bg-BG" w:eastAsia="bg-BG" w:bidi="ar-SA"/>
          </w:rPr>
          <w:t>тук</w:t>
        </w:r>
      </w:hyperlink>
      <w:r w:rsidR="00391F77">
        <w:rPr>
          <w:lang w:val="bg-BG" w:eastAsia="bg-BG" w:bidi="ar-SA"/>
        </w:rPr>
        <w:t>.</w:t>
      </w:r>
    </w:p>
    <w:p w:rsidR="00391F77" w:rsidRDefault="00391F77" w:rsidP="00391F77">
      <w:pPr>
        <w:pStyle w:val="NoSpacing"/>
        <w:rPr>
          <w:lang w:val="bg-BG" w:eastAsia="bg-BG" w:bidi="ar-SA"/>
        </w:rPr>
      </w:pPr>
      <w:r>
        <w:rPr>
          <w:lang w:val="bg-BG" w:eastAsia="bg-BG" w:bidi="ar-SA"/>
        </w:rPr>
        <w:t xml:space="preserve">Преди около 8000 години се оформят две обществени класи (съсловия) </w:t>
      </w:r>
      <w:r w:rsidR="00FB67BC">
        <w:rPr>
          <w:lang w:val="bg-BG" w:eastAsia="bg-BG" w:bidi="ar-SA"/>
        </w:rPr>
        <w:t xml:space="preserve">с разклатено здраве </w:t>
      </w:r>
      <w:r w:rsidR="008634D3">
        <w:rPr>
          <w:lang w:val="bg-BG" w:eastAsia="bg-BG" w:bidi="ar-SA"/>
        </w:rPr>
        <w:t xml:space="preserve">поради нездравословен начин на живот </w:t>
      </w:r>
      <w:r>
        <w:rPr>
          <w:lang w:val="bg-BG" w:eastAsia="bg-BG" w:bidi="ar-SA"/>
        </w:rPr>
        <w:t>- духов</w:t>
      </w:r>
      <w:r w:rsidR="00183B86">
        <w:rPr>
          <w:lang w:val="bg-BG" w:eastAsia="bg-BG" w:bidi="ar-SA"/>
        </w:rPr>
        <w:t>енство</w:t>
      </w:r>
      <w:r>
        <w:rPr>
          <w:lang w:val="bg-BG" w:eastAsia="bg-BG" w:bidi="ar-SA"/>
        </w:rPr>
        <w:t xml:space="preserve"> и аристокрация. </w:t>
      </w:r>
      <w:r w:rsidR="00F62A8B">
        <w:rPr>
          <w:lang w:val="bg-BG" w:eastAsia="bg-BG" w:bidi="ar-SA"/>
        </w:rPr>
        <w:t>Първо</w:t>
      </w:r>
      <w:r w:rsidR="00B5520A">
        <w:rPr>
          <w:lang w:val="bg-BG" w:eastAsia="bg-BG" w:bidi="ar-SA"/>
        </w:rPr>
        <w:t xml:space="preserve"> а</w:t>
      </w:r>
      <w:r>
        <w:rPr>
          <w:lang w:val="bg-BG" w:eastAsia="bg-BG" w:bidi="ar-SA"/>
        </w:rPr>
        <w:t>зиатски</w:t>
      </w:r>
      <w:r w:rsidR="00F62A8B">
        <w:rPr>
          <w:lang w:val="bg-BG" w:eastAsia="bg-BG" w:bidi="ar-SA"/>
        </w:rPr>
        <w:t>те</w:t>
      </w:r>
      <w:r>
        <w:rPr>
          <w:lang w:val="bg-BG" w:eastAsia="bg-BG" w:bidi="ar-SA"/>
        </w:rPr>
        <w:t xml:space="preserve"> духовници установили, че две удоволствия</w:t>
      </w:r>
      <w:r w:rsidR="00B33E74">
        <w:rPr>
          <w:lang w:val="bg-BG" w:eastAsia="bg-BG" w:bidi="ar-SA"/>
        </w:rPr>
        <w:t xml:space="preserve"> ги правят болнави</w:t>
      </w:r>
      <w:r>
        <w:rPr>
          <w:lang w:val="bg-BG" w:eastAsia="bg-BG" w:bidi="ar-SA"/>
        </w:rPr>
        <w:t>:</w:t>
      </w:r>
    </w:p>
    <w:p w:rsidR="00391F77" w:rsidRDefault="00391F77" w:rsidP="00B5520A">
      <w:pPr>
        <w:pStyle w:val="NoSpacing"/>
        <w:ind w:left="567"/>
        <w:rPr>
          <w:lang w:val="bg-BG" w:eastAsia="bg-BG" w:bidi="ar-SA"/>
        </w:rPr>
      </w:pPr>
      <w:r>
        <w:rPr>
          <w:lang w:val="bg-BG" w:eastAsia="bg-BG" w:bidi="ar-SA"/>
        </w:rPr>
        <w:t>1. хранене всеки ден</w:t>
      </w:r>
      <w:r w:rsidR="00503B11">
        <w:rPr>
          <w:lang w:val="bg-BG" w:eastAsia="bg-BG" w:bidi="ar-SA"/>
        </w:rPr>
        <w:t xml:space="preserve"> </w:t>
      </w:r>
      <w:r w:rsidR="008512B4">
        <w:rPr>
          <w:lang w:val="bg-BG" w:eastAsia="bg-BG" w:bidi="ar-SA"/>
        </w:rPr>
        <w:t>(</w:t>
      </w:r>
      <w:r w:rsidR="00717E7F">
        <w:rPr>
          <w:lang w:val="bg-BG" w:eastAsia="bg-BG" w:bidi="ar-SA"/>
        </w:rPr>
        <w:t xml:space="preserve">хора, </w:t>
      </w:r>
      <w:r>
        <w:rPr>
          <w:lang w:val="bg-BG" w:eastAsia="bg-BG" w:bidi="ar-SA"/>
        </w:rPr>
        <w:t>които ядат по няколко пъти на ден</w:t>
      </w:r>
      <w:r w:rsidR="00B33E74">
        <w:rPr>
          <w:lang w:val="bg-BG" w:eastAsia="bg-BG" w:bidi="ar-SA"/>
        </w:rPr>
        <w:t>, стават по-болнави</w:t>
      </w:r>
      <w:r w:rsidR="008512B4">
        <w:rPr>
          <w:lang w:val="bg-BG" w:eastAsia="bg-BG" w:bidi="ar-SA"/>
        </w:rPr>
        <w:t>)</w:t>
      </w:r>
      <w:r>
        <w:rPr>
          <w:lang w:val="bg-BG" w:eastAsia="bg-BG" w:bidi="ar-SA"/>
        </w:rPr>
        <w:t xml:space="preserve"> и </w:t>
      </w:r>
    </w:p>
    <w:p w:rsidR="00391F77" w:rsidRDefault="00391F77" w:rsidP="00B5520A">
      <w:pPr>
        <w:pStyle w:val="NoSpacing"/>
        <w:ind w:left="567"/>
        <w:rPr>
          <w:lang w:val="bg-BG" w:eastAsia="bg-BG" w:bidi="ar-SA"/>
        </w:rPr>
      </w:pPr>
      <w:r>
        <w:rPr>
          <w:lang w:val="bg-BG" w:eastAsia="bg-BG" w:bidi="ar-SA"/>
        </w:rPr>
        <w:t xml:space="preserve">2. живот без </w:t>
      </w:r>
      <w:r w:rsidR="00FB67BC">
        <w:rPr>
          <w:lang w:val="bg-BG" w:eastAsia="bg-BG" w:bidi="ar-SA"/>
        </w:rPr>
        <w:t xml:space="preserve">да се </w:t>
      </w:r>
      <w:r>
        <w:rPr>
          <w:lang w:val="bg-BG" w:eastAsia="bg-BG" w:bidi="ar-SA"/>
        </w:rPr>
        <w:t>умор</w:t>
      </w:r>
      <w:r w:rsidR="00FB67BC">
        <w:rPr>
          <w:lang w:val="bg-BG" w:eastAsia="bg-BG" w:bidi="ar-SA"/>
        </w:rPr>
        <w:t>яв</w:t>
      </w:r>
      <w:r>
        <w:rPr>
          <w:lang w:val="bg-BG" w:eastAsia="bg-BG" w:bidi="ar-SA"/>
        </w:rPr>
        <w:t>а</w:t>
      </w:r>
      <w:r w:rsidR="00FB67BC">
        <w:rPr>
          <w:lang w:val="bg-BG" w:eastAsia="bg-BG" w:bidi="ar-SA"/>
        </w:rPr>
        <w:t>т</w:t>
      </w:r>
      <w:r>
        <w:rPr>
          <w:lang w:val="bg-BG" w:eastAsia="bg-BG" w:bidi="ar-SA"/>
        </w:rPr>
        <w:t xml:space="preserve"> мускули </w:t>
      </w:r>
      <w:r w:rsidR="008512B4">
        <w:rPr>
          <w:lang w:val="bg-BG" w:eastAsia="bg-BG" w:bidi="ar-SA"/>
        </w:rPr>
        <w:t xml:space="preserve"> (които </w:t>
      </w:r>
      <w:r w:rsidR="009E7C0F">
        <w:rPr>
          <w:lang w:val="bg-BG" w:eastAsia="bg-BG" w:bidi="ar-SA"/>
        </w:rPr>
        <w:t xml:space="preserve">повече </w:t>
      </w:r>
      <w:r w:rsidR="008512B4">
        <w:rPr>
          <w:lang w:val="bg-BG" w:eastAsia="bg-BG" w:bidi="ar-SA"/>
        </w:rPr>
        <w:t>мързелуват</w:t>
      </w:r>
      <w:r w:rsidR="00B33E74">
        <w:rPr>
          <w:lang w:val="bg-BG" w:eastAsia="bg-BG" w:bidi="ar-SA"/>
        </w:rPr>
        <w:t>, стават по-болнави</w:t>
      </w:r>
      <w:r w:rsidR="008512B4">
        <w:rPr>
          <w:lang w:val="bg-BG" w:eastAsia="bg-BG" w:bidi="ar-SA"/>
        </w:rPr>
        <w:t>)</w:t>
      </w:r>
      <w:r>
        <w:rPr>
          <w:lang w:val="bg-BG" w:eastAsia="bg-BG" w:bidi="ar-SA"/>
        </w:rPr>
        <w:t>.</w:t>
      </w:r>
    </w:p>
    <w:p w:rsidR="0041249A" w:rsidRDefault="00F62A8B" w:rsidP="00391F77">
      <w:pPr>
        <w:pStyle w:val="NoSpacing"/>
        <w:rPr>
          <w:lang w:val="bg-BG" w:eastAsia="bg-BG" w:bidi="ar-SA"/>
        </w:rPr>
      </w:pPr>
      <w:r>
        <w:rPr>
          <w:lang w:val="bg-BG" w:eastAsia="bg-BG" w:bidi="ar-SA"/>
        </w:rPr>
        <w:t>Д</w:t>
      </w:r>
      <w:r w:rsidR="00391F77">
        <w:rPr>
          <w:lang w:val="bg-BG" w:eastAsia="bg-BG" w:bidi="ar-SA"/>
        </w:rPr>
        <w:t>ревни</w:t>
      </w:r>
      <w:r w:rsidR="008918C1">
        <w:rPr>
          <w:lang w:val="bg-BG" w:eastAsia="bg-BG" w:bidi="ar-SA"/>
        </w:rPr>
        <w:t>те</w:t>
      </w:r>
      <w:r w:rsidR="00391F77">
        <w:rPr>
          <w:lang w:val="bg-BG" w:eastAsia="bg-BG" w:bidi="ar-SA"/>
        </w:rPr>
        <w:t xml:space="preserve"> религии възприемат здравословен начин на живот с </w:t>
      </w:r>
      <w:r w:rsidR="00B5520A">
        <w:rPr>
          <w:lang w:val="bg-BG" w:eastAsia="bg-BG" w:bidi="ar-SA"/>
        </w:rPr>
        <w:t>намалена</w:t>
      </w:r>
      <w:r w:rsidR="009E7C0F">
        <w:rPr>
          <w:lang w:val="bg-BG" w:eastAsia="bg-BG" w:bidi="ar-SA"/>
        </w:rPr>
        <w:t xml:space="preserve"> консумация на</w:t>
      </w:r>
      <w:r w:rsidR="00391F77">
        <w:rPr>
          <w:lang w:val="bg-BG" w:eastAsia="bg-BG" w:bidi="ar-SA"/>
        </w:rPr>
        <w:t xml:space="preserve"> храна</w:t>
      </w:r>
      <w:r w:rsidR="00B5520A">
        <w:rPr>
          <w:lang w:val="bg-BG" w:eastAsia="bg-BG" w:bidi="ar-SA"/>
        </w:rPr>
        <w:t xml:space="preserve"> и увеличена умора на мускули</w:t>
      </w:r>
      <w:r w:rsidR="00391F77">
        <w:rPr>
          <w:lang w:val="bg-BG" w:eastAsia="bg-BG" w:bidi="ar-SA"/>
        </w:rPr>
        <w:t xml:space="preserve">. </w:t>
      </w:r>
      <w:r w:rsidR="00E67E08">
        <w:rPr>
          <w:lang w:val="bg-BG" w:eastAsia="bg-BG" w:bidi="ar-SA"/>
        </w:rPr>
        <w:t>Азиатски религии повеляват „Дай вечерята на врага си!”</w:t>
      </w:r>
      <w:r w:rsidR="00B5520A">
        <w:rPr>
          <w:lang w:val="bg-BG" w:eastAsia="bg-BG" w:bidi="ar-SA"/>
        </w:rPr>
        <w:t xml:space="preserve"> и въвеждат уморителни религиозни ритуали</w:t>
      </w:r>
      <w:r w:rsidR="00E67E08">
        <w:rPr>
          <w:lang w:val="bg-BG" w:eastAsia="bg-BG" w:bidi="ar-SA"/>
        </w:rPr>
        <w:t>.</w:t>
      </w:r>
      <w:r w:rsidR="008918C1">
        <w:rPr>
          <w:lang w:val="bg-BG" w:eastAsia="bg-BG" w:bidi="ar-SA"/>
        </w:rPr>
        <w:t xml:space="preserve"> Ю</w:t>
      </w:r>
      <w:r w:rsidR="00391F77">
        <w:rPr>
          <w:lang w:val="bg-BG" w:eastAsia="bg-BG" w:bidi="ar-SA"/>
        </w:rPr>
        <w:t>деите пост</w:t>
      </w:r>
      <w:r w:rsidR="008918C1">
        <w:rPr>
          <w:lang w:val="bg-BG" w:eastAsia="bg-BG" w:bidi="ar-SA"/>
        </w:rPr>
        <w:t xml:space="preserve">ят </w:t>
      </w:r>
      <w:r w:rsidR="0041249A">
        <w:rPr>
          <w:lang w:val="bg-BG" w:eastAsia="bg-BG" w:bidi="ar-SA"/>
        </w:rPr>
        <w:t>(</w:t>
      </w:r>
      <w:r w:rsidR="008918C1">
        <w:rPr>
          <w:lang w:val="bg-BG" w:eastAsia="bg-BG" w:bidi="ar-SA"/>
        </w:rPr>
        <w:t>не ядат нищо</w:t>
      </w:r>
      <w:r w:rsidR="0041249A">
        <w:rPr>
          <w:lang w:val="bg-BG" w:eastAsia="bg-BG" w:bidi="ar-SA"/>
        </w:rPr>
        <w:t>)</w:t>
      </w:r>
      <w:r w:rsidR="00391F77">
        <w:rPr>
          <w:lang w:val="bg-BG" w:eastAsia="bg-BG" w:bidi="ar-SA"/>
        </w:rPr>
        <w:t xml:space="preserve"> през два дена от </w:t>
      </w:r>
      <w:r w:rsidR="00E67E08">
        <w:rPr>
          <w:lang w:val="bg-BG" w:eastAsia="bg-BG" w:bidi="ar-SA"/>
        </w:rPr>
        <w:t xml:space="preserve">всяка </w:t>
      </w:r>
      <w:r w:rsidR="00391F77">
        <w:rPr>
          <w:lang w:val="bg-BG" w:eastAsia="bg-BG" w:bidi="ar-SA"/>
        </w:rPr>
        <w:t xml:space="preserve">седмица - понеделник и четвъртък. През тези дни се пие само вода. </w:t>
      </w:r>
      <w:r w:rsidR="0041249A">
        <w:rPr>
          <w:lang w:val="bg-BG" w:eastAsia="bg-BG" w:bidi="ar-SA"/>
        </w:rPr>
        <w:t>Обърнете внимание, че това е начин на живот, а не</w:t>
      </w:r>
      <w:r w:rsidR="00717E7F">
        <w:rPr>
          <w:lang w:val="bg-BG" w:eastAsia="bg-BG" w:bidi="ar-SA"/>
        </w:rPr>
        <w:t xml:space="preserve"> както сега</w:t>
      </w:r>
      <w:r w:rsidR="0041249A">
        <w:rPr>
          <w:lang w:val="bg-BG" w:eastAsia="bg-BG" w:bidi="ar-SA"/>
        </w:rPr>
        <w:t xml:space="preserve"> ритуал</w:t>
      </w:r>
      <w:r w:rsidR="00735DC9">
        <w:rPr>
          <w:lang w:val="bg-BG" w:eastAsia="bg-BG" w:bidi="ar-SA"/>
        </w:rPr>
        <w:t>но постене</w:t>
      </w:r>
      <w:r w:rsidR="0041249A">
        <w:rPr>
          <w:lang w:val="bg-BG" w:eastAsia="bg-BG" w:bidi="ar-SA"/>
        </w:rPr>
        <w:t xml:space="preserve"> спазван</w:t>
      </w:r>
      <w:r w:rsidR="00735DC9">
        <w:rPr>
          <w:lang w:val="bg-BG" w:eastAsia="bg-BG" w:bidi="ar-SA"/>
        </w:rPr>
        <w:t>о</w:t>
      </w:r>
      <w:r w:rsidR="0041249A">
        <w:rPr>
          <w:lang w:val="bg-BG" w:eastAsia="bg-BG" w:bidi="ar-SA"/>
        </w:rPr>
        <w:t xml:space="preserve"> през малка част от годината.</w:t>
      </w:r>
    </w:p>
    <w:p w:rsidR="00391F77" w:rsidRDefault="00391F77" w:rsidP="00391F77">
      <w:pPr>
        <w:pStyle w:val="NoSpacing"/>
        <w:rPr>
          <w:lang w:val="bg-BG" w:eastAsia="bg-BG" w:bidi="ar-SA"/>
        </w:rPr>
      </w:pPr>
      <w:r>
        <w:rPr>
          <w:lang w:val="bg-BG" w:eastAsia="bg-BG" w:bidi="ar-SA"/>
        </w:rPr>
        <w:t>Християнството възниква от юдеизма преди около 2000 години</w:t>
      </w:r>
      <w:r w:rsidR="0041249A">
        <w:rPr>
          <w:lang w:val="bg-BG" w:eastAsia="bg-BG" w:bidi="ar-SA"/>
        </w:rPr>
        <w:t>, затова</w:t>
      </w:r>
      <w:r>
        <w:rPr>
          <w:lang w:val="bg-BG" w:eastAsia="bg-BG" w:bidi="ar-SA"/>
        </w:rPr>
        <w:t xml:space="preserve"> възприема два постни дни, </w:t>
      </w:r>
      <w:r w:rsidR="00717E7F">
        <w:rPr>
          <w:lang w:val="bg-BG" w:eastAsia="bg-BG" w:bidi="ar-SA"/>
        </w:rPr>
        <w:t>в които не се яде нищо. Изменя дните</w:t>
      </w:r>
      <w:r w:rsidR="00ED2B48">
        <w:rPr>
          <w:lang w:val="bg-BG" w:eastAsia="bg-BG" w:bidi="ar-SA"/>
        </w:rPr>
        <w:t xml:space="preserve"> с</w:t>
      </w:r>
      <w:r>
        <w:rPr>
          <w:lang w:val="bg-BG" w:eastAsia="bg-BG" w:bidi="ar-SA"/>
        </w:rPr>
        <w:t>лед смъртта на Христос</w:t>
      </w:r>
      <w:r w:rsidR="00717E7F">
        <w:rPr>
          <w:lang w:val="bg-BG" w:eastAsia="bg-BG" w:bidi="ar-SA"/>
        </w:rPr>
        <w:t>, защото Т</w:t>
      </w:r>
      <w:r>
        <w:rPr>
          <w:lang w:val="bg-BG" w:eastAsia="bg-BG" w:bidi="ar-SA"/>
        </w:rPr>
        <w:t>ой е разпънат на кръст в сряда и умира в петък.</w:t>
      </w:r>
      <w:r w:rsidR="0041249A">
        <w:rPr>
          <w:lang w:val="bg-BG" w:eastAsia="bg-BG" w:bidi="ar-SA"/>
        </w:rPr>
        <w:t xml:space="preserve"> </w:t>
      </w:r>
      <w:r w:rsidR="008918C1">
        <w:rPr>
          <w:lang w:val="bg-BG" w:eastAsia="bg-BG" w:bidi="ar-SA"/>
        </w:rPr>
        <w:t>През Средновековието, православни владици въвеждат понятието „постна” храна и разрешават нейното ядене по време на пости</w:t>
      </w:r>
      <w:r w:rsidR="006725A0">
        <w:rPr>
          <w:lang w:val="bg-BG" w:eastAsia="bg-BG" w:bidi="ar-SA"/>
        </w:rPr>
        <w:t>. Така</w:t>
      </w:r>
      <w:r w:rsidR="008918C1">
        <w:rPr>
          <w:lang w:val="bg-BG" w:eastAsia="bg-BG" w:bidi="ar-SA"/>
        </w:rPr>
        <w:t xml:space="preserve"> ликвидират ползите за здравето от истинското постене </w:t>
      </w:r>
      <w:r w:rsidR="00735DC9">
        <w:rPr>
          <w:lang w:val="bg-BG" w:eastAsia="bg-BG" w:bidi="ar-SA"/>
        </w:rPr>
        <w:t>(</w:t>
      </w:r>
      <w:r w:rsidR="008918C1">
        <w:rPr>
          <w:lang w:val="bg-BG" w:eastAsia="bg-BG" w:bidi="ar-SA"/>
        </w:rPr>
        <w:t>без храна</w:t>
      </w:r>
      <w:r w:rsidR="00735DC9">
        <w:rPr>
          <w:lang w:val="bg-BG" w:eastAsia="bg-BG" w:bidi="ar-SA"/>
        </w:rPr>
        <w:t xml:space="preserve"> и без мързелуване)</w:t>
      </w:r>
      <w:r w:rsidR="008918C1">
        <w:rPr>
          <w:lang w:val="bg-BG" w:eastAsia="bg-BG" w:bidi="ar-SA"/>
        </w:rPr>
        <w:t xml:space="preserve">. </w:t>
      </w:r>
      <w:r w:rsidR="00F62A8B">
        <w:rPr>
          <w:lang w:val="bg-BG" w:eastAsia="bg-BG" w:bidi="ar-SA"/>
        </w:rPr>
        <w:t>Интерес</w:t>
      </w:r>
      <w:r w:rsidR="00735DC9">
        <w:rPr>
          <w:lang w:val="bg-BG" w:eastAsia="bg-BG" w:bidi="ar-SA"/>
        </w:rPr>
        <w:t>но</w:t>
      </w:r>
      <w:r w:rsidR="00414C08">
        <w:rPr>
          <w:lang w:val="bg-BG" w:eastAsia="bg-BG" w:bidi="ar-SA"/>
        </w:rPr>
        <w:t xml:space="preserve"> тълкуване на постенето </w:t>
      </w:r>
      <w:r w:rsidR="00ED2B48">
        <w:rPr>
          <w:lang w:val="bg-BG" w:eastAsia="bg-BG" w:bidi="ar-SA"/>
        </w:rPr>
        <w:t xml:space="preserve">от религиозна гледна точка </w:t>
      </w:r>
      <w:r w:rsidR="00414C08">
        <w:rPr>
          <w:lang w:val="bg-BG" w:eastAsia="bg-BG" w:bidi="ar-SA"/>
        </w:rPr>
        <w:t xml:space="preserve">има </w:t>
      </w:r>
      <w:hyperlink r:id="rId15" w:history="1">
        <w:r w:rsidR="00414C08" w:rsidRPr="00414C08">
          <w:rPr>
            <w:rStyle w:val="Hyperlink"/>
            <w:lang w:val="bg-BG" w:eastAsia="bg-BG" w:bidi="ar-SA"/>
          </w:rPr>
          <w:t>тук</w:t>
        </w:r>
      </w:hyperlink>
      <w:r w:rsidR="00414C08">
        <w:rPr>
          <w:lang w:val="bg-BG" w:eastAsia="bg-BG" w:bidi="ar-SA"/>
        </w:rPr>
        <w:t>.</w:t>
      </w:r>
    </w:p>
    <w:p w:rsidR="00391F77" w:rsidRDefault="00AC3940" w:rsidP="0041249A">
      <w:pPr>
        <w:pStyle w:val="NoSpacing"/>
        <w:spacing w:after="0" w:afterAutospacing="0"/>
        <w:jc w:val="center"/>
        <w:rPr>
          <w:lang w:val="bg-BG" w:eastAsia="bg-BG" w:bidi="ar-SA"/>
        </w:rPr>
      </w:pPr>
      <w:r>
        <w:rPr>
          <w:lang w:val="bg-BG" w:eastAsia="bg-BG" w:bidi="ar-SA"/>
        </w:rPr>
        <w:t>ОЩЕ</w:t>
      </w:r>
      <w:r w:rsidR="00ED7425">
        <w:rPr>
          <w:lang w:val="bg-BG" w:eastAsia="bg-BG" w:bidi="ar-SA"/>
        </w:rPr>
        <w:t xml:space="preserve"> ЗА </w:t>
      </w:r>
      <w:r w:rsidR="00414C08">
        <w:rPr>
          <w:lang w:val="bg-BG" w:eastAsia="bg-BG" w:bidi="ar-SA"/>
        </w:rPr>
        <w:t>БЛАЖНАТА ХРАНА</w:t>
      </w:r>
    </w:p>
    <w:p w:rsidR="006725A0" w:rsidRDefault="00414C08" w:rsidP="0041249A">
      <w:pPr>
        <w:pStyle w:val="NoSpacing"/>
        <w:spacing w:before="0" w:beforeAutospacing="0"/>
        <w:rPr>
          <w:lang w:val="bg-BG" w:eastAsia="bg-BG" w:bidi="ar-SA"/>
        </w:rPr>
      </w:pPr>
      <w:r>
        <w:rPr>
          <w:lang w:val="bg-BG" w:eastAsia="bg-BG" w:bidi="ar-SA"/>
        </w:rPr>
        <w:t xml:space="preserve">Еволюцията е създала майчиното мляко като най-здравословна храна за подрастващия организъм. </w:t>
      </w:r>
      <w:r w:rsidR="00717E7F">
        <w:rPr>
          <w:lang w:val="bg-BG" w:eastAsia="bg-BG" w:bidi="ar-SA"/>
        </w:rPr>
        <w:t>Млякот</w:t>
      </w:r>
      <w:r w:rsidR="00ED2B48">
        <w:rPr>
          <w:lang w:val="bg-BG" w:eastAsia="bg-BG" w:bidi="ar-SA"/>
        </w:rPr>
        <w:t xml:space="preserve">о е богато на </w:t>
      </w:r>
      <w:r w:rsidR="006725A0">
        <w:rPr>
          <w:lang w:val="bg-BG" w:eastAsia="bg-BG" w:bidi="ar-SA"/>
        </w:rPr>
        <w:t xml:space="preserve">наситени </w:t>
      </w:r>
      <w:r w:rsidR="00ED2B48">
        <w:rPr>
          <w:lang w:val="bg-BG" w:eastAsia="bg-BG" w:bidi="ar-SA"/>
        </w:rPr>
        <w:t xml:space="preserve">мазнини, които </w:t>
      </w:r>
      <w:r w:rsidR="00F62A8B">
        <w:rPr>
          <w:lang w:val="bg-BG" w:eastAsia="bg-BG" w:bidi="ar-SA"/>
        </w:rPr>
        <w:t>заблудени</w:t>
      </w:r>
      <w:r w:rsidR="00ED2B48">
        <w:rPr>
          <w:lang w:val="bg-BG" w:eastAsia="bg-BG" w:bidi="ar-SA"/>
        </w:rPr>
        <w:t xml:space="preserve"> учени обявяват </w:t>
      </w:r>
      <w:r w:rsidR="00717E7F">
        <w:rPr>
          <w:lang w:val="bg-BG" w:eastAsia="bg-BG" w:bidi="ar-SA"/>
        </w:rPr>
        <w:t xml:space="preserve">за вредни </w:t>
      </w:r>
      <w:r w:rsidR="00735DC9">
        <w:rPr>
          <w:lang w:val="bg-BG" w:eastAsia="bg-BG" w:bidi="ar-SA"/>
        </w:rPr>
        <w:t xml:space="preserve">преди 70 години </w:t>
      </w:r>
      <w:r w:rsidR="00ED2B48">
        <w:rPr>
          <w:lang w:val="bg-BG" w:eastAsia="bg-BG" w:bidi="ar-SA"/>
        </w:rPr>
        <w:t xml:space="preserve">. Нима </w:t>
      </w:r>
      <w:r w:rsidR="006725A0">
        <w:rPr>
          <w:lang w:val="bg-BG" w:eastAsia="bg-BG" w:bidi="ar-SA"/>
        </w:rPr>
        <w:t xml:space="preserve">еволюцията може да </w:t>
      </w:r>
      <w:r w:rsidR="00ED2B48">
        <w:rPr>
          <w:lang w:val="bg-BG" w:eastAsia="bg-BG" w:bidi="ar-SA"/>
        </w:rPr>
        <w:t>прави грешк</w:t>
      </w:r>
      <w:r w:rsidR="006725A0">
        <w:rPr>
          <w:lang w:val="bg-BG" w:eastAsia="bg-BG" w:bidi="ar-SA"/>
        </w:rPr>
        <w:t>и</w:t>
      </w:r>
      <w:r w:rsidR="00ED2B48">
        <w:rPr>
          <w:lang w:val="bg-BG" w:eastAsia="bg-BG" w:bidi="ar-SA"/>
        </w:rPr>
        <w:t xml:space="preserve">? Явно </w:t>
      </w:r>
      <w:r w:rsidR="006725A0">
        <w:rPr>
          <w:lang w:val="bg-BG" w:eastAsia="bg-BG" w:bidi="ar-SA"/>
        </w:rPr>
        <w:t xml:space="preserve">някогашните </w:t>
      </w:r>
      <w:r w:rsidR="00ED2B48">
        <w:rPr>
          <w:lang w:val="bg-BG" w:eastAsia="bg-BG" w:bidi="ar-SA"/>
        </w:rPr>
        <w:t>учени</w:t>
      </w:r>
      <w:r w:rsidR="006725A0">
        <w:rPr>
          <w:lang w:val="bg-BG" w:eastAsia="bg-BG" w:bidi="ar-SA"/>
        </w:rPr>
        <w:t xml:space="preserve"> </w:t>
      </w:r>
      <w:r w:rsidR="00ED2B48">
        <w:rPr>
          <w:lang w:val="bg-BG" w:eastAsia="bg-BG" w:bidi="ar-SA"/>
        </w:rPr>
        <w:t>греш</w:t>
      </w:r>
      <w:r w:rsidR="006725A0">
        <w:rPr>
          <w:lang w:val="bg-BG" w:eastAsia="bg-BG" w:bidi="ar-SA"/>
        </w:rPr>
        <w:t>ат</w:t>
      </w:r>
      <w:r w:rsidR="00ED2B48">
        <w:rPr>
          <w:lang w:val="bg-BG" w:eastAsia="bg-BG" w:bidi="ar-SA"/>
        </w:rPr>
        <w:t xml:space="preserve">. </w:t>
      </w:r>
      <w:r w:rsidR="00735DC9">
        <w:rPr>
          <w:lang w:val="bg-BG" w:eastAsia="bg-BG" w:bidi="ar-SA"/>
        </w:rPr>
        <w:t xml:space="preserve">В </w:t>
      </w:r>
      <w:r w:rsidR="00ED2B48">
        <w:rPr>
          <w:lang w:val="bg-BG" w:eastAsia="bg-BG" w:bidi="ar-SA"/>
        </w:rPr>
        <w:t>консумира</w:t>
      </w:r>
      <w:r w:rsidR="00735DC9">
        <w:rPr>
          <w:lang w:val="bg-BG" w:eastAsia="bg-BG" w:bidi="ar-SA"/>
        </w:rPr>
        <w:t xml:space="preserve">ното от нас </w:t>
      </w:r>
      <w:r w:rsidR="00ED2B48">
        <w:rPr>
          <w:lang w:val="bg-BG" w:eastAsia="bg-BG" w:bidi="ar-SA"/>
        </w:rPr>
        <w:t>краве</w:t>
      </w:r>
      <w:r>
        <w:rPr>
          <w:lang w:val="bg-BG" w:eastAsia="bg-BG" w:bidi="ar-SA"/>
        </w:rPr>
        <w:t xml:space="preserve"> масло</w:t>
      </w:r>
      <w:r w:rsidR="006725A0">
        <w:rPr>
          <w:lang w:val="bg-BG" w:eastAsia="bg-BG" w:bidi="ar-SA"/>
        </w:rPr>
        <w:t>, м</w:t>
      </w:r>
      <w:r w:rsidR="003A62AD">
        <w:rPr>
          <w:lang w:val="bg-BG" w:eastAsia="bg-BG" w:bidi="ar-SA"/>
        </w:rPr>
        <w:t>азнините са</w:t>
      </w:r>
      <w:r>
        <w:rPr>
          <w:lang w:val="bg-BG" w:eastAsia="bg-BG" w:bidi="ar-SA"/>
        </w:rPr>
        <w:t xml:space="preserve"> наситени</w:t>
      </w:r>
      <w:r w:rsidR="00A5181F">
        <w:rPr>
          <w:lang w:val="bg-BG" w:eastAsia="bg-BG" w:bidi="ar-SA"/>
        </w:rPr>
        <w:t>.</w:t>
      </w:r>
      <w:r w:rsidR="006725A0">
        <w:rPr>
          <w:lang w:val="bg-BG" w:eastAsia="bg-BG" w:bidi="ar-SA"/>
        </w:rPr>
        <w:t xml:space="preserve"> Нашият мозък е изграден предимно от мазнини. </w:t>
      </w:r>
      <w:r w:rsidR="00F62A8B">
        <w:rPr>
          <w:lang w:val="bg-BG" w:eastAsia="bg-BG" w:bidi="ar-SA"/>
        </w:rPr>
        <w:t>Т</w:t>
      </w:r>
      <w:r w:rsidR="006725A0">
        <w:rPr>
          <w:lang w:val="bg-BG" w:eastAsia="bg-BG" w:bidi="ar-SA"/>
        </w:rPr>
        <w:t>лъстини</w:t>
      </w:r>
      <w:r w:rsidR="00F62A8B">
        <w:rPr>
          <w:lang w:val="bg-BG" w:eastAsia="bg-BG" w:bidi="ar-SA"/>
        </w:rPr>
        <w:t>те ни по тялото</w:t>
      </w:r>
      <w:r w:rsidR="006725A0">
        <w:rPr>
          <w:lang w:val="bg-BG" w:eastAsia="bg-BG" w:bidi="ar-SA"/>
        </w:rPr>
        <w:t xml:space="preserve"> </w:t>
      </w:r>
      <w:r w:rsidR="00F62A8B">
        <w:rPr>
          <w:lang w:val="bg-BG" w:eastAsia="bg-BG" w:bidi="ar-SA"/>
        </w:rPr>
        <w:t>представляват живи</w:t>
      </w:r>
      <w:r w:rsidR="006725A0">
        <w:rPr>
          <w:lang w:val="bg-BG" w:eastAsia="bg-BG" w:bidi="ar-SA"/>
        </w:rPr>
        <w:t xml:space="preserve"> </w:t>
      </w:r>
      <w:r w:rsidR="002D0CA6">
        <w:rPr>
          <w:lang w:val="bg-BG" w:eastAsia="bg-BG" w:bidi="ar-SA"/>
        </w:rPr>
        <w:t xml:space="preserve">тъкани </w:t>
      </w:r>
      <w:r w:rsidR="006725A0">
        <w:rPr>
          <w:lang w:val="bg-BG" w:eastAsia="bg-BG" w:bidi="ar-SA"/>
        </w:rPr>
        <w:t>изградени от мастни клетки, които съдържат наситени мазнини.</w:t>
      </w:r>
      <w:r w:rsidR="00717E7F">
        <w:rPr>
          <w:lang w:val="bg-BG" w:eastAsia="bg-BG" w:bidi="ar-SA"/>
        </w:rPr>
        <w:t xml:space="preserve"> Свинската мас и сланината съдържат наситени мазнини.</w:t>
      </w:r>
    </w:p>
    <w:p w:rsidR="006725A0" w:rsidRDefault="002D0CA6" w:rsidP="006725A0">
      <w:pPr>
        <w:pStyle w:val="NoSpacing"/>
        <w:rPr>
          <w:lang w:val="bg-BG" w:eastAsia="bg-BG" w:bidi="ar-SA"/>
        </w:rPr>
      </w:pPr>
      <w:r>
        <w:rPr>
          <w:lang w:val="bg-BG" w:eastAsia="bg-BG" w:bidi="ar-SA"/>
        </w:rPr>
        <w:t>Ние купуваме скъпо</w:t>
      </w:r>
      <w:r w:rsidR="006725A0">
        <w:rPr>
          <w:lang w:val="bg-BG" w:eastAsia="bg-BG" w:bidi="ar-SA"/>
        </w:rPr>
        <w:t xml:space="preserve"> обезмаслено мляко и </w:t>
      </w:r>
      <w:r w:rsidR="00735DC9">
        <w:rPr>
          <w:lang w:val="bg-BG" w:eastAsia="bg-BG" w:bidi="ar-SA"/>
        </w:rPr>
        <w:t xml:space="preserve">още по-скъпо </w:t>
      </w:r>
      <w:r>
        <w:rPr>
          <w:lang w:val="bg-BG" w:eastAsia="bg-BG" w:bidi="ar-SA"/>
        </w:rPr>
        <w:t>краве</w:t>
      </w:r>
      <w:r w:rsidR="006725A0">
        <w:rPr>
          <w:lang w:val="bg-BG" w:eastAsia="bg-BG" w:bidi="ar-SA"/>
        </w:rPr>
        <w:t xml:space="preserve"> масло. Производителите на мляко </w:t>
      </w:r>
      <w:r>
        <w:rPr>
          <w:lang w:val="bg-BG" w:eastAsia="bg-BG" w:bidi="ar-SA"/>
        </w:rPr>
        <w:t>и млечни произведения печелят от н</w:t>
      </w:r>
      <w:r w:rsidR="006725A0">
        <w:rPr>
          <w:lang w:val="bg-BG" w:eastAsia="bg-BG" w:bidi="ar-SA"/>
        </w:rPr>
        <w:t>ашето невежество</w:t>
      </w:r>
      <w:r w:rsidR="007F3866">
        <w:rPr>
          <w:lang w:val="bg-BG" w:eastAsia="bg-BG" w:bidi="ar-SA"/>
        </w:rPr>
        <w:t xml:space="preserve"> да </w:t>
      </w:r>
      <w:r w:rsidR="00735DC9">
        <w:rPr>
          <w:lang w:val="bg-BG" w:eastAsia="bg-BG" w:bidi="ar-SA"/>
        </w:rPr>
        <w:t>купуваме</w:t>
      </w:r>
      <w:r w:rsidR="007F3866">
        <w:rPr>
          <w:lang w:val="bg-BG" w:eastAsia="bg-BG" w:bidi="ar-SA"/>
        </w:rPr>
        <w:t xml:space="preserve"> обезмаслено мляко</w:t>
      </w:r>
      <w:r w:rsidR="006725A0">
        <w:rPr>
          <w:lang w:val="bg-BG" w:eastAsia="bg-BG" w:bidi="ar-SA"/>
        </w:rPr>
        <w:t xml:space="preserve">. </w:t>
      </w:r>
      <w:r w:rsidR="007F3866">
        <w:rPr>
          <w:lang w:val="bg-BG" w:eastAsia="bg-BG" w:bidi="ar-SA"/>
        </w:rPr>
        <w:t>Т</w:t>
      </w:r>
      <w:r w:rsidR="00593BE7">
        <w:rPr>
          <w:lang w:val="bg-BG" w:eastAsia="bg-BG" w:bidi="ar-SA"/>
        </w:rPr>
        <w:t>о с явява отпадъчен продукт при добиване на</w:t>
      </w:r>
      <w:r w:rsidR="007F3866">
        <w:rPr>
          <w:lang w:val="bg-BG" w:eastAsia="bg-BG" w:bidi="ar-SA"/>
        </w:rPr>
        <w:t xml:space="preserve"> масло. </w:t>
      </w:r>
      <w:r>
        <w:rPr>
          <w:lang w:val="bg-BG" w:eastAsia="bg-BG" w:bidi="ar-SA"/>
        </w:rPr>
        <w:t>П</w:t>
      </w:r>
      <w:r w:rsidR="00ED2B48">
        <w:rPr>
          <w:lang w:val="bg-BG" w:eastAsia="bg-BG" w:bidi="ar-SA"/>
        </w:rPr>
        <w:t xml:space="preserve">рочетете </w:t>
      </w:r>
      <w:r w:rsidR="00A5181F">
        <w:rPr>
          <w:lang w:val="bg-BG" w:eastAsia="bg-BG" w:bidi="ar-SA"/>
        </w:rPr>
        <w:t xml:space="preserve">какво пише върху </w:t>
      </w:r>
      <w:r>
        <w:rPr>
          <w:lang w:val="bg-BG" w:eastAsia="bg-BG" w:bidi="ar-SA"/>
        </w:rPr>
        <w:t>пакетчето масло</w:t>
      </w:r>
      <w:r w:rsidR="00ED2B48">
        <w:rPr>
          <w:lang w:val="bg-BG" w:eastAsia="bg-BG" w:bidi="ar-SA"/>
        </w:rPr>
        <w:t xml:space="preserve">. </w:t>
      </w:r>
      <w:r w:rsidR="00A925F9">
        <w:rPr>
          <w:lang w:val="bg-BG" w:eastAsia="bg-BG" w:bidi="ar-SA"/>
        </w:rPr>
        <w:t xml:space="preserve">Мазнините са </w:t>
      </w:r>
      <w:r w:rsidR="00735DC9">
        <w:rPr>
          <w:lang w:val="bg-BG" w:eastAsia="bg-BG" w:bidi="ar-SA"/>
        </w:rPr>
        <w:t xml:space="preserve">не повече от </w:t>
      </w:r>
      <w:r w:rsidR="00A925F9">
        <w:rPr>
          <w:lang w:val="bg-BG" w:eastAsia="bg-BG" w:bidi="ar-SA"/>
        </w:rPr>
        <w:t xml:space="preserve">82%, </w:t>
      </w:r>
      <w:r>
        <w:rPr>
          <w:lang w:val="bg-BG" w:eastAsia="bg-BG" w:bidi="ar-SA"/>
        </w:rPr>
        <w:t>което значи, че почти една пета</w:t>
      </w:r>
      <w:r w:rsidR="003A62AD">
        <w:rPr>
          <w:lang w:val="bg-BG" w:eastAsia="bg-BG" w:bidi="ar-SA"/>
        </w:rPr>
        <w:t xml:space="preserve"> </w:t>
      </w:r>
      <w:r w:rsidR="00735DC9">
        <w:rPr>
          <w:lang w:val="bg-BG" w:eastAsia="bg-BG" w:bidi="ar-SA"/>
        </w:rPr>
        <w:t xml:space="preserve">не е масло. </w:t>
      </w:r>
      <w:r w:rsidR="00593BE7">
        <w:rPr>
          <w:lang w:val="bg-BG" w:eastAsia="bg-BG" w:bidi="ar-SA"/>
        </w:rPr>
        <w:t>Т</w:t>
      </w:r>
      <w:r w:rsidR="00735DC9">
        <w:rPr>
          <w:lang w:val="bg-BG" w:eastAsia="bg-BG" w:bidi="ar-SA"/>
        </w:rPr>
        <w:t>ова е</w:t>
      </w:r>
      <w:r w:rsidR="003A62AD">
        <w:rPr>
          <w:lang w:val="bg-BG" w:eastAsia="bg-BG" w:bidi="ar-SA"/>
        </w:rPr>
        <w:t xml:space="preserve"> </w:t>
      </w:r>
      <w:r w:rsidR="00A5181F">
        <w:rPr>
          <w:lang w:val="bg-BG" w:eastAsia="bg-BG" w:bidi="ar-SA"/>
        </w:rPr>
        <w:t xml:space="preserve">вода и белтъчини, </w:t>
      </w:r>
      <w:r w:rsidR="00F62A8B">
        <w:rPr>
          <w:lang w:val="bg-BG" w:eastAsia="bg-BG" w:bidi="ar-SA"/>
        </w:rPr>
        <w:t>добав</w:t>
      </w:r>
      <w:r w:rsidR="006725A0">
        <w:rPr>
          <w:lang w:val="bg-BG" w:eastAsia="bg-BG" w:bidi="ar-SA"/>
        </w:rPr>
        <w:t>ени</w:t>
      </w:r>
      <w:r w:rsidR="00A5181F">
        <w:rPr>
          <w:lang w:val="bg-BG" w:eastAsia="bg-BG" w:bidi="ar-SA"/>
        </w:rPr>
        <w:t xml:space="preserve"> </w:t>
      </w:r>
      <w:r w:rsidR="00F62A8B">
        <w:rPr>
          <w:lang w:val="bg-BG" w:eastAsia="bg-BG" w:bidi="ar-SA"/>
        </w:rPr>
        <w:t xml:space="preserve">за </w:t>
      </w:r>
      <w:r w:rsidR="00A5181F">
        <w:rPr>
          <w:lang w:val="bg-BG" w:eastAsia="bg-BG" w:bidi="ar-SA"/>
        </w:rPr>
        <w:t xml:space="preserve">да я задържат. </w:t>
      </w:r>
      <w:r w:rsidR="00A925F9">
        <w:rPr>
          <w:lang w:val="bg-BG" w:eastAsia="bg-BG" w:bidi="ar-SA"/>
        </w:rPr>
        <w:t>Водата е</w:t>
      </w:r>
      <w:r w:rsidR="00A5181F">
        <w:rPr>
          <w:lang w:val="bg-BG" w:eastAsia="bg-BG" w:bidi="ar-SA"/>
        </w:rPr>
        <w:t xml:space="preserve"> много </w:t>
      </w:r>
      <w:r w:rsidR="003A62AD">
        <w:rPr>
          <w:lang w:val="bg-BG" w:eastAsia="bg-BG" w:bidi="ar-SA"/>
        </w:rPr>
        <w:t>точно нагласен</w:t>
      </w:r>
      <w:r w:rsidR="00A925F9">
        <w:rPr>
          <w:lang w:val="bg-BG" w:eastAsia="bg-BG" w:bidi="ar-SA"/>
        </w:rPr>
        <w:t>а</w:t>
      </w:r>
      <w:r w:rsidR="003A62AD">
        <w:rPr>
          <w:lang w:val="bg-BG" w:eastAsia="bg-BG" w:bidi="ar-SA"/>
        </w:rPr>
        <w:t xml:space="preserve"> от производителя </w:t>
      </w:r>
      <w:r w:rsidR="00A5181F">
        <w:rPr>
          <w:lang w:val="bg-BG" w:eastAsia="bg-BG" w:bidi="ar-SA"/>
        </w:rPr>
        <w:t xml:space="preserve">на </w:t>
      </w:r>
      <w:r w:rsidR="00A925F9">
        <w:rPr>
          <w:lang w:val="bg-BG" w:eastAsia="bg-BG" w:bidi="ar-SA"/>
        </w:rPr>
        <w:t>максимално допустим</w:t>
      </w:r>
      <w:r w:rsidR="007F3866">
        <w:rPr>
          <w:lang w:val="bg-BG" w:eastAsia="bg-BG" w:bidi="ar-SA"/>
        </w:rPr>
        <w:t>ия процент</w:t>
      </w:r>
      <w:r w:rsidR="00593BE7">
        <w:rPr>
          <w:lang w:val="bg-BG" w:eastAsia="bg-BG" w:bidi="ar-SA"/>
        </w:rPr>
        <w:t xml:space="preserve"> 18</w:t>
      </w:r>
      <w:r w:rsidR="00A925F9">
        <w:rPr>
          <w:lang w:val="bg-BG" w:eastAsia="bg-BG" w:bidi="ar-SA"/>
        </w:rPr>
        <w:t xml:space="preserve">. </w:t>
      </w:r>
      <w:r w:rsidR="003A62AD">
        <w:rPr>
          <w:lang w:val="bg-BG" w:eastAsia="bg-BG" w:bidi="ar-SA"/>
        </w:rPr>
        <w:t xml:space="preserve">Това е най-скъпо продаваната </w:t>
      </w:r>
      <w:r w:rsidR="00735DC9">
        <w:rPr>
          <w:lang w:val="bg-BG" w:eastAsia="bg-BG" w:bidi="ar-SA"/>
        </w:rPr>
        <w:t xml:space="preserve">ни </w:t>
      </w:r>
      <w:r w:rsidR="003A62AD">
        <w:rPr>
          <w:lang w:val="bg-BG" w:eastAsia="bg-BG" w:bidi="ar-SA"/>
        </w:rPr>
        <w:t>вода</w:t>
      </w:r>
      <w:r w:rsidR="00414C08">
        <w:rPr>
          <w:lang w:val="bg-BG" w:eastAsia="bg-BG" w:bidi="ar-SA"/>
        </w:rPr>
        <w:t>.</w:t>
      </w:r>
      <w:r w:rsidR="007F3866">
        <w:rPr>
          <w:lang w:val="bg-BG" w:eastAsia="bg-BG" w:bidi="ar-SA"/>
        </w:rPr>
        <w:t xml:space="preserve"> Кокосовото масло е още по-скъпо, но поне не </w:t>
      </w:r>
      <w:r w:rsidR="00735DC9">
        <w:rPr>
          <w:lang w:val="bg-BG" w:eastAsia="bg-BG" w:bidi="ar-SA"/>
        </w:rPr>
        <w:t xml:space="preserve">е прието да </w:t>
      </w:r>
      <w:r w:rsidR="007F3866">
        <w:rPr>
          <w:lang w:val="bg-BG" w:eastAsia="bg-BG" w:bidi="ar-SA"/>
        </w:rPr>
        <w:t>му слагат вода.</w:t>
      </w:r>
    </w:p>
    <w:p w:rsidR="00593BE7" w:rsidRDefault="003A62AD" w:rsidP="006725A0">
      <w:pPr>
        <w:pStyle w:val="NoSpacing"/>
        <w:rPr>
          <w:lang w:val="bg-BG" w:eastAsia="bg-BG" w:bidi="ar-SA"/>
        </w:rPr>
      </w:pPr>
      <w:r>
        <w:rPr>
          <w:lang w:val="bg-BG" w:eastAsia="bg-BG" w:bidi="ar-SA"/>
        </w:rPr>
        <w:t>За да изг</w:t>
      </w:r>
      <w:r w:rsidR="0076450D">
        <w:rPr>
          <w:lang w:val="bg-BG" w:eastAsia="bg-BG" w:bidi="ar-SA"/>
        </w:rPr>
        <w:t>а</w:t>
      </w:r>
      <w:r>
        <w:rPr>
          <w:lang w:val="bg-BG" w:eastAsia="bg-BG" w:bidi="ar-SA"/>
        </w:rPr>
        <w:t>рят митохондриите</w:t>
      </w:r>
      <w:r w:rsidR="0076450D">
        <w:rPr>
          <w:lang w:val="bg-BG" w:eastAsia="bg-BG" w:bidi="ar-SA"/>
        </w:rPr>
        <w:t xml:space="preserve"> мазнини, </w:t>
      </w:r>
      <w:r w:rsidR="007F3866">
        <w:rPr>
          <w:lang w:val="bg-BG" w:eastAsia="bg-BG" w:bidi="ar-SA"/>
        </w:rPr>
        <w:t xml:space="preserve">трябва </w:t>
      </w:r>
      <w:r w:rsidR="0076450D">
        <w:rPr>
          <w:lang w:val="bg-BG" w:eastAsia="bg-BG" w:bidi="ar-SA"/>
        </w:rPr>
        <w:t xml:space="preserve">черният дроб </w:t>
      </w:r>
      <w:r w:rsidR="00A925F9">
        <w:rPr>
          <w:lang w:val="bg-BG" w:eastAsia="bg-BG" w:bidi="ar-SA"/>
        </w:rPr>
        <w:t xml:space="preserve">да </w:t>
      </w:r>
      <w:r w:rsidR="0076450D">
        <w:rPr>
          <w:lang w:val="bg-BG" w:eastAsia="bg-BG" w:bidi="ar-SA"/>
        </w:rPr>
        <w:t>ги</w:t>
      </w:r>
      <w:r>
        <w:rPr>
          <w:lang w:val="bg-BG" w:eastAsia="bg-BG" w:bidi="ar-SA"/>
        </w:rPr>
        <w:t xml:space="preserve"> прев</w:t>
      </w:r>
      <w:r w:rsidR="00A925F9">
        <w:rPr>
          <w:lang w:val="bg-BG" w:eastAsia="bg-BG" w:bidi="ar-SA"/>
        </w:rPr>
        <w:t>ърне</w:t>
      </w:r>
      <w:r>
        <w:rPr>
          <w:lang w:val="bg-BG" w:eastAsia="bg-BG" w:bidi="ar-SA"/>
        </w:rPr>
        <w:t xml:space="preserve"> в кетони</w:t>
      </w:r>
      <w:r w:rsidR="00735DC9">
        <w:rPr>
          <w:lang w:val="bg-BG" w:eastAsia="bg-BG" w:bidi="ar-SA"/>
        </w:rPr>
        <w:t>. Оттук и</w:t>
      </w:r>
      <w:r w:rsidR="004E0747">
        <w:rPr>
          <w:lang w:val="bg-BG" w:eastAsia="bg-BG" w:bidi="ar-SA"/>
        </w:rPr>
        <w:t>д</w:t>
      </w:r>
      <w:r w:rsidR="00735DC9">
        <w:rPr>
          <w:lang w:val="bg-BG" w:eastAsia="bg-BG" w:bidi="ar-SA"/>
        </w:rPr>
        <w:t>ва</w:t>
      </w:r>
      <w:r w:rsidR="00A5181F">
        <w:rPr>
          <w:lang w:val="bg-BG" w:eastAsia="bg-BG" w:bidi="ar-SA"/>
        </w:rPr>
        <w:t xml:space="preserve"> </w:t>
      </w:r>
      <w:r w:rsidR="004E0747">
        <w:rPr>
          <w:lang w:val="bg-BG" w:eastAsia="bg-BG" w:bidi="ar-SA"/>
        </w:rPr>
        <w:t>името на</w:t>
      </w:r>
      <w:r w:rsidR="00A5181F">
        <w:rPr>
          <w:lang w:val="bg-BG" w:eastAsia="bg-BG" w:bidi="ar-SA"/>
        </w:rPr>
        <w:t xml:space="preserve"> метаболитния режим кетоза</w:t>
      </w:r>
      <w:r w:rsidR="0076450D">
        <w:rPr>
          <w:lang w:val="bg-BG" w:eastAsia="bg-BG" w:bidi="ar-SA"/>
        </w:rPr>
        <w:t xml:space="preserve">. </w:t>
      </w:r>
      <w:r w:rsidR="00ED7425">
        <w:rPr>
          <w:lang w:val="bg-BG" w:eastAsia="bg-BG" w:bidi="ar-SA"/>
        </w:rPr>
        <w:t>Кетоните</w:t>
      </w:r>
      <w:r w:rsidR="0076450D">
        <w:rPr>
          <w:lang w:val="bg-BG" w:eastAsia="bg-BG" w:bidi="ar-SA"/>
        </w:rPr>
        <w:t xml:space="preserve"> са </w:t>
      </w:r>
      <w:r w:rsidR="0076450D">
        <w:t>водоразтворим</w:t>
      </w:r>
      <w:r w:rsidR="0076450D">
        <w:rPr>
          <w:lang w:val="bg-BG"/>
        </w:rPr>
        <w:t>и</w:t>
      </w:r>
      <w:r w:rsidR="0076450D">
        <w:t xml:space="preserve"> мазнини, които </w:t>
      </w:r>
      <w:r w:rsidR="0076450D">
        <w:rPr>
          <w:lang w:val="bg-BG"/>
        </w:rPr>
        <w:t>изга</w:t>
      </w:r>
      <w:r w:rsidR="0076450D">
        <w:t>рят много по-</w:t>
      </w:r>
      <w:r w:rsidR="007915B3">
        <w:rPr>
          <w:lang w:val="bg-BG"/>
        </w:rPr>
        <w:t xml:space="preserve">чисто от кръвната захар - </w:t>
      </w:r>
      <w:r w:rsidR="0076450D">
        <w:t>създават по-малко реактивни кислородни видове (ROS) и вторични свободни радикали. Кетоните намаляват възпалени</w:t>
      </w:r>
      <w:r w:rsidR="0076450D">
        <w:rPr>
          <w:lang w:val="bg-BG"/>
        </w:rPr>
        <w:t>я</w:t>
      </w:r>
      <w:r w:rsidR="0076450D">
        <w:t>, подобряват метаболизма на глюкозата и помагат за изграждане на мускул</w:t>
      </w:r>
      <w:r w:rsidR="004E0747">
        <w:rPr>
          <w:lang w:val="bg-BG"/>
        </w:rPr>
        <w:t>и</w:t>
      </w:r>
      <w:r w:rsidR="0076450D">
        <w:t>.</w:t>
      </w:r>
    </w:p>
    <w:p w:rsidR="00A75A88" w:rsidRDefault="0076450D" w:rsidP="006725A0">
      <w:pPr>
        <w:pStyle w:val="NoSpacing"/>
        <w:rPr>
          <w:lang w:val="bg-BG" w:eastAsia="bg-BG" w:bidi="ar-SA"/>
        </w:rPr>
      </w:pPr>
      <w:r>
        <w:rPr>
          <w:lang w:val="bg-BG" w:eastAsia="bg-BG" w:bidi="ar-SA"/>
        </w:rPr>
        <w:t xml:space="preserve">Мозъкът работи безупречно с кетони. </w:t>
      </w:r>
      <w:r w:rsidR="00A75A88">
        <w:rPr>
          <w:lang w:val="bg-BG" w:eastAsia="bg-BG" w:bidi="ar-SA"/>
        </w:rPr>
        <w:t xml:space="preserve">Слава Богу, че това става и с </w:t>
      </w:r>
      <w:r w:rsidR="00A5181F">
        <w:rPr>
          <w:lang w:val="bg-BG" w:eastAsia="bg-BG" w:bidi="ar-SA"/>
        </w:rPr>
        <w:t xml:space="preserve">тези, които </w:t>
      </w:r>
      <w:r w:rsidR="004E0747">
        <w:rPr>
          <w:lang w:val="bg-BG" w:eastAsia="bg-BG" w:bidi="ar-SA"/>
        </w:rPr>
        <w:t>постят без да</w:t>
      </w:r>
      <w:r w:rsidR="00A5181F">
        <w:rPr>
          <w:lang w:val="bg-BG" w:eastAsia="bg-BG" w:bidi="ar-SA"/>
        </w:rPr>
        <w:t xml:space="preserve"> </w:t>
      </w:r>
      <w:r w:rsidR="00A75A88">
        <w:rPr>
          <w:lang w:val="bg-BG" w:eastAsia="bg-BG" w:bidi="ar-SA"/>
        </w:rPr>
        <w:t>в</w:t>
      </w:r>
      <w:r w:rsidR="00A5181F">
        <w:rPr>
          <w:lang w:val="bg-BG" w:eastAsia="bg-BG" w:bidi="ar-SA"/>
        </w:rPr>
        <w:t>ярват в Него</w:t>
      </w:r>
      <w:r w:rsidR="00A75A88">
        <w:rPr>
          <w:lang w:val="bg-BG" w:eastAsia="bg-BG" w:bidi="ar-SA"/>
        </w:rPr>
        <w:t xml:space="preserve">. </w:t>
      </w:r>
      <w:r w:rsidR="00593BE7">
        <w:rPr>
          <w:lang w:val="bg-BG" w:eastAsia="bg-BG" w:bidi="ar-SA"/>
        </w:rPr>
        <w:t>Постещ човек у</w:t>
      </w:r>
      <w:r>
        <w:rPr>
          <w:lang w:val="bg-BG" w:eastAsia="bg-BG" w:bidi="ar-SA"/>
        </w:rPr>
        <w:t>сеща</w:t>
      </w:r>
      <w:r w:rsidR="00593BE7">
        <w:rPr>
          <w:lang w:val="bg-BG" w:eastAsia="bg-BG" w:bidi="ar-SA"/>
        </w:rPr>
        <w:t xml:space="preserve"> мозъка си</w:t>
      </w:r>
      <w:r w:rsidR="00ED7425">
        <w:rPr>
          <w:lang w:val="bg-BG" w:eastAsia="bg-BG" w:bidi="ar-SA"/>
        </w:rPr>
        <w:t xml:space="preserve"> </w:t>
      </w:r>
      <w:r w:rsidR="00A5181F">
        <w:rPr>
          <w:lang w:val="bg-BG" w:eastAsia="bg-BG" w:bidi="ar-SA"/>
        </w:rPr>
        <w:t>толкова великолепно, че лесно може</w:t>
      </w:r>
      <w:r>
        <w:rPr>
          <w:lang w:val="bg-BG" w:eastAsia="bg-BG" w:bidi="ar-SA"/>
        </w:rPr>
        <w:t xml:space="preserve"> да </w:t>
      </w:r>
      <w:r w:rsidR="00593BE7">
        <w:rPr>
          <w:lang w:val="bg-BG" w:eastAsia="bg-BG" w:bidi="ar-SA"/>
        </w:rPr>
        <w:t xml:space="preserve">му </w:t>
      </w:r>
      <w:r>
        <w:rPr>
          <w:lang w:val="bg-BG" w:eastAsia="bg-BG" w:bidi="ar-SA"/>
        </w:rPr>
        <w:t>се внуши, че получава б</w:t>
      </w:r>
      <w:r w:rsidR="00ED7425">
        <w:rPr>
          <w:lang w:val="bg-BG" w:eastAsia="bg-BG" w:bidi="ar-SA"/>
        </w:rPr>
        <w:t>ожие просветление.</w:t>
      </w:r>
      <w:r w:rsidR="007915B3">
        <w:rPr>
          <w:lang w:val="bg-BG" w:eastAsia="bg-BG" w:bidi="ar-SA"/>
        </w:rPr>
        <w:t xml:space="preserve"> Аристокрацията става най-набожната класа защото получава най-голямо подобрение на здравето и на самочувствието си при постене.</w:t>
      </w:r>
    </w:p>
    <w:p w:rsidR="00ED7425" w:rsidRDefault="00AC3940" w:rsidP="007F3866">
      <w:pPr>
        <w:pStyle w:val="NoSpacing"/>
        <w:spacing w:after="0" w:afterAutospacing="0"/>
        <w:jc w:val="center"/>
        <w:rPr>
          <w:lang w:val="bg-BG" w:eastAsia="bg-BG" w:bidi="ar-SA"/>
        </w:rPr>
      </w:pPr>
      <w:r>
        <w:rPr>
          <w:lang w:val="bg-BG" w:eastAsia="bg-BG" w:bidi="ar-SA"/>
        </w:rPr>
        <w:lastRenderedPageBreak/>
        <w:t>ОЩЕ</w:t>
      </w:r>
      <w:r w:rsidR="00ED7425">
        <w:rPr>
          <w:lang w:val="bg-BG" w:eastAsia="bg-BG" w:bidi="ar-SA"/>
        </w:rPr>
        <w:t xml:space="preserve"> ЗА ПОСТНАТА ХРАНА</w:t>
      </w:r>
    </w:p>
    <w:p w:rsidR="00ED7425" w:rsidRDefault="007915B3" w:rsidP="007F3866">
      <w:pPr>
        <w:pStyle w:val="NoSpacing"/>
        <w:spacing w:before="0" w:beforeAutospacing="0"/>
        <w:rPr>
          <w:lang w:val="bg-BG" w:eastAsia="bg-BG" w:bidi="ar-SA"/>
        </w:rPr>
      </w:pPr>
      <w:r>
        <w:rPr>
          <w:lang w:val="bg-BG" w:eastAsia="bg-BG" w:bidi="ar-SA"/>
        </w:rPr>
        <w:t>П</w:t>
      </w:r>
      <w:r w:rsidR="007F3866">
        <w:rPr>
          <w:lang w:val="bg-BG" w:eastAsia="bg-BG" w:bidi="ar-SA"/>
        </w:rPr>
        <w:t>остната</w:t>
      </w:r>
      <w:r w:rsidR="0005194B">
        <w:rPr>
          <w:lang w:val="bg-BG" w:eastAsia="bg-BG" w:bidi="ar-SA"/>
        </w:rPr>
        <w:t xml:space="preserve"> храна </w:t>
      </w:r>
      <w:r w:rsidR="007F3866">
        <w:rPr>
          <w:lang w:val="bg-BG" w:eastAsia="bg-BG" w:bidi="ar-SA"/>
        </w:rPr>
        <w:t>има</w:t>
      </w:r>
      <w:r w:rsidR="0005194B">
        <w:rPr>
          <w:lang w:val="bg-BG" w:eastAsia="bg-BG" w:bidi="ar-SA"/>
        </w:rPr>
        <w:t xml:space="preserve"> растителен произход</w:t>
      </w:r>
      <w:r w:rsidR="00CB4653">
        <w:rPr>
          <w:lang w:val="bg-BG" w:eastAsia="bg-BG" w:bidi="ar-SA"/>
        </w:rPr>
        <w:t>. Човешкото</w:t>
      </w:r>
      <w:r w:rsidR="0005194B">
        <w:rPr>
          <w:lang w:val="bg-BG" w:eastAsia="bg-BG" w:bidi="ar-SA"/>
        </w:rPr>
        <w:t xml:space="preserve"> тяло е устроено да усвоява </w:t>
      </w:r>
      <w:r w:rsidR="00CB4653">
        <w:rPr>
          <w:lang w:val="bg-BG" w:eastAsia="bg-BG" w:bidi="ar-SA"/>
        </w:rPr>
        <w:t xml:space="preserve">точно </w:t>
      </w:r>
      <w:r>
        <w:rPr>
          <w:lang w:val="bg-BG" w:eastAsia="bg-BG" w:bidi="ar-SA"/>
        </w:rPr>
        <w:t>такава</w:t>
      </w:r>
      <w:r w:rsidR="0005194B">
        <w:rPr>
          <w:lang w:val="bg-BG" w:eastAsia="bg-BG" w:bidi="ar-SA"/>
        </w:rPr>
        <w:t xml:space="preserve"> храна. За</w:t>
      </w:r>
      <w:r w:rsidR="00593BE7">
        <w:rPr>
          <w:lang w:val="bg-BG" w:eastAsia="bg-BG" w:bidi="ar-SA"/>
        </w:rPr>
        <w:t>това за</w:t>
      </w:r>
      <w:r w:rsidR="0005194B">
        <w:rPr>
          <w:lang w:val="bg-BG" w:eastAsia="bg-BG" w:bidi="ar-SA"/>
        </w:rPr>
        <w:t xml:space="preserve"> разлика от хищни</w:t>
      </w:r>
      <w:r w:rsidR="003E212F">
        <w:rPr>
          <w:lang w:val="bg-BG" w:eastAsia="bg-BG" w:bidi="ar-SA"/>
        </w:rPr>
        <w:t>те животни</w:t>
      </w:r>
      <w:r w:rsidR="0005194B">
        <w:rPr>
          <w:lang w:val="bg-BG" w:eastAsia="bg-BG" w:bidi="ar-SA"/>
        </w:rPr>
        <w:t xml:space="preserve">, ние имаме алкална слюнка и дълги черва. </w:t>
      </w:r>
      <w:r w:rsidR="007F3866">
        <w:rPr>
          <w:lang w:val="bg-BG" w:eastAsia="bg-BG" w:bidi="ar-SA"/>
        </w:rPr>
        <w:t>И</w:t>
      </w:r>
      <w:r w:rsidR="0005194B">
        <w:rPr>
          <w:lang w:val="bg-BG" w:eastAsia="bg-BG" w:bidi="ar-SA"/>
        </w:rPr>
        <w:t>ме</w:t>
      </w:r>
      <w:r w:rsidR="007F3866">
        <w:rPr>
          <w:lang w:val="bg-BG" w:eastAsia="bg-BG" w:bidi="ar-SA"/>
        </w:rPr>
        <w:t>то „постна”</w:t>
      </w:r>
      <w:r w:rsidR="0005194B">
        <w:rPr>
          <w:lang w:val="bg-BG" w:eastAsia="bg-BG" w:bidi="ar-SA"/>
        </w:rPr>
        <w:t xml:space="preserve"> е дадено </w:t>
      </w:r>
      <w:r>
        <w:rPr>
          <w:lang w:val="bg-BG" w:eastAsia="bg-BG" w:bidi="ar-SA"/>
        </w:rPr>
        <w:t xml:space="preserve">на </w:t>
      </w:r>
      <w:r w:rsidR="00CB4653">
        <w:rPr>
          <w:lang w:val="bg-BG" w:eastAsia="bg-BG" w:bidi="ar-SA"/>
        </w:rPr>
        <w:t>растителната</w:t>
      </w:r>
      <w:r>
        <w:rPr>
          <w:lang w:val="bg-BG" w:eastAsia="bg-BG" w:bidi="ar-SA"/>
        </w:rPr>
        <w:t xml:space="preserve"> храна </w:t>
      </w:r>
      <w:r w:rsidR="0005194B">
        <w:rPr>
          <w:lang w:val="bg-BG" w:eastAsia="bg-BG" w:bidi="ar-SA"/>
        </w:rPr>
        <w:t xml:space="preserve">от грешни православни владици. Те не са </w:t>
      </w:r>
      <w:r w:rsidR="00CB4653">
        <w:rPr>
          <w:lang w:val="bg-BG" w:eastAsia="bg-BG" w:bidi="ar-SA"/>
        </w:rPr>
        <w:t>взели пред вид</w:t>
      </w:r>
      <w:r w:rsidR="0005194B">
        <w:rPr>
          <w:lang w:val="bg-BG" w:eastAsia="bg-BG" w:bidi="ar-SA"/>
        </w:rPr>
        <w:t xml:space="preserve">, че </w:t>
      </w:r>
      <w:r w:rsidR="003E212F">
        <w:rPr>
          <w:lang w:val="bg-BG" w:eastAsia="bg-BG" w:bidi="ar-SA"/>
        </w:rPr>
        <w:t>някои растения</w:t>
      </w:r>
      <w:r w:rsidR="0005194B">
        <w:rPr>
          <w:lang w:val="bg-BG" w:eastAsia="bg-BG" w:bidi="ar-SA"/>
        </w:rPr>
        <w:t xml:space="preserve"> </w:t>
      </w:r>
      <w:r w:rsidR="007F3866">
        <w:rPr>
          <w:lang w:val="bg-BG" w:eastAsia="bg-BG" w:bidi="ar-SA"/>
        </w:rPr>
        <w:t xml:space="preserve">(маслини, авокадо, кокосов орех, </w:t>
      </w:r>
      <w:r w:rsidR="00A069DF">
        <w:rPr>
          <w:lang w:val="bg-BG" w:eastAsia="bg-BG" w:bidi="ar-SA"/>
        </w:rPr>
        <w:t xml:space="preserve">обикновени </w:t>
      </w:r>
      <w:r w:rsidR="007F3866">
        <w:rPr>
          <w:lang w:val="bg-BG" w:eastAsia="bg-BG" w:bidi="ar-SA"/>
        </w:rPr>
        <w:t xml:space="preserve">орехи, слънчоглед) </w:t>
      </w:r>
      <w:r w:rsidR="0005194B">
        <w:rPr>
          <w:lang w:val="bg-BG" w:eastAsia="bg-BG" w:bidi="ar-SA"/>
        </w:rPr>
        <w:t>съдържа</w:t>
      </w:r>
      <w:r w:rsidR="00593BE7">
        <w:rPr>
          <w:lang w:val="bg-BG" w:eastAsia="bg-BG" w:bidi="ar-SA"/>
        </w:rPr>
        <w:t>т</w:t>
      </w:r>
      <w:r w:rsidR="0005194B">
        <w:rPr>
          <w:lang w:val="bg-BG" w:eastAsia="bg-BG" w:bidi="ar-SA"/>
        </w:rPr>
        <w:t xml:space="preserve"> </w:t>
      </w:r>
      <w:r w:rsidR="003E212F">
        <w:rPr>
          <w:lang w:val="bg-BG" w:eastAsia="bg-BG" w:bidi="ar-SA"/>
        </w:rPr>
        <w:t xml:space="preserve">много </w:t>
      </w:r>
      <w:r w:rsidR="0005194B">
        <w:rPr>
          <w:lang w:val="bg-BG" w:eastAsia="bg-BG" w:bidi="ar-SA"/>
        </w:rPr>
        <w:t xml:space="preserve">мазнини. </w:t>
      </w:r>
      <w:r w:rsidR="003B7833">
        <w:rPr>
          <w:lang w:val="bg-BG" w:eastAsia="bg-BG" w:bidi="ar-SA"/>
        </w:rPr>
        <w:t>Голяма част от мазнините</w:t>
      </w:r>
      <w:r w:rsidR="003E212F">
        <w:rPr>
          <w:lang w:val="bg-BG" w:eastAsia="bg-BG" w:bidi="ar-SA"/>
        </w:rPr>
        <w:t xml:space="preserve"> в постната храна</w:t>
      </w:r>
      <w:r w:rsidR="003B7833">
        <w:rPr>
          <w:lang w:val="bg-BG" w:eastAsia="bg-BG" w:bidi="ar-SA"/>
        </w:rPr>
        <w:t xml:space="preserve"> </w:t>
      </w:r>
      <w:r w:rsidR="00A069DF">
        <w:rPr>
          <w:lang w:val="bg-BG" w:eastAsia="bg-BG" w:bidi="ar-SA"/>
        </w:rPr>
        <w:t xml:space="preserve">не са полезни защото </w:t>
      </w:r>
      <w:r w:rsidR="003B7833">
        <w:rPr>
          <w:lang w:val="bg-BG" w:eastAsia="bg-BG" w:bidi="ar-SA"/>
        </w:rPr>
        <w:t xml:space="preserve">са </w:t>
      </w:r>
      <w:r w:rsidR="00593BE7">
        <w:rPr>
          <w:lang w:val="bg-BG" w:eastAsia="bg-BG" w:bidi="ar-SA"/>
        </w:rPr>
        <w:t>поли</w:t>
      </w:r>
      <w:r w:rsidR="003B7833">
        <w:rPr>
          <w:lang w:val="bg-BG" w:eastAsia="bg-BG" w:bidi="ar-SA"/>
        </w:rPr>
        <w:t xml:space="preserve">ненаситени, но кокосовото и палмовото масло съдържат </w:t>
      </w:r>
      <w:r w:rsidR="00007981">
        <w:rPr>
          <w:lang w:val="bg-BG" w:eastAsia="bg-BG" w:bidi="ar-SA"/>
        </w:rPr>
        <w:t xml:space="preserve">полезни </w:t>
      </w:r>
      <w:r w:rsidR="003B7833">
        <w:rPr>
          <w:lang w:val="bg-BG" w:eastAsia="bg-BG" w:bidi="ar-SA"/>
        </w:rPr>
        <w:t>наситени мазнини.</w:t>
      </w:r>
    </w:p>
    <w:p w:rsidR="00CB4653" w:rsidRDefault="00D82332" w:rsidP="001071D8">
      <w:pPr>
        <w:pStyle w:val="NoSpacing"/>
        <w:rPr>
          <w:lang w:val="bg-BG" w:eastAsia="bg-BG" w:bidi="ar-SA"/>
        </w:rPr>
      </w:pPr>
      <w:r>
        <w:rPr>
          <w:lang w:val="bg-BG" w:eastAsia="bg-BG" w:bidi="ar-SA"/>
        </w:rPr>
        <w:t>Ц</w:t>
      </w:r>
      <w:r w:rsidR="003B7833">
        <w:rPr>
          <w:lang w:val="bg-BG" w:eastAsia="bg-BG" w:bidi="ar-SA"/>
        </w:rPr>
        <w:t>енна</w:t>
      </w:r>
      <w:r>
        <w:rPr>
          <w:lang w:val="bg-BG" w:eastAsia="bg-BG" w:bidi="ar-SA"/>
        </w:rPr>
        <w:t xml:space="preserve"> за еволюцията</w:t>
      </w:r>
      <w:r w:rsidR="003B7833">
        <w:rPr>
          <w:lang w:val="bg-BG" w:eastAsia="bg-BG" w:bidi="ar-SA"/>
        </w:rPr>
        <w:t xml:space="preserve"> съставка на постната храна са въглехидратите</w:t>
      </w:r>
      <w:r>
        <w:rPr>
          <w:lang w:val="bg-BG" w:eastAsia="bg-BG" w:bidi="ar-SA"/>
        </w:rPr>
        <w:t>,</w:t>
      </w:r>
      <w:r w:rsidR="003B7833">
        <w:rPr>
          <w:lang w:val="bg-BG" w:eastAsia="bg-BG" w:bidi="ar-SA"/>
        </w:rPr>
        <w:t xml:space="preserve"> защото от тях се </w:t>
      </w:r>
      <w:r w:rsidR="007915B3">
        <w:rPr>
          <w:lang w:val="bg-BG" w:eastAsia="bg-BG" w:bidi="ar-SA"/>
        </w:rPr>
        <w:t>зареждат с гликоген мускулите</w:t>
      </w:r>
      <w:r w:rsidR="00CB4653">
        <w:rPr>
          <w:lang w:val="bg-BG" w:eastAsia="bg-BG" w:bidi="ar-SA"/>
        </w:rPr>
        <w:t>.  Енергията в тях осигурява моментално задействане при сигнал от мозъка. И</w:t>
      </w:r>
      <w:r>
        <w:rPr>
          <w:lang w:val="bg-BG" w:eastAsia="bg-BG" w:bidi="ar-SA"/>
        </w:rPr>
        <w:t>злиш</w:t>
      </w:r>
      <w:r w:rsidR="00CB4653">
        <w:rPr>
          <w:lang w:val="bg-BG" w:eastAsia="bg-BG" w:bidi="ar-SA"/>
        </w:rPr>
        <w:t>ните въглехидрати</w:t>
      </w:r>
      <w:r>
        <w:rPr>
          <w:lang w:val="bg-BG" w:eastAsia="bg-BG" w:bidi="ar-SA"/>
        </w:rPr>
        <w:t xml:space="preserve"> </w:t>
      </w:r>
      <w:r w:rsidR="007915B3">
        <w:rPr>
          <w:lang w:val="bg-BG" w:eastAsia="bg-BG" w:bidi="ar-SA"/>
        </w:rPr>
        <w:t>се превръща</w:t>
      </w:r>
      <w:r w:rsidR="00CB4653">
        <w:rPr>
          <w:lang w:val="bg-BG" w:eastAsia="bg-BG" w:bidi="ar-SA"/>
        </w:rPr>
        <w:t>т</w:t>
      </w:r>
      <w:r w:rsidR="007915B3">
        <w:rPr>
          <w:lang w:val="bg-BG" w:eastAsia="bg-BG" w:bidi="ar-SA"/>
        </w:rPr>
        <w:t xml:space="preserve"> в тлъстини</w:t>
      </w:r>
      <w:r w:rsidR="00CB4653">
        <w:rPr>
          <w:lang w:val="bg-BG" w:eastAsia="bg-BG" w:bidi="ar-SA"/>
        </w:rPr>
        <w:t xml:space="preserve"> - складове с резервно гориво. </w:t>
      </w:r>
      <w:r w:rsidR="00007981">
        <w:rPr>
          <w:lang w:val="bg-BG" w:eastAsia="bg-BG" w:bidi="ar-SA"/>
        </w:rPr>
        <w:t>Само заради</w:t>
      </w:r>
      <w:r w:rsidR="007915B3">
        <w:rPr>
          <w:lang w:val="bg-BG" w:eastAsia="bg-BG" w:bidi="ar-SA"/>
        </w:rPr>
        <w:t xml:space="preserve"> сегашния ни </w:t>
      </w:r>
      <w:r w:rsidR="00007981">
        <w:rPr>
          <w:lang w:val="bg-BG" w:eastAsia="bg-BG" w:bidi="ar-SA"/>
        </w:rPr>
        <w:t xml:space="preserve">нездравословен </w:t>
      </w:r>
      <w:r w:rsidR="007915B3">
        <w:rPr>
          <w:lang w:val="bg-BG" w:eastAsia="bg-BG" w:bidi="ar-SA"/>
        </w:rPr>
        <w:t xml:space="preserve">начин на живот, въглехидратите са </w:t>
      </w:r>
      <w:r>
        <w:rPr>
          <w:lang w:val="bg-BG" w:eastAsia="bg-BG" w:bidi="ar-SA"/>
        </w:rPr>
        <w:t>вред</w:t>
      </w:r>
      <w:r w:rsidR="007915B3">
        <w:rPr>
          <w:lang w:val="bg-BG" w:eastAsia="bg-BG" w:bidi="ar-SA"/>
        </w:rPr>
        <w:t xml:space="preserve">ни защото от тях </w:t>
      </w:r>
      <w:r w:rsidR="003B7833">
        <w:rPr>
          <w:lang w:val="bg-BG" w:eastAsia="bg-BG" w:bidi="ar-SA"/>
        </w:rPr>
        <w:t>пълнее</w:t>
      </w:r>
      <w:r w:rsidR="00CB4653">
        <w:rPr>
          <w:lang w:val="bg-BG" w:eastAsia="bg-BG" w:bidi="ar-SA"/>
        </w:rPr>
        <w:t>м</w:t>
      </w:r>
      <w:r w:rsidR="004E0747">
        <w:rPr>
          <w:lang w:val="bg-BG" w:eastAsia="bg-BG" w:bidi="ar-SA"/>
        </w:rPr>
        <w:t xml:space="preserve"> и </w:t>
      </w:r>
      <w:r w:rsidR="00CB4653">
        <w:rPr>
          <w:lang w:val="bg-BG" w:eastAsia="bg-BG" w:bidi="ar-SA"/>
        </w:rPr>
        <w:t>ни предизвикват да ядем често защото</w:t>
      </w:r>
      <w:r w:rsidR="00007981">
        <w:rPr>
          <w:lang w:val="bg-BG" w:eastAsia="bg-BG" w:bidi="ar-SA"/>
        </w:rPr>
        <w:t xml:space="preserve"> предизвикват</w:t>
      </w:r>
      <w:r w:rsidR="004E0747">
        <w:rPr>
          <w:lang w:val="bg-BG" w:eastAsia="bg-BG" w:bidi="ar-SA"/>
        </w:rPr>
        <w:t xml:space="preserve"> усещане за глад</w:t>
      </w:r>
      <w:r w:rsidR="003B7833">
        <w:rPr>
          <w:lang w:val="bg-BG" w:eastAsia="bg-BG" w:bidi="ar-SA"/>
        </w:rPr>
        <w:t xml:space="preserve">. </w:t>
      </w:r>
      <w:r w:rsidR="00007981">
        <w:rPr>
          <w:lang w:val="bg-BG" w:eastAsia="bg-BG" w:bidi="ar-SA"/>
        </w:rPr>
        <w:t>Х</w:t>
      </w:r>
      <w:r w:rsidR="001071D8">
        <w:rPr>
          <w:lang w:val="bg-BG" w:eastAsia="bg-BG" w:bidi="ar-SA"/>
        </w:rPr>
        <w:t>раносмилането</w:t>
      </w:r>
      <w:r w:rsidR="00007981">
        <w:rPr>
          <w:lang w:val="bg-BG" w:eastAsia="bg-BG" w:bidi="ar-SA"/>
        </w:rPr>
        <w:t xml:space="preserve"> превръща</w:t>
      </w:r>
      <w:r w:rsidR="001071D8">
        <w:rPr>
          <w:lang w:val="bg-BG" w:eastAsia="bg-BG" w:bidi="ar-SA"/>
        </w:rPr>
        <w:t xml:space="preserve"> въглехидратите в глюкоза (кръвна захар). Тя се съхранява в черния дроб и мускулите под формата на гликоген. </w:t>
      </w:r>
      <w:r>
        <w:rPr>
          <w:lang w:val="bg-BG" w:eastAsia="bg-BG" w:bidi="ar-SA"/>
        </w:rPr>
        <w:t>Гликогенът от черния дроб</w:t>
      </w:r>
      <w:r w:rsidR="001071D8">
        <w:rPr>
          <w:lang w:val="bg-BG" w:eastAsia="bg-BG" w:bidi="ar-SA"/>
        </w:rPr>
        <w:t xml:space="preserve"> е бързо доставяно гориво </w:t>
      </w:r>
      <w:r>
        <w:rPr>
          <w:lang w:val="bg-BG" w:eastAsia="bg-BG" w:bidi="ar-SA"/>
        </w:rPr>
        <w:t>до</w:t>
      </w:r>
      <w:r w:rsidR="001071D8">
        <w:rPr>
          <w:lang w:val="bg-BG" w:eastAsia="bg-BG" w:bidi="ar-SA"/>
        </w:rPr>
        <w:t xml:space="preserve"> мускулите</w:t>
      </w:r>
      <w:r w:rsidR="00007981">
        <w:rPr>
          <w:lang w:val="bg-BG" w:eastAsia="bg-BG" w:bidi="ar-SA"/>
        </w:rPr>
        <w:t>,</w:t>
      </w:r>
    </w:p>
    <w:p w:rsidR="004E0747" w:rsidRDefault="00007981" w:rsidP="001071D8">
      <w:pPr>
        <w:pStyle w:val="NoSpacing"/>
        <w:rPr>
          <w:lang w:val="bg-BG" w:eastAsia="bg-BG" w:bidi="ar-SA"/>
        </w:rPr>
      </w:pPr>
      <w:r>
        <w:rPr>
          <w:lang w:val="bg-BG" w:eastAsia="bg-BG" w:bidi="ar-SA"/>
        </w:rPr>
        <w:t>Т</w:t>
      </w:r>
      <w:r w:rsidR="00D82332">
        <w:rPr>
          <w:lang w:val="bg-BG" w:eastAsia="bg-BG" w:bidi="ar-SA"/>
        </w:rPr>
        <w:t>лъстини</w:t>
      </w:r>
      <w:r w:rsidR="001071D8">
        <w:rPr>
          <w:lang w:val="bg-BG" w:eastAsia="bg-BG" w:bidi="ar-SA"/>
        </w:rPr>
        <w:t xml:space="preserve">те </w:t>
      </w:r>
      <w:r w:rsidR="00D82332">
        <w:rPr>
          <w:lang w:val="bg-BG" w:eastAsia="bg-BG" w:bidi="ar-SA"/>
        </w:rPr>
        <w:t xml:space="preserve">в тялото </w:t>
      </w:r>
      <w:r w:rsidR="001071D8">
        <w:rPr>
          <w:lang w:val="bg-BG" w:eastAsia="bg-BG" w:bidi="ar-SA"/>
        </w:rPr>
        <w:t xml:space="preserve">са бавно доставяно гориво. Минава доста време докато мастни клетки </w:t>
      </w:r>
      <w:r w:rsidR="00B82ADD">
        <w:rPr>
          <w:lang w:val="bg-BG" w:eastAsia="bg-BG" w:bidi="ar-SA"/>
        </w:rPr>
        <w:t>изграждащи</w:t>
      </w:r>
      <w:r w:rsidR="001071D8">
        <w:rPr>
          <w:lang w:val="bg-BG" w:eastAsia="bg-BG" w:bidi="ar-SA"/>
        </w:rPr>
        <w:t xml:space="preserve"> тлъстини</w:t>
      </w:r>
      <w:r w:rsidR="00A069DF">
        <w:rPr>
          <w:lang w:val="bg-BG" w:eastAsia="bg-BG" w:bidi="ar-SA"/>
        </w:rPr>
        <w:t>те</w:t>
      </w:r>
      <w:r w:rsidR="001071D8">
        <w:rPr>
          <w:lang w:val="bg-BG" w:eastAsia="bg-BG" w:bidi="ar-SA"/>
        </w:rPr>
        <w:t xml:space="preserve"> се разрушат и черният дроб превърне мазнината </w:t>
      </w:r>
      <w:r w:rsidR="001D28F2">
        <w:rPr>
          <w:lang w:val="bg-BG" w:eastAsia="bg-BG" w:bidi="ar-SA"/>
        </w:rPr>
        <w:t xml:space="preserve">им </w:t>
      </w:r>
      <w:r w:rsidR="001071D8">
        <w:rPr>
          <w:lang w:val="bg-BG" w:eastAsia="bg-BG" w:bidi="ar-SA"/>
        </w:rPr>
        <w:t>в кетони годни за изгаряне</w:t>
      </w:r>
      <w:r w:rsidR="001D28F2">
        <w:rPr>
          <w:lang w:val="bg-BG" w:eastAsia="bg-BG" w:bidi="ar-SA"/>
        </w:rPr>
        <w:t xml:space="preserve">. </w:t>
      </w:r>
      <w:r>
        <w:rPr>
          <w:lang w:val="bg-BG" w:eastAsia="bg-BG" w:bidi="ar-SA"/>
        </w:rPr>
        <w:t>Ч</w:t>
      </w:r>
      <w:r w:rsidR="001D28F2">
        <w:rPr>
          <w:lang w:val="bg-BG" w:eastAsia="bg-BG" w:bidi="ar-SA"/>
        </w:rPr>
        <w:t xml:space="preserve">овешкото тяло не може да съхранява </w:t>
      </w:r>
      <w:r w:rsidR="004E0747">
        <w:rPr>
          <w:lang w:val="bg-BG" w:eastAsia="bg-BG" w:bidi="ar-SA"/>
        </w:rPr>
        <w:t xml:space="preserve">голямо количество </w:t>
      </w:r>
      <w:r w:rsidR="00D82332">
        <w:rPr>
          <w:lang w:val="bg-BG" w:eastAsia="bg-BG" w:bidi="ar-SA"/>
        </w:rPr>
        <w:t xml:space="preserve">гликоген защото </w:t>
      </w:r>
      <w:r>
        <w:rPr>
          <w:lang w:val="bg-BG" w:eastAsia="bg-BG" w:bidi="ar-SA"/>
        </w:rPr>
        <w:t>това го утежнява</w:t>
      </w:r>
      <w:r w:rsidR="001D28F2">
        <w:rPr>
          <w:lang w:val="bg-BG" w:eastAsia="bg-BG" w:bidi="ar-SA"/>
        </w:rPr>
        <w:t>. Общото количество</w:t>
      </w:r>
      <w:r w:rsidR="004E0747">
        <w:rPr>
          <w:lang w:val="bg-BG" w:eastAsia="bg-BG" w:bidi="ar-SA"/>
        </w:rPr>
        <w:t xml:space="preserve"> гликоген</w:t>
      </w:r>
      <w:r w:rsidR="001D28F2">
        <w:rPr>
          <w:lang w:val="bg-BG" w:eastAsia="bg-BG" w:bidi="ar-SA"/>
        </w:rPr>
        <w:t xml:space="preserve"> в неговите складове (мускули и черен дроб) е </w:t>
      </w:r>
      <w:r w:rsidR="004E0747">
        <w:rPr>
          <w:lang w:val="bg-BG" w:eastAsia="bg-BG" w:bidi="ar-SA"/>
        </w:rPr>
        <w:t xml:space="preserve">под </w:t>
      </w:r>
      <w:r w:rsidR="001D28F2">
        <w:rPr>
          <w:lang w:val="bg-BG" w:eastAsia="bg-BG" w:bidi="ar-SA"/>
        </w:rPr>
        <w:t>400 грама и тези складове с</w:t>
      </w:r>
      <w:r w:rsidR="00D82332">
        <w:rPr>
          <w:lang w:val="bg-BG" w:eastAsia="bg-BG" w:bidi="ar-SA"/>
        </w:rPr>
        <w:t>е поддържат</w:t>
      </w:r>
      <w:r w:rsidR="001D28F2">
        <w:rPr>
          <w:lang w:val="bg-BG" w:eastAsia="bg-BG" w:bidi="ar-SA"/>
        </w:rPr>
        <w:t xml:space="preserve"> </w:t>
      </w:r>
      <w:r>
        <w:rPr>
          <w:lang w:val="bg-BG" w:eastAsia="bg-BG" w:bidi="ar-SA"/>
        </w:rPr>
        <w:t xml:space="preserve">винаги </w:t>
      </w:r>
      <w:r w:rsidR="001D28F2">
        <w:rPr>
          <w:lang w:val="bg-BG" w:eastAsia="bg-BG" w:bidi="ar-SA"/>
        </w:rPr>
        <w:t>пълни когато мускулите не дейс</w:t>
      </w:r>
      <w:r w:rsidR="004E0747">
        <w:rPr>
          <w:lang w:val="bg-BG" w:eastAsia="bg-BG" w:bidi="ar-SA"/>
        </w:rPr>
        <w:t>тват.</w:t>
      </w:r>
    </w:p>
    <w:p w:rsidR="001071D8" w:rsidRPr="001071D8" w:rsidRDefault="004E0747" w:rsidP="001071D8">
      <w:pPr>
        <w:pStyle w:val="NoSpacing"/>
        <w:rPr>
          <w:lang w:val="bg-BG" w:eastAsia="bg-BG" w:bidi="ar-SA"/>
        </w:rPr>
      </w:pPr>
      <w:r>
        <w:rPr>
          <w:lang w:val="bg-BG" w:eastAsia="bg-BG" w:bidi="ar-SA"/>
        </w:rPr>
        <w:t xml:space="preserve">Гликогенът </w:t>
      </w:r>
      <w:r w:rsidR="00007981">
        <w:rPr>
          <w:lang w:val="bg-BG" w:eastAsia="bg-BG" w:bidi="ar-SA"/>
        </w:rPr>
        <w:t>утежнява тялото</w:t>
      </w:r>
      <w:r>
        <w:rPr>
          <w:lang w:val="bg-BG" w:eastAsia="bg-BG" w:bidi="ar-SA"/>
        </w:rPr>
        <w:t xml:space="preserve"> защото към всеки грам от него</w:t>
      </w:r>
      <w:r w:rsidR="00007981">
        <w:rPr>
          <w:lang w:val="bg-BG" w:eastAsia="bg-BG" w:bidi="ar-SA"/>
        </w:rPr>
        <w:t>,</w:t>
      </w:r>
      <w:r>
        <w:rPr>
          <w:lang w:val="bg-BG" w:eastAsia="bg-BG" w:bidi="ar-SA"/>
        </w:rPr>
        <w:t xml:space="preserve"> тялото трябва да </w:t>
      </w:r>
      <w:r w:rsidR="00FF1F72">
        <w:rPr>
          <w:lang w:val="bg-BG" w:eastAsia="bg-BG" w:bidi="ar-SA"/>
        </w:rPr>
        <w:t xml:space="preserve">задържи 4 грама вода. </w:t>
      </w:r>
      <w:r w:rsidR="005337EF">
        <w:rPr>
          <w:lang w:val="bg-BG" w:eastAsia="bg-BG" w:bidi="ar-SA"/>
        </w:rPr>
        <w:t>Затова когато</w:t>
      </w:r>
      <w:r w:rsidR="00FF1F72">
        <w:rPr>
          <w:lang w:val="bg-BG" w:eastAsia="bg-BG" w:bidi="ar-SA"/>
        </w:rPr>
        <w:t xml:space="preserve"> тялото изконсумира запасите си от гликоген, то олеква с </w:t>
      </w:r>
      <w:r w:rsidR="005337EF">
        <w:rPr>
          <w:lang w:val="bg-BG" w:eastAsia="bg-BG" w:bidi="ar-SA"/>
        </w:rPr>
        <w:t>почти</w:t>
      </w:r>
      <w:r w:rsidR="00FF1F72">
        <w:rPr>
          <w:lang w:val="bg-BG" w:eastAsia="bg-BG" w:bidi="ar-SA"/>
        </w:rPr>
        <w:t xml:space="preserve"> 2 кг.</w:t>
      </w:r>
      <w:r w:rsidR="00D82332">
        <w:rPr>
          <w:lang w:val="bg-BG" w:eastAsia="bg-BG" w:bidi="ar-SA"/>
        </w:rPr>
        <w:t xml:space="preserve"> </w:t>
      </w:r>
      <w:r w:rsidR="00007981">
        <w:rPr>
          <w:lang w:val="bg-BG" w:eastAsia="bg-BG" w:bidi="ar-SA"/>
        </w:rPr>
        <w:t>К</w:t>
      </w:r>
      <w:r w:rsidR="00D82332">
        <w:rPr>
          <w:lang w:val="bg-BG" w:eastAsia="bg-BG" w:bidi="ar-SA"/>
        </w:rPr>
        <w:t xml:space="preserve">ойто </w:t>
      </w:r>
      <w:r w:rsidR="00007981">
        <w:rPr>
          <w:lang w:val="bg-BG" w:eastAsia="bg-BG" w:bidi="ar-SA"/>
        </w:rPr>
        <w:t>започва</w:t>
      </w:r>
      <w:r w:rsidR="00D82332">
        <w:rPr>
          <w:lang w:val="bg-BG" w:eastAsia="bg-BG" w:bidi="ar-SA"/>
        </w:rPr>
        <w:t xml:space="preserve"> кетогенна диета, </w:t>
      </w:r>
      <w:r w:rsidR="00A069DF">
        <w:rPr>
          <w:lang w:val="bg-BG" w:eastAsia="bg-BG" w:bidi="ar-SA"/>
        </w:rPr>
        <w:t>се радва</w:t>
      </w:r>
      <w:r w:rsidR="00FA042D">
        <w:rPr>
          <w:lang w:val="bg-BG" w:eastAsia="bg-BG" w:bidi="ar-SA"/>
        </w:rPr>
        <w:t xml:space="preserve"> </w:t>
      </w:r>
      <w:r w:rsidR="00D82332">
        <w:rPr>
          <w:lang w:val="bg-BG" w:eastAsia="bg-BG" w:bidi="ar-SA"/>
        </w:rPr>
        <w:t xml:space="preserve">че </w:t>
      </w:r>
      <w:r w:rsidR="00007981">
        <w:rPr>
          <w:lang w:val="bg-BG" w:eastAsia="bg-BG" w:bidi="ar-SA"/>
        </w:rPr>
        <w:t xml:space="preserve">отначало </w:t>
      </w:r>
      <w:r w:rsidR="00D82332">
        <w:rPr>
          <w:lang w:val="bg-BG" w:eastAsia="bg-BG" w:bidi="ar-SA"/>
        </w:rPr>
        <w:t>отслабва с един килограм на ден</w:t>
      </w:r>
      <w:r w:rsidR="005337EF">
        <w:rPr>
          <w:lang w:val="bg-BG" w:eastAsia="bg-BG" w:bidi="ar-SA"/>
        </w:rPr>
        <w:t>, но скоро</w:t>
      </w:r>
      <w:r w:rsidR="00FA042D">
        <w:rPr>
          <w:lang w:val="bg-BG" w:eastAsia="bg-BG" w:bidi="ar-SA"/>
        </w:rPr>
        <w:t xml:space="preserve"> се разочарова. </w:t>
      </w:r>
      <w:r w:rsidR="005337EF">
        <w:rPr>
          <w:lang w:val="bg-BG" w:eastAsia="bg-BG" w:bidi="ar-SA"/>
        </w:rPr>
        <w:t xml:space="preserve">Стопяването на тлъстини става с доста по-малка </w:t>
      </w:r>
      <w:r w:rsidR="00A069DF">
        <w:rPr>
          <w:lang w:val="bg-BG" w:eastAsia="bg-BG" w:bidi="ar-SA"/>
        </w:rPr>
        <w:t>с</w:t>
      </w:r>
      <w:r w:rsidR="005337EF">
        <w:rPr>
          <w:lang w:val="bg-BG" w:eastAsia="bg-BG" w:bidi="ar-SA"/>
        </w:rPr>
        <w:t xml:space="preserve">корост </w:t>
      </w:r>
      <w:r w:rsidR="00A069DF">
        <w:rPr>
          <w:lang w:val="bg-BG" w:eastAsia="bg-BG" w:bidi="ar-SA"/>
        </w:rPr>
        <w:t>Т</w:t>
      </w:r>
      <w:r w:rsidR="00FA042D">
        <w:rPr>
          <w:lang w:val="bg-BG" w:eastAsia="bg-BG" w:bidi="ar-SA"/>
        </w:rPr>
        <w:t>реньори на спортисти зная</w:t>
      </w:r>
      <w:r w:rsidR="005337EF">
        <w:rPr>
          <w:lang w:val="bg-BG" w:eastAsia="bg-BG" w:bidi="ar-SA"/>
        </w:rPr>
        <w:t>т</w:t>
      </w:r>
      <w:r w:rsidR="00FA042D">
        <w:rPr>
          <w:lang w:val="bg-BG" w:eastAsia="bg-BG" w:bidi="ar-SA"/>
        </w:rPr>
        <w:t xml:space="preserve"> как временно да свалят </w:t>
      </w:r>
      <w:r w:rsidR="00A069DF">
        <w:rPr>
          <w:lang w:val="bg-BG" w:eastAsia="bg-BG" w:bidi="ar-SA"/>
        </w:rPr>
        <w:t>бързо</w:t>
      </w:r>
      <w:r w:rsidR="00007981">
        <w:rPr>
          <w:lang w:val="bg-BG" w:eastAsia="bg-BG" w:bidi="ar-SA"/>
        </w:rPr>
        <w:t xml:space="preserve"> </w:t>
      </w:r>
      <w:r w:rsidR="00FA042D">
        <w:rPr>
          <w:lang w:val="bg-BG" w:eastAsia="bg-BG" w:bidi="ar-SA"/>
        </w:rPr>
        <w:t>килограми</w:t>
      </w:r>
      <w:r w:rsidR="00007981">
        <w:rPr>
          <w:lang w:val="bg-BG" w:eastAsia="bg-BG" w:bidi="ar-SA"/>
        </w:rPr>
        <w:t>, но</w:t>
      </w:r>
      <w:r w:rsidR="00FA042D">
        <w:rPr>
          <w:lang w:val="bg-BG" w:eastAsia="bg-BG" w:bidi="ar-SA"/>
        </w:rPr>
        <w:t xml:space="preserve"> </w:t>
      </w:r>
      <w:r w:rsidR="00A069DF">
        <w:rPr>
          <w:lang w:val="bg-BG" w:eastAsia="bg-BG" w:bidi="ar-SA"/>
        </w:rPr>
        <w:t>само за малко преди</w:t>
      </w:r>
      <w:r w:rsidR="00FA042D">
        <w:rPr>
          <w:lang w:val="bg-BG" w:eastAsia="bg-BG" w:bidi="ar-SA"/>
        </w:rPr>
        <w:t xml:space="preserve"> състезанието.</w:t>
      </w:r>
    </w:p>
    <w:p w:rsidR="00165DA5" w:rsidRPr="00165DA5" w:rsidRDefault="00AC3940" w:rsidP="00B82ADD">
      <w:pPr>
        <w:pStyle w:val="NoSpacing"/>
        <w:spacing w:after="0" w:afterAutospacing="0"/>
        <w:jc w:val="center"/>
        <w:rPr>
          <w:rFonts w:asciiTheme="minorHAnsi" w:hAnsiTheme="minorHAnsi" w:cstheme="minorHAnsi"/>
          <w:lang w:val="bg-BG" w:eastAsia="bg-BG" w:bidi="ar-SA"/>
        </w:rPr>
      </w:pPr>
      <w:r>
        <w:rPr>
          <w:rFonts w:asciiTheme="minorHAnsi" w:hAnsiTheme="minorHAnsi" w:cstheme="minorHAnsi"/>
          <w:lang w:val="bg-BG" w:eastAsia="bg-BG" w:bidi="ar-SA"/>
        </w:rPr>
        <w:t xml:space="preserve">ОЩЕ </w:t>
      </w:r>
      <w:r w:rsidR="00165DA5" w:rsidRPr="00165DA5">
        <w:rPr>
          <w:rFonts w:asciiTheme="minorHAnsi" w:hAnsiTheme="minorHAnsi" w:cstheme="minorHAnsi"/>
          <w:lang w:val="bg-BG" w:eastAsia="bg-BG" w:bidi="ar-SA"/>
        </w:rPr>
        <w:t>ПОЛЗИ ОТ УМОРЕНИ МУСКУЛИ</w:t>
      </w:r>
    </w:p>
    <w:p w:rsidR="00165DA5" w:rsidRPr="002158BD" w:rsidRDefault="00165DA5" w:rsidP="00A3667C">
      <w:pPr>
        <w:pStyle w:val="NoSpacing"/>
        <w:spacing w:before="0" w:beforeAutospacing="0"/>
        <w:rPr>
          <w:lang w:val="bg-BG" w:eastAsia="bg-BG" w:bidi="ar-SA"/>
        </w:rPr>
      </w:pPr>
      <w:r>
        <w:rPr>
          <w:lang w:val="bg-BG" w:eastAsia="bg-BG" w:bidi="ar-SA"/>
        </w:rPr>
        <w:t xml:space="preserve">Първобитните ловци и събирачи на храна са я добивали с много мускулна умора. Дори когато </w:t>
      </w:r>
      <w:r w:rsidR="005337EF">
        <w:rPr>
          <w:lang w:val="bg-BG" w:eastAsia="bg-BG" w:bidi="ar-SA"/>
        </w:rPr>
        <w:t>хората</w:t>
      </w:r>
      <w:r>
        <w:rPr>
          <w:lang w:val="bg-BG" w:eastAsia="bg-BG" w:bidi="ar-SA"/>
        </w:rPr>
        <w:t xml:space="preserve"> </w:t>
      </w:r>
      <w:r w:rsidR="00A069DF">
        <w:rPr>
          <w:lang w:val="bg-BG" w:eastAsia="bg-BG" w:bidi="ar-SA"/>
        </w:rPr>
        <w:t xml:space="preserve">започват да </w:t>
      </w:r>
      <w:r w:rsidR="00FF1F72">
        <w:rPr>
          <w:lang w:val="bg-BG" w:eastAsia="bg-BG" w:bidi="ar-SA"/>
        </w:rPr>
        <w:t>използва</w:t>
      </w:r>
      <w:r w:rsidR="00B40624">
        <w:rPr>
          <w:lang w:val="bg-BG" w:eastAsia="bg-BG" w:bidi="ar-SA"/>
        </w:rPr>
        <w:t>т</w:t>
      </w:r>
      <w:r w:rsidR="00FF1F72">
        <w:rPr>
          <w:lang w:val="bg-BG" w:eastAsia="bg-BG" w:bidi="ar-SA"/>
        </w:rPr>
        <w:t xml:space="preserve"> впрегатни животни </w:t>
      </w:r>
      <w:r w:rsidR="00B40624">
        <w:rPr>
          <w:lang w:val="bg-BG" w:eastAsia="bg-BG" w:bidi="ar-SA"/>
        </w:rPr>
        <w:t xml:space="preserve">в селското стопанство, </w:t>
      </w:r>
      <w:r w:rsidR="00A069DF">
        <w:rPr>
          <w:lang w:val="bg-BG" w:eastAsia="bg-BG" w:bidi="ar-SA"/>
        </w:rPr>
        <w:t>те пак се уморяват</w:t>
      </w:r>
      <w:r>
        <w:rPr>
          <w:lang w:val="bg-BG" w:eastAsia="bg-BG" w:bidi="ar-SA"/>
        </w:rPr>
        <w:t xml:space="preserve">. У нас едва от средата на 20-ти век машини започват да облекчават съществено труда на селскостопанските труженици, но и понастоящем той все </w:t>
      </w:r>
      <w:r w:rsidR="00A75A88">
        <w:rPr>
          <w:lang w:val="bg-BG" w:eastAsia="bg-BG" w:bidi="ar-SA"/>
        </w:rPr>
        <w:t>още</w:t>
      </w:r>
      <w:r>
        <w:rPr>
          <w:lang w:val="bg-BG" w:eastAsia="bg-BG" w:bidi="ar-SA"/>
        </w:rPr>
        <w:t xml:space="preserve"> е доста уморителен</w:t>
      </w:r>
      <w:r w:rsidR="005337EF">
        <w:rPr>
          <w:lang w:val="bg-BG" w:eastAsia="bg-BG" w:bidi="ar-SA"/>
        </w:rPr>
        <w:t>.</w:t>
      </w:r>
      <w:r w:rsidR="00395CC1">
        <w:rPr>
          <w:lang w:val="bg-BG" w:eastAsia="bg-BG" w:bidi="ar-SA"/>
        </w:rPr>
        <w:t xml:space="preserve"> </w:t>
      </w:r>
      <w:r w:rsidR="005337EF">
        <w:rPr>
          <w:lang w:val="bg-BG" w:eastAsia="bg-BG" w:bidi="ar-SA"/>
        </w:rPr>
        <w:t>Обаче</w:t>
      </w:r>
      <w:r w:rsidR="00A75A88">
        <w:rPr>
          <w:lang w:val="bg-BG" w:eastAsia="bg-BG" w:bidi="ar-SA"/>
        </w:rPr>
        <w:t xml:space="preserve"> </w:t>
      </w:r>
      <w:r w:rsidR="00395CC1">
        <w:rPr>
          <w:lang w:val="bg-BG" w:eastAsia="bg-BG" w:bidi="ar-SA"/>
        </w:rPr>
        <w:t>с</w:t>
      </w:r>
      <w:r>
        <w:rPr>
          <w:lang w:val="bg-BG" w:eastAsia="bg-BG" w:bidi="ar-SA"/>
        </w:rPr>
        <w:t xml:space="preserve">татистиката показва, че </w:t>
      </w:r>
      <w:r w:rsidR="00395CC1">
        <w:rPr>
          <w:lang w:val="bg-BG" w:eastAsia="bg-BG" w:bidi="ar-SA"/>
        </w:rPr>
        <w:t xml:space="preserve">тъкмо </w:t>
      </w:r>
      <w:r w:rsidR="00FF1F72">
        <w:rPr>
          <w:lang w:val="bg-BG" w:eastAsia="bg-BG" w:bidi="ar-SA"/>
        </w:rPr>
        <w:t>уморяващите с</w:t>
      </w:r>
      <w:r>
        <w:rPr>
          <w:lang w:val="bg-BG" w:eastAsia="bg-BG" w:bidi="ar-SA"/>
        </w:rPr>
        <w:t xml:space="preserve">е </w:t>
      </w:r>
      <w:r w:rsidR="00FF1F72">
        <w:rPr>
          <w:lang w:val="bg-BG" w:eastAsia="bg-BG" w:bidi="ar-SA"/>
        </w:rPr>
        <w:t xml:space="preserve">труженици </w:t>
      </w:r>
      <w:r>
        <w:rPr>
          <w:lang w:val="bg-BG" w:eastAsia="bg-BG" w:bidi="ar-SA"/>
        </w:rPr>
        <w:t>живеят по-дълго.</w:t>
      </w:r>
      <w:r w:rsidR="005337EF">
        <w:rPr>
          <w:lang w:val="bg-BG" w:eastAsia="bg-BG" w:bidi="ar-SA"/>
        </w:rPr>
        <w:t xml:space="preserve"> Обяснението е, че уморени на гладно мускули предизвикват автофагия</w:t>
      </w:r>
      <w:r w:rsidR="00A069DF">
        <w:rPr>
          <w:lang w:val="bg-BG" w:eastAsia="bg-BG" w:bidi="ar-SA"/>
        </w:rPr>
        <w:t>, а тя подготвя подмладяването</w:t>
      </w:r>
      <w:r w:rsidR="005337EF">
        <w:rPr>
          <w:lang w:val="bg-BG" w:eastAsia="bg-BG" w:bidi="ar-SA"/>
        </w:rPr>
        <w:t>.</w:t>
      </w:r>
    </w:p>
    <w:p w:rsidR="00165DA5" w:rsidRDefault="00165DA5" w:rsidP="00165DA5">
      <w:pPr>
        <w:pStyle w:val="NoSpacing"/>
        <w:rPr>
          <w:lang w:val="bg-BG"/>
        </w:rPr>
      </w:pPr>
      <w:r>
        <w:rPr>
          <w:lang w:val="bg-BG" w:eastAsia="bg-BG" w:bidi="ar-SA"/>
        </w:rPr>
        <w:t xml:space="preserve">Мускулната умора </w:t>
      </w:r>
      <w:r w:rsidR="00A75A88">
        <w:rPr>
          <w:lang w:val="bg-BG" w:eastAsia="bg-BG" w:bidi="ar-SA"/>
        </w:rPr>
        <w:t>сваля</w:t>
      </w:r>
      <w:r>
        <w:rPr>
          <w:lang w:val="bg-BG" w:eastAsia="bg-BG" w:bidi="ar-SA"/>
        </w:rPr>
        <w:t xml:space="preserve"> нивото на кръвната захар и </w:t>
      </w:r>
      <w:r w:rsidR="00A75A88">
        <w:rPr>
          <w:lang w:val="bg-BG" w:eastAsia="bg-BG" w:bidi="ar-SA"/>
        </w:rPr>
        <w:t xml:space="preserve">на </w:t>
      </w:r>
      <w:r>
        <w:rPr>
          <w:lang w:val="bg-BG" w:eastAsia="bg-BG" w:bidi="ar-SA"/>
        </w:rPr>
        <w:t>стресови</w:t>
      </w:r>
      <w:r w:rsidR="00B40624">
        <w:rPr>
          <w:lang w:val="bg-BG" w:eastAsia="bg-BG" w:bidi="ar-SA"/>
        </w:rPr>
        <w:t>те</w:t>
      </w:r>
      <w:r>
        <w:rPr>
          <w:lang w:val="bg-BG" w:eastAsia="bg-BG" w:bidi="ar-SA"/>
        </w:rPr>
        <w:t xml:space="preserve"> хормони (кортизол и адреналин)</w:t>
      </w:r>
      <w:r w:rsidR="00A75A88">
        <w:rPr>
          <w:lang w:val="bg-BG" w:eastAsia="bg-BG" w:bidi="ar-SA"/>
        </w:rPr>
        <w:t>. У</w:t>
      </w:r>
      <w:r>
        <w:rPr>
          <w:lang w:val="bg-BG" w:eastAsia="bg-BG" w:bidi="ar-SA"/>
        </w:rPr>
        <w:t>мората осигурява повече хормон на растежа (HGH) и на щастието (допамин), противовъзпалителни вещества (миокини), невротрансмитери (серотонин) и протеин за интелигентност (</w:t>
      </w:r>
      <w:r>
        <w:rPr>
          <w:lang w:val="de-DE" w:eastAsia="bg-BG" w:bidi="ar-SA"/>
        </w:rPr>
        <w:t>BDNF</w:t>
      </w:r>
      <w:r>
        <w:rPr>
          <w:lang w:val="bg-BG" w:eastAsia="bg-BG" w:bidi="ar-SA"/>
        </w:rPr>
        <w:t>)</w:t>
      </w:r>
      <w:r>
        <w:rPr>
          <w:lang w:val="de-DE" w:eastAsia="bg-BG" w:bidi="ar-SA"/>
        </w:rPr>
        <w:t>.</w:t>
      </w:r>
      <w:r>
        <w:rPr>
          <w:lang w:val="bg-BG" w:eastAsia="bg-BG" w:bidi="ar-SA"/>
        </w:rPr>
        <w:t xml:space="preserve"> </w:t>
      </w:r>
      <w:r>
        <w:rPr>
          <w:lang w:val="bg-BG"/>
        </w:rPr>
        <w:t xml:space="preserve">Протеинът </w:t>
      </w:r>
      <w:r>
        <w:t>BDNF (</w:t>
      </w:r>
      <w:r w:rsidRPr="00333317">
        <w:rPr>
          <w:rFonts w:ascii="Times New Roman" w:eastAsia="Times New Roman" w:hAnsi="Times New Roman" w:cs="Times New Roman"/>
          <w:bCs/>
          <w:sz w:val="24"/>
          <w:szCs w:val="24"/>
          <w:lang w:val="bg-BG" w:eastAsia="bg-BG" w:bidi="ar-SA"/>
        </w:rPr>
        <w:t>Brain-Derived Neurotrophic Factor</w:t>
      </w:r>
      <w:r>
        <w:rPr>
          <w:rFonts w:ascii="Times New Roman" w:eastAsia="Times New Roman" w:hAnsi="Times New Roman" w:cs="Times New Roman"/>
          <w:bCs/>
          <w:sz w:val="24"/>
          <w:szCs w:val="24"/>
          <w:lang w:val="de-DE" w:eastAsia="bg-BG" w:bidi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 w:eastAsia="bg-BG" w:bidi="ar-SA"/>
        </w:rPr>
        <w:t xml:space="preserve">- </w:t>
      </w:r>
      <w:r>
        <w:rPr>
          <w:lang w:val="bg-BG"/>
        </w:rPr>
        <w:t xml:space="preserve">получен от </w:t>
      </w:r>
      <w:r>
        <w:t>мозъ</w:t>
      </w:r>
      <w:r>
        <w:rPr>
          <w:lang w:val="bg-BG"/>
        </w:rPr>
        <w:t>ка</w:t>
      </w:r>
      <w:r>
        <w:t xml:space="preserve"> невротрофичен фактор) </w:t>
      </w:r>
      <w:r>
        <w:rPr>
          <w:lang w:val="bg-BG"/>
        </w:rPr>
        <w:t xml:space="preserve">осигурява </w:t>
      </w:r>
      <w:r w:rsidR="00B40624">
        <w:rPr>
          <w:lang w:val="bg-BG"/>
        </w:rPr>
        <w:t>норма</w:t>
      </w:r>
      <w:r>
        <w:rPr>
          <w:lang w:val="bg-BG"/>
        </w:rPr>
        <w:t>лното</w:t>
      </w:r>
      <w:r>
        <w:t xml:space="preserve"> </w:t>
      </w:r>
      <w:r>
        <w:rPr>
          <w:lang w:val="bg-BG"/>
        </w:rPr>
        <w:t xml:space="preserve">действие на </w:t>
      </w:r>
      <w:r>
        <w:t>мозъ</w:t>
      </w:r>
      <w:r>
        <w:rPr>
          <w:lang w:val="bg-BG"/>
        </w:rPr>
        <w:t xml:space="preserve">ка </w:t>
      </w:r>
      <w:r>
        <w:t xml:space="preserve">и </w:t>
      </w:r>
      <w:r w:rsidR="00B40624">
        <w:rPr>
          <w:lang w:val="bg-BG"/>
        </w:rPr>
        <w:t xml:space="preserve">на </w:t>
      </w:r>
      <w:r>
        <w:t>периферната нервна система</w:t>
      </w:r>
      <w:r>
        <w:rPr>
          <w:lang w:val="bg-BG"/>
        </w:rPr>
        <w:t>,</w:t>
      </w:r>
      <w:r>
        <w:t xml:space="preserve"> предотвратява смъртта на мозъчни клетки, </w:t>
      </w:r>
      <w:r>
        <w:rPr>
          <w:lang w:val="bg-BG"/>
        </w:rPr>
        <w:t>стимулира</w:t>
      </w:r>
      <w:r>
        <w:t xml:space="preserve"> </w:t>
      </w:r>
      <w:r>
        <w:rPr>
          <w:lang w:val="bg-BG"/>
        </w:rPr>
        <w:t>из</w:t>
      </w:r>
      <w:r>
        <w:t>раст</w:t>
      </w:r>
      <w:r>
        <w:rPr>
          <w:lang w:val="bg-BG"/>
        </w:rPr>
        <w:t>ване</w:t>
      </w:r>
      <w:r>
        <w:t xml:space="preserve"> на нови неврони (неврогенеза) и синапси</w:t>
      </w:r>
      <w:r>
        <w:rPr>
          <w:lang w:val="bg-BG"/>
        </w:rPr>
        <w:t xml:space="preserve">, </w:t>
      </w:r>
      <w:r>
        <w:t>поддържа когнитивната функция.</w:t>
      </w:r>
      <w:r>
        <w:rPr>
          <w:lang w:val="bg-BG"/>
        </w:rPr>
        <w:t xml:space="preserve"> Лекарите </w:t>
      </w:r>
      <w:r>
        <w:t>свърз</w:t>
      </w:r>
      <w:r>
        <w:rPr>
          <w:lang w:val="bg-BG"/>
        </w:rPr>
        <w:t>ват н</w:t>
      </w:r>
      <w:r>
        <w:t>иск</w:t>
      </w:r>
      <w:r>
        <w:rPr>
          <w:lang w:val="bg-BG"/>
        </w:rPr>
        <w:t>ото</w:t>
      </w:r>
      <w:r>
        <w:t xml:space="preserve"> нив</w:t>
      </w:r>
      <w:r>
        <w:rPr>
          <w:lang w:val="bg-BG"/>
        </w:rPr>
        <w:t>о</w:t>
      </w:r>
      <w:r>
        <w:t xml:space="preserve"> на BDNF </w:t>
      </w:r>
      <w:r>
        <w:rPr>
          <w:lang w:val="bg-BG"/>
        </w:rPr>
        <w:t xml:space="preserve">при зряли хора </w:t>
      </w:r>
      <w:r>
        <w:t xml:space="preserve">с: </w:t>
      </w:r>
      <w:r>
        <w:rPr>
          <w:lang w:val="bg-BG"/>
        </w:rPr>
        <w:t xml:space="preserve">болест на </w:t>
      </w:r>
      <w:r>
        <w:t>Алцхаймер, ускорено стареене, лошо нервно развитие, дисфункция на невротрансмитери, затлъстяване, депресия и дори шизофрения.</w:t>
      </w:r>
    </w:p>
    <w:p w:rsidR="00165DA5" w:rsidRDefault="00165DA5" w:rsidP="00A3667C">
      <w:pPr>
        <w:pStyle w:val="NoSpacing"/>
        <w:rPr>
          <w:lang w:val="bg-BG" w:eastAsia="bg-BG" w:bidi="ar-SA"/>
        </w:rPr>
      </w:pPr>
      <w:r>
        <w:rPr>
          <w:lang w:val="bg-BG" w:eastAsia="bg-BG" w:bidi="ar-SA"/>
        </w:rPr>
        <w:t xml:space="preserve">Ползата от мускулна умора е толкова решаваща за здраве, дълголетие, мускулна и умствена работоспособност, че при сегашния ни начин на живот се налага да я предизвикваме нарочно. Това всъщност е прахосване на енергия защото при гимнастика, мускулите не вършат полезна трудова дейност, но ползата от </w:t>
      </w:r>
      <w:r w:rsidR="00B40624">
        <w:rPr>
          <w:lang w:val="bg-BG" w:eastAsia="bg-BG" w:bidi="ar-SA"/>
        </w:rPr>
        <w:t xml:space="preserve">гимнастиката и </w:t>
      </w:r>
      <w:r>
        <w:rPr>
          <w:lang w:val="bg-BG" w:eastAsia="bg-BG" w:bidi="ar-SA"/>
        </w:rPr>
        <w:t>мускулна</w:t>
      </w:r>
      <w:r w:rsidR="00B40624">
        <w:rPr>
          <w:lang w:val="bg-BG" w:eastAsia="bg-BG" w:bidi="ar-SA"/>
        </w:rPr>
        <w:t>та</w:t>
      </w:r>
      <w:r>
        <w:rPr>
          <w:lang w:val="bg-BG" w:eastAsia="bg-BG" w:bidi="ar-SA"/>
        </w:rPr>
        <w:t xml:space="preserve"> умора е известна още от </w:t>
      </w:r>
      <w:r w:rsidR="00B40624">
        <w:rPr>
          <w:lang w:val="bg-BG" w:eastAsia="bg-BG" w:bidi="ar-SA"/>
        </w:rPr>
        <w:t>древността</w:t>
      </w:r>
      <w:r>
        <w:rPr>
          <w:lang w:val="bg-BG" w:eastAsia="bg-BG" w:bidi="ar-SA"/>
        </w:rPr>
        <w:t>.</w:t>
      </w:r>
    </w:p>
    <w:p w:rsidR="00FA042D" w:rsidRDefault="00A75A88" w:rsidP="00FA042D">
      <w:pPr>
        <w:pStyle w:val="NoSpacing"/>
        <w:rPr>
          <w:lang w:val="bg-BG" w:eastAsia="bg-BG" w:bidi="ar-SA"/>
        </w:rPr>
      </w:pPr>
      <w:r>
        <w:rPr>
          <w:lang w:val="bg-BG" w:eastAsia="bg-BG" w:bidi="ar-SA"/>
        </w:rPr>
        <w:t xml:space="preserve">Обикновено </w:t>
      </w:r>
      <w:r w:rsidR="007C456F">
        <w:rPr>
          <w:lang w:val="bg-BG" w:eastAsia="bg-BG" w:bidi="ar-SA"/>
        </w:rPr>
        <w:t xml:space="preserve">в </w:t>
      </w:r>
      <w:r>
        <w:rPr>
          <w:lang w:val="bg-BG" w:eastAsia="bg-BG" w:bidi="ar-SA"/>
        </w:rPr>
        <w:t>азиатски религии и</w:t>
      </w:r>
      <w:r w:rsidR="007C456F">
        <w:rPr>
          <w:lang w:val="bg-BG" w:eastAsia="bg-BG" w:bidi="ar-SA"/>
        </w:rPr>
        <w:t>ма</w:t>
      </w:r>
      <w:r>
        <w:rPr>
          <w:lang w:val="bg-BG" w:eastAsia="bg-BG" w:bidi="ar-SA"/>
        </w:rPr>
        <w:t xml:space="preserve"> ритуали за</w:t>
      </w:r>
      <w:r w:rsidR="00165DA5">
        <w:rPr>
          <w:lang w:val="bg-BG" w:eastAsia="bg-BG" w:bidi="ar-SA"/>
        </w:rPr>
        <w:t xml:space="preserve"> умора</w:t>
      </w:r>
      <w:r w:rsidR="00B90BF7">
        <w:rPr>
          <w:lang w:val="bg-BG" w:eastAsia="bg-BG" w:bidi="ar-SA"/>
        </w:rPr>
        <w:t xml:space="preserve"> на мускули, която постигат с</w:t>
      </w:r>
      <w:r w:rsidR="002A4153">
        <w:rPr>
          <w:lang w:val="bg-BG" w:eastAsia="bg-BG" w:bidi="ar-SA"/>
        </w:rPr>
        <w:t>:</w:t>
      </w:r>
      <w:r w:rsidR="00165DA5">
        <w:rPr>
          <w:lang w:val="bg-BG" w:eastAsia="bg-BG" w:bidi="ar-SA"/>
        </w:rPr>
        <w:t xml:space="preserve"> йога асани, тибетски ритуали, бойни изкуства, периодични поклони при молитва (възприети са от мюсюлманството).</w:t>
      </w:r>
      <w:r>
        <w:rPr>
          <w:lang w:val="bg-BG" w:eastAsia="bg-BG" w:bidi="ar-SA"/>
        </w:rPr>
        <w:t xml:space="preserve"> </w:t>
      </w:r>
      <w:r w:rsidR="00165DA5">
        <w:rPr>
          <w:lang w:val="bg-BG" w:eastAsia="bg-BG" w:bidi="ar-SA"/>
        </w:rPr>
        <w:t>Европейски религии не възприемат азиатското изискване за ежедневна мускулна умора</w:t>
      </w:r>
      <w:r w:rsidR="002A4153">
        <w:rPr>
          <w:lang w:val="bg-BG" w:eastAsia="bg-BG" w:bidi="ar-SA"/>
        </w:rPr>
        <w:t xml:space="preserve"> и отказ от вечеря</w:t>
      </w:r>
      <w:r w:rsidR="00B40624">
        <w:rPr>
          <w:lang w:val="bg-BG" w:eastAsia="bg-BG" w:bidi="ar-SA"/>
        </w:rPr>
        <w:t xml:space="preserve"> всеки ден</w:t>
      </w:r>
      <w:r w:rsidR="00165DA5">
        <w:rPr>
          <w:lang w:val="bg-BG" w:eastAsia="bg-BG" w:bidi="ar-SA"/>
        </w:rPr>
        <w:t>.</w:t>
      </w:r>
    </w:p>
    <w:p w:rsidR="00AC3940" w:rsidRPr="00AC3940" w:rsidRDefault="00AC3940" w:rsidP="00FA042D">
      <w:pPr>
        <w:pStyle w:val="NoSpacing"/>
        <w:spacing w:after="0" w:afterAutospacing="0"/>
        <w:jc w:val="center"/>
        <w:rPr>
          <w:lang w:val="bg-BG" w:eastAsia="bg-BG" w:bidi="ar-SA"/>
        </w:rPr>
      </w:pPr>
      <w:r>
        <w:rPr>
          <w:lang w:val="bg-BG" w:eastAsia="bg-BG" w:bidi="ar-SA"/>
        </w:rPr>
        <w:lastRenderedPageBreak/>
        <w:t>ОЩЕ ЗА ЗДРАВОСЛОВНИЯ НАЧИН НА ЖИВОТ</w:t>
      </w:r>
    </w:p>
    <w:p w:rsidR="00165DA5" w:rsidRDefault="00165DA5" w:rsidP="00B82ADD">
      <w:pPr>
        <w:pStyle w:val="NoSpacing"/>
        <w:spacing w:before="0" w:beforeAutospacing="0"/>
        <w:rPr>
          <w:lang w:val="bg-BG" w:eastAsia="bg-BG" w:bidi="ar-SA"/>
        </w:rPr>
      </w:pPr>
      <w:r>
        <w:rPr>
          <w:lang w:val="bg-BG" w:eastAsia="bg-BG" w:bidi="ar-SA"/>
        </w:rPr>
        <w:t>Ако решите да водите здравословен начин на живот</w:t>
      </w:r>
      <w:r w:rsidR="00AC3940">
        <w:rPr>
          <w:lang w:val="bg-BG" w:eastAsia="bg-BG" w:bidi="ar-SA"/>
        </w:rPr>
        <w:t>,</w:t>
      </w:r>
      <w:r>
        <w:rPr>
          <w:lang w:val="bg-BG" w:eastAsia="bg-BG" w:bidi="ar-SA"/>
        </w:rPr>
        <w:t xml:space="preserve"> </w:t>
      </w:r>
      <w:r w:rsidR="00B40624">
        <w:rPr>
          <w:lang w:val="bg-BG" w:eastAsia="bg-BG" w:bidi="ar-SA"/>
        </w:rPr>
        <w:t xml:space="preserve">трябва да се </w:t>
      </w:r>
      <w:r>
        <w:rPr>
          <w:lang w:val="bg-BG" w:eastAsia="bg-BG" w:bidi="ar-SA"/>
        </w:rPr>
        <w:t>хран</w:t>
      </w:r>
      <w:r w:rsidR="00B40624">
        <w:rPr>
          <w:lang w:val="bg-BG" w:eastAsia="bg-BG" w:bidi="ar-SA"/>
        </w:rPr>
        <w:t>и</w:t>
      </w:r>
      <w:r>
        <w:rPr>
          <w:lang w:val="bg-BG" w:eastAsia="bg-BG" w:bidi="ar-SA"/>
        </w:rPr>
        <w:t xml:space="preserve">те </w:t>
      </w:r>
      <w:r w:rsidR="00AC3940">
        <w:rPr>
          <w:lang w:val="bg-BG" w:eastAsia="bg-BG" w:bidi="ar-SA"/>
        </w:rPr>
        <w:t xml:space="preserve">само </w:t>
      </w:r>
      <w:r w:rsidR="002A4153">
        <w:rPr>
          <w:lang w:val="bg-BG" w:eastAsia="bg-BG" w:bidi="ar-SA"/>
        </w:rPr>
        <w:t>веднъж на ден</w:t>
      </w:r>
      <w:r w:rsidR="00FA042D">
        <w:rPr>
          <w:lang w:val="bg-BG" w:eastAsia="bg-BG" w:bidi="ar-SA"/>
        </w:rPr>
        <w:t xml:space="preserve">. </w:t>
      </w:r>
      <w:r w:rsidR="00B40624">
        <w:rPr>
          <w:lang w:val="bg-BG" w:eastAsia="bg-BG" w:bidi="ar-SA"/>
        </w:rPr>
        <w:t>Изберете час за хранене</w:t>
      </w:r>
      <w:r w:rsidR="002A4153">
        <w:rPr>
          <w:lang w:val="bg-BG" w:eastAsia="bg-BG" w:bidi="ar-SA"/>
        </w:rPr>
        <w:t xml:space="preserve"> </w:t>
      </w:r>
      <w:r>
        <w:rPr>
          <w:lang w:val="bg-BG" w:eastAsia="bg-BG" w:bidi="ar-SA"/>
        </w:rPr>
        <w:t>по пладне или след пладне</w:t>
      </w:r>
      <w:r w:rsidR="00AC3940">
        <w:rPr>
          <w:lang w:val="bg-BG" w:eastAsia="bg-BG" w:bidi="ar-SA"/>
        </w:rPr>
        <w:t xml:space="preserve"> </w:t>
      </w:r>
      <w:r w:rsidR="00A3667C">
        <w:rPr>
          <w:lang w:val="bg-BG" w:eastAsia="bg-BG" w:bidi="ar-SA"/>
        </w:rPr>
        <w:t xml:space="preserve">някъде </w:t>
      </w:r>
      <w:r>
        <w:rPr>
          <w:lang w:val="bg-BG" w:eastAsia="bg-BG" w:bidi="ar-SA"/>
        </w:rPr>
        <w:t xml:space="preserve">в интервала от 12:00 до 17:00. Каква храна ще изберете, зависи работата, която вършите и от околната температура. Ако вършите </w:t>
      </w:r>
      <w:r w:rsidR="002A4153">
        <w:rPr>
          <w:lang w:val="bg-BG" w:eastAsia="bg-BG" w:bidi="ar-SA"/>
        </w:rPr>
        <w:t xml:space="preserve">тежка </w:t>
      </w:r>
      <w:r>
        <w:rPr>
          <w:lang w:val="bg-BG" w:eastAsia="bg-BG" w:bidi="ar-SA"/>
        </w:rPr>
        <w:t xml:space="preserve">уморителна работа в хладна обстановка, може да увеличите консумацията на мазнини и въглехидрати, дори </w:t>
      </w:r>
      <w:r w:rsidR="00E7196F">
        <w:rPr>
          <w:lang w:val="bg-BG" w:eastAsia="bg-BG" w:bidi="ar-SA"/>
        </w:rPr>
        <w:t>ще се наложи</w:t>
      </w:r>
      <w:r w:rsidR="00E7196F">
        <w:rPr>
          <w:lang w:val="de-DE" w:eastAsia="bg-BG" w:bidi="ar-SA"/>
        </w:rPr>
        <w:t xml:space="preserve"> </w:t>
      </w:r>
      <w:r>
        <w:rPr>
          <w:lang w:val="bg-BG" w:eastAsia="bg-BG" w:bidi="ar-SA"/>
        </w:rPr>
        <w:t xml:space="preserve">да </w:t>
      </w:r>
      <w:r w:rsidR="00B40624">
        <w:rPr>
          <w:lang w:val="bg-BG" w:eastAsia="bg-BG" w:bidi="ar-SA"/>
        </w:rPr>
        <w:t>ядете три пъти на ден, но не вечеряйте късно</w:t>
      </w:r>
      <w:r>
        <w:rPr>
          <w:lang w:val="bg-BG" w:eastAsia="bg-BG" w:bidi="ar-SA"/>
        </w:rPr>
        <w:t>.</w:t>
      </w:r>
    </w:p>
    <w:p w:rsidR="002A4153" w:rsidRDefault="004B3F0A" w:rsidP="00165DA5">
      <w:pPr>
        <w:pStyle w:val="NoSpacing"/>
        <w:rPr>
          <w:lang w:val="bg-BG"/>
        </w:rPr>
      </w:pPr>
      <w:r>
        <w:rPr>
          <w:lang w:val="bg-BG"/>
        </w:rPr>
        <w:t>Съветите</w:t>
      </w:r>
      <w:r w:rsidR="007C456F">
        <w:rPr>
          <w:lang w:val="bg-BG"/>
        </w:rPr>
        <w:t xml:space="preserve"> на д-р Меркола</w:t>
      </w:r>
      <w:r>
        <w:rPr>
          <w:lang w:val="bg-BG"/>
        </w:rPr>
        <w:t xml:space="preserve"> в горната статия за мазна диета са подходящи и за летните горещини</w:t>
      </w:r>
      <w:r w:rsidR="0078612D">
        <w:rPr>
          <w:lang w:val="bg-BG"/>
        </w:rPr>
        <w:t>,</w:t>
      </w:r>
      <w:r w:rsidR="007C456F">
        <w:rPr>
          <w:lang w:val="bg-BG"/>
        </w:rPr>
        <w:t xml:space="preserve"> </w:t>
      </w:r>
      <w:r w:rsidR="0078612D">
        <w:rPr>
          <w:lang w:val="bg-BG"/>
        </w:rPr>
        <w:t>но</w:t>
      </w:r>
      <w:r>
        <w:rPr>
          <w:lang w:val="bg-BG"/>
        </w:rPr>
        <w:t xml:space="preserve"> има</w:t>
      </w:r>
      <w:r w:rsidR="0078612D">
        <w:rPr>
          <w:lang w:val="bg-BG"/>
        </w:rPr>
        <w:t>йте</w:t>
      </w:r>
      <w:r>
        <w:rPr>
          <w:lang w:val="bg-BG"/>
        </w:rPr>
        <w:t xml:space="preserve"> пред вид, че тогава на тялото са нужни по-малко калории за да поддържа температурата си. </w:t>
      </w:r>
      <w:r w:rsidR="002A4153">
        <w:rPr>
          <w:lang w:val="bg-BG"/>
        </w:rPr>
        <w:t xml:space="preserve">Наситените мазнини не се натрупват като тлъстини, затова от тях не се пълнее. Излишъкът от тях се изхвърля през кожата, което при гореща околна среда е неприятно. </w:t>
      </w:r>
      <w:r w:rsidR="00E7196F">
        <w:rPr>
          <w:lang w:val="bg-BG"/>
        </w:rPr>
        <w:t xml:space="preserve">Може би затова </w:t>
      </w:r>
      <w:r w:rsidR="002A4153">
        <w:rPr>
          <w:lang w:val="bg-BG"/>
        </w:rPr>
        <w:t>някои</w:t>
      </w:r>
      <w:r w:rsidR="00E7196F">
        <w:rPr>
          <w:lang w:val="bg-BG"/>
        </w:rPr>
        <w:t xml:space="preserve"> религии повелява</w:t>
      </w:r>
      <w:r w:rsidR="002A4153">
        <w:rPr>
          <w:lang w:val="bg-BG"/>
        </w:rPr>
        <w:t>т</w:t>
      </w:r>
      <w:r w:rsidR="00E7196F">
        <w:rPr>
          <w:lang w:val="bg-BG"/>
        </w:rPr>
        <w:t xml:space="preserve"> въобще д</w:t>
      </w:r>
      <w:r w:rsidR="002A4153">
        <w:rPr>
          <w:lang w:val="bg-BG"/>
        </w:rPr>
        <w:t>а не се консумира свинско месо.</w:t>
      </w:r>
    </w:p>
    <w:p w:rsidR="00165DA5" w:rsidRDefault="00E7196F" w:rsidP="00165DA5">
      <w:pPr>
        <w:pStyle w:val="NoSpacing"/>
        <w:rPr>
          <w:lang w:val="bg-BG"/>
        </w:rPr>
      </w:pPr>
      <w:r>
        <w:rPr>
          <w:lang w:val="bg-BG"/>
        </w:rPr>
        <w:t>Сега кравето масло</w:t>
      </w:r>
      <w:r w:rsidR="002A4153">
        <w:rPr>
          <w:lang w:val="bg-BG"/>
        </w:rPr>
        <w:t xml:space="preserve">, </w:t>
      </w:r>
      <w:r>
        <w:rPr>
          <w:lang w:val="bg-BG"/>
        </w:rPr>
        <w:t xml:space="preserve">кокосовото масло </w:t>
      </w:r>
      <w:r w:rsidR="002A4153">
        <w:rPr>
          <w:lang w:val="bg-BG"/>
        </w:rPr>
        <w:t xml:space="preserve">и масло от авокадо </w:t>
      </w:r>
      <w:r>
        <w:rPr>
          <w:lang w:val="bg-BG"/>
        </w:rPr>
        <w:t>имат твърде висока цена</w:t>
      </w:r>
      <w:r w:rsidR="00B90BF7">
        <w:rPr>
          <w:lang w:val="bg-BG"/>
        </w:rPr>
        <w:t>. Зехтинът (маслиновото масло) също е скъп. П</w:t>
      </w:r>
      <w:r w:rsidR="00D5337F">
        <w:rPr>
          <w:lang w:val="bg-BG"/>
        </w:rPr>
        <w:t xml:space="preserve">ри хладно време </w:t>
      </w:r>
      <w:r>
        <w:rPr>
          <w:lang w:val="bg-BG"/>
        </w:rPr>
        <w:t>е по-евтино да се похапва</w:t>
      </w:r>
      <w:r w:rsidR="007C456F">
        <w:rPr>
          <w:lang w:val="bg-BG"/>
        </w:rPr>
        <w:t>т наситени мазнини като</w:t>
      </w:r>
      <w:r>
        <w:rPr>
          <w:lang w:val="bg-BG"/>
        </w:rPr>
        <w:t xml:space="preserve"> свинска мас и сланинка</w:t>
      </w:r>
      <w:r w:rsidR="0078612D">
        <w:rPr>
          <w:lang w:val="bg-BG"/>
        </w:rPr>
        <w:t>, бекон и шпек салам</w:t>
      </w:r>
      <w:r>
        <w:rPr>
          <w:lang w:val="bg-BG"/>
        </w:rPr>
        <w:t xml:space="preserve">. </w:t>
      </w:r>
      <w:r w:rsidR="004B3A54">
        <w:rPr>
          <w:lang w:val="bg-BG"/>
        </w:rPr>
        <w:t>В</w:t>
      </w:r>
      <w:r w:rsidR="00B90BF7">
        <w:rPr>
          <w:lang w:val="bg-BG"/>
        </w:rPr>
        <w:t>инаги</w:t>
      </w:r>
      <w:r w:rsidR="004B3A54">
        <w:rPr>
          <w:lang w:val="bg-BG"/>
        </w:rPr>
        <w:t xml:space="preserve"> с</w:t>
      </w:r>
      <w:r w:rsidR="004B3F0A">
        <w:rPr>
          <w:lang w:val="bg-BG"/>
        </w:rPr>
        <w:t xml:space="preserve">ъобразявайте </w:t>
      </w:r>
      <w:r w:rsidR="00B90BF7">
        <w:rPr>
          <w:lang w:val="bg-BG"/>
        </w:rPr>
        <w:t xml:space="preserve">консумираните </w:t>
      </w:r>
      <w:r w:rsidR="004B3F0A">
        <w:rPr>
          <w:lang w:val="bg-BG"/>
        </w:rPr>
        <w:t xml:space="preserve">калории с околната </w:t>
      </w:r>
      <w:r w:rsidR="007C456F">
        <w:rPr>
          <w:lang w:val="bg-BG"/>
        </w:rPr>
        <w:t>температур</w:t>
      </w:r>
      <w:r w:rsidR="004B3F0A">
        <w:rPr>
          <w:lang w:val="bg-BG"/>
        </w:rPr>
        <w:t>а</w:t>
      </w:r>
      <w:r w:rsidR="007C456F">
        <w:rPr>
          <w:lang w:val="bg-BG"/>
        </w:rPr>
        <w:t xml:space="preserve"> при</w:t>
      </w:r>
      <w:r w:rsidR="004B3F0A">
        <w:rPr>
          <w:lang w:val="bg-BG"/>
        </w:rPr>
        <w:t xml:space="preserve"> която живеете и работите.</w:t>
      </w:r>
    </w:p>
    <w:p w:rsidR="007C456F" w:rsidRDefault="007C456F" w:rsidP="00493506">
      <w:pPr>
        <w:pStyle w:val="NoSpacing"/>
        <w:spacing w:after="0" w:afterAutospacing="0"/>
        <w:jc w:val="center"/>
        <w:rPr>
          <w:lang w:val="bg-BG"/>
        </w:rPr>
      </w:pPr>
      <w:r>
        <w:rPr>
          <w:lang w:val="bg-BG"/>
        </w:rPr>
        <w:t>НЕЩО ЗА ТЕМПЕРАТУРАТА, ПРИ КОЯТО СПИ</w:t>
      </w:r>
      <w:r w:rsidR="005337EF">
        <w:rPr>
          <w:lang w:val="bg-BG"/>
        </w:rPr>
        <w:t>М</w:t>
      </w:r>
    </w:p>
    <w:p w:rsidR="007C456F" w:rsidRDefault="00E04F68" w:rsidP="00493506">
      <w:pPr>
        <w:pStyle w:val="NoSpacing"/>
        <w:spacing w:before="0" w:beforeAutospacing="0"/>
        <w:rPr>
          <w:lang w:val="bg-BG"/>
        </w:rPr>
      </w:pPr>
      <w:r>
        <w:rPr>
          <w:lang w:val="bg-BG"/>
        </w:rPr>
        <w:t>Д</w:t>
      </w:r>
      <w:r w:rsidR="007C456F">
        <w:rPr>
          <w:lang w:val="bg-BG"/>
        </w:rPr>
        <w:t>окато спи</w:t>
      </w:r>
      <w:r w:rsidR="00493506">
        <w:rPr>
          <w:lang w:val="bg-BG"/>
        </w:rPr>
        <w:t>м</w:t>
      </w:r>
      <w:r>
        <w:rPr>
          <w:lang w:val="bg-BG"/>
        </w:rPr>
        <w:t xml:space="preserve"> протичат </w:t>
      </w:r>
      <w:r w:rsidR="00493506">
        <w:rPr>
          <w:lang w:val="bg-BG"/>
        </w:rPr>
        <w:t>катаболни</w:t>
      </w:r>
      <w:r w:rsidR="0078612D">
        <w:rPr>
          <w:lang w:val="bg-BG"/>
        </w:rPr>
        <w:t>те</w:t>
      </w:r>
      <w:r w:rsidR="00493506">
        <w:rPr>
          <w:lang w:val="bg-BG"/>
        </w:rPr>
        <w:t xml:space="preserve"> (</w:t>
      </w:r>
      <w:r>
        <w:rPr>
          <w:lang w:val="bg-BG"/>
        </w:rPr>
        <w:t>раз</w:t>
      </w:r>
      <w:r w:rsidR="005D4AFE">
        <w:rPr>
          <w:lang w:val="bg-BG"/>
        </w:rPr>
        <w:t>граждащи клетк</w:t>
      </w:r>
      <w:r>
        <w:rPr>
          <w:lang w:val="bg-BG"/>
        </w:rPr>
        <w:t>и</w:t>
      </w:r>
      <w:r w:rsidR="00493506">
        <w:rPr>
          <w:lang w:val="bg-BG"/>
        </w:rPr>
        <w:t>)</w:t>
      </w:r>
      <w:r>
        <w:rPr>
          <w:lang w:val="bg-BG"/>
        </w:rPr>
        <w:t xml:space="preserve"> процеси апоптоза</w:t>
      </w:r>
      <w:r w:rsidR="007C456F">
        <w:rPr>
          <w:lang w:val="bg-BG"/>
        </w:rPr>
        <w:t xml:space="preserve">, автофагия </w:t>
      </w:r>
      <w:r>
        <w:rPr>
          <w:lang w:val="bg-BG"/>
        </w:rPr>
        <w:t xml:space="preserve">и митофагия. Наричат апоптозата </w:t>
      </w:r>
      <w:r w:rsidR="00493506">
        <w:rPr>
          <w:lang w:val="bg-BG"/>
        </w:rPr>
        <w:t>„</w:t>
      </w:r>
      <w:r>
        <w:rPr>
          <w:lang w:val="bg-BG"/>
        </w:rPr>
        <w:t>програмирана смърт</w:t>
      </w:r>
      <w:r w:rsidR="00493506">
        <w:rPr>
          <w:lang w:val="bg-BG"/>
        </w:rPr>
        <w:t xml:space="preserve"> на клетки”</w:t>
      </w:r>
      <w:r>
        <w:rPr>
          <w:lang w:val="bg-BG"/>
        </w:rPr>
        <w:t xml:space="preserve">, </w:t>
      </w:r>
      <w:r w:rsidR="00493506">
        <w:rPr>
          <w:lang w:val="bg-BG"/>
        </w:rPr>
        <w:t>но</w:t>
      </w:r>
      <w:r>
        <w:rPr>
          <w:lang w:val="bg-BG"/>
        </w:rPr>
        <w:t xml:space="preserve"> тя се съпровожда и от възкресение на клетки. При раз</w:t>
      </w:r>
      <w:r w:rsidR="005337EF">
        <w:rPr>
          <w:lang w:val="bg-BG"/>
        </w:rPr>
        <w:t>гражд</w:t>
      </w:r>
      <w:r w:rsidR="000C145F">
        <w:rPr>
          <w:lang w:val="bg-BG"/>
        </w:rPr>
        <w:t>ан</w:t>
      </w:r>
      <w:r>
        <w:rPr>
          <w:lang w:val="bg-BG"/>
        </w:rPr>
        <w:t xml:space="preserve">ето се получават годни градивни материали и органели, от които се изграждат нови клетки. </w:t>
      </w:r>
      <w:r w:rsidR="005337EF">
        <w:rPr>
          <w:lang w:val="bg-BG"/>
        </w:rPr>
        <w:t>Обновяването на органи става защото к</w:t>
      </w:r>
      <w:r w:rsidR="000C145F">
        <w:rPr>
          <w:lang w:val="bg-BG"/>
        </w:rPr>
        <w:t xml:space="preserve">олкото </w:t>
      </w:r>
      <w:r w:rsidR="005337EF">
        <w:rPr>
          <w:lang w:val="bg-BG"/>
        </w:rPr>
        <w:t xml:space="preserve">стари и негодни </w:t>
      </w:r>
      <w:r w:rsidR="000C145F">
        <w:rPr>
          <w:lang w:val="bg-BG"/>
        </w:rPr>
        <w:t xml:space="preserve">клетки умират, толкова нови клетки се раждат. </w:t>
      </w:r>
      <w:r w:rsidR="00493506">
        <w:rPr>
          <w:lang w:val="bg-BG"/>
        </w:rPr>
        <w:t>Негодни за строеж</w:t>
      </w:r>
      <w:r>
        <w:rPr>
          <w:lang w:val="bg-BG"/>
        </w:rPr>
        <w:t xml:space="preserve"> материали </w:t>
      </w:r>
      <w:r w:rsidR="000C145F">
        <w:rPr>
          <w:lang w:val="bg-BG"/>
        </w:rPr>
        <w:t>от раз</w:t>
      </w:r>
      <w:r w:rsidR="005337EF">
        <w:rPr>
          <w:lang w:val="bg-BG"/>
        </w:rPr>
        <w:t>граждан</w:t>
      </w:r>
      <w:r w:rsidR="000C145F">
        <w:rPr>
          <w:lang w:val="bg-BG"/>
        </w:rPr>
        <w:t xml:space="preserve">ето, </w:t>
      </w:r>
      <w:r w:rsidR="00493506">
        <w:rPr>
          <w:lang w:val="bg-BG"/>
        </w:rPr>
        <w:t>се отстраняват с изгаряне</w:t>
      </w:r>
      <w:r w:rsidR="000C145F">
        <w:rPr>
          <w:lang w:val="bg-BG"/>
        </w:rPr>
        <w:t xml:space="preserve">. Получената топлина </w:t>
      </w:r>
      <w:r w:rsidR="005337EF">
        <w:rPr>
          <w:lang w:val="bg-BG"/>
        </w:rPr>
        <w:t xml:space="preserve">при автофагията </w:t>
      </w:r>
      <w:r w:rsidR="000C145F">
        <w:rPr>
          <w:lang w:val="bg-BG"/>
        </w:rPr>
        <w:t>служи за да</w:t>
      </w:r>
      <w:r>
        <w:rPr>
          <w:lang w:val="bg-BG"/>
        </w:rPr>
        <w:t xml:space="preserve"> се поддържа температурата на тялото </w:t>
      </w:r>
      <w:r w:rsidR="000C145F">
        <w:rPr>
          <w:lang w:val="bg-BG"/>
        </w:rPr>
        <w:t>по време на сън</w:t>
      </w:r>
      <w:r w:rsidR="00493506">
        <w:rPr>
          <w:lang w:val="bg-BG"/>
        </w:rPr>
        <w:t>. За да не затруднявате изгарянето на отпадъци от катаболните процеси, трябва да не вечеряте и да спите при по-ниска температура.</w:t>
      </w:r>
    </w:p>
    <w:p w:rsidR="00493506" w:rsidRDefault="0078612D" w:rsidP="004A4C22">
      <w:pPr>
        <w:pStyle w:val="NoSpacing"/>
        <w:spacing w:after="0" w:afterAutospacing="0"/>
        <w:jc w:val="center"/>
        <w:rPr>
          <w:lang w:val="bg-BG"/>
        </w:rPr>
      </w:pPr>
      <w:r>
        <w:rPr>
          <w:lang w:val="bg-BG"/>
        </w:rPr>
        <w:t xml:space="preserve">ОЩЕ </w:t>
      </w:r>
      <w:r w:rsidR="000C145F">
        <w:rPr>
          <w:lang w:val="bg-BG"/>
        </w:rPr>
        <w:t>ЗАЩО</w:t>
      </w:r>
      <w:r w:rsidR="004A4C22">
        <w:rPr>
          <w:lang w:val="bg-BG"/>
        </w:rPr>
        <w:t xml:space="preserve"> </w:t>
      </w:r>
      <w:r w:rsidR="000C145F">
        <w:rPr>
          <w:lang w:val="bg-BG"/>
        </w:rPr>
        <w:t>ДА</w:t>
      </w:r>
      <w:r w:rsidR="005337EF">
        <w:rPr>
          <w:lang w:val="bg-BG"/>
        </w:rPr>
        <w:t xml:space="preserve"> НЕ ВЕЧЕРЯМЕ</w:t>
      </w:r>
    </w:p>
    <w:p w:rsidR="000C145F" w:rsidRDefault="000C145F" w:rsidP="004A4C22">
      <w:pPr>
        <w:pStyle w:val="NoSpacing"/>
        <w:spacing w:before="0" w:beforeAutospacing="0"/>
        <w:rPr>
          <w:lang w:val="bg-BG"/>
        </w:rPr>
      </w:pPr>
      <w:r>
        <w:rPr>
          <w:lang w:val="bg-BG"/>
        </w:rPr>
        <w:t xml:space="preserve">Докато спим </w:t>
      </w:r>
      <w:r w:rsidR="000C1031">
        <w:rPr>
          <w:lang w:val="bg-BG"/>
        </w:rPr>
        <w:t>непрекъснато умират</w:t>
      </w:r>
      <w:r>
        <w:rPr>
          <w:lang w:val="bg-BG"/>
        </w:rPr>
        <w:t xml:space="preserve"> и възкръсва</w:t>
      </w:r>
      <w:r w:rsidR="000C1031">
        <w:rPr>
          <w:lang w:val="bg-BG"/>
        </w:rPr>
        <w:t>т</w:t>
      </w:r>
      <w:r>
        <w:rPr>
          <w:lang w:val="bg-BG"/>
        </w:rPr>
        <w:t xml:space="preserve"> клетки. Представете си строителна площадка на която раз</w:t>
      </w:r>
      <w:r w:rsidR="0078612D">
        <w:rPr>
          <w:lang w:val="bg-BG"/>
        </w:rPr>
        <w:t>граждат</w:t>
      </w:r>
      <w:r>
        <w:rPr>
          <w:lang w:val="bg-BG"/>
        </w:rPr>
        <w:t xml:space="preserve"> нещо и с получени</w:t>
      </w:r>
      <w:r w:rsidR="0078612D">
        <w:rPr>
          <w:lang w:val="bg-BG"/>
        </w:rPr>
        <w:t>те</w:t>
      </w:r>
      <w:r>
        <w:rPr>
          <w:lang w:val="bg-BG"/>
        </w:rPr>
        <w:t xml:space="preserve"> материали го изграждат отново</w:t>
      </w:r>
      <w:r w:rsidR="000C1031">
        <w:rPr>
          <w:lang w:val="bg-BG"/>
        </w:rPr>
        <w:t>. С една част от тези материали поддържат огън</w:t>
      </w:r>
      <w:r>
        <w:rPr>
          <w:lang w:val="bg-BG"/>
        </w:rPr>
        <w:t xml:space="preserve">. Ако при тези процеси храносмилането </w:t>
      </w:r>
      <w:r w:rsidR="004A4C22">
        <w:rPr>
          <w:lang w:val="bg-BG"/>
        </w:rPr>
        <w:t xml:space="preserve">продължава да </w:t>
      </w:r>
      <w:r>
        <w:rPr>
          <w:lang w:val="bg-BG"/>
        </w:rPr>
        <w:t>доставя още строителни материали и гориво</w:t>
      </w:r>
      <w:r w:rsidR="000C1031">
        <w:rPr>
          <w:lang w:val="bg-BG"/>
        </w:rPr>
        <w:t xml:space="preserve">, на </w:t>
      </w:r>
      <w:r w:rsidR="0078612D">
        <w:rPr>
          <w:lang w:val="bg-BG"/>
        </w:rPr>
        <w:t xml:space="preserve">строителната </w:t>
      </w:r>
      <w:r w:rsidR="000C1031">
        <w:rPr>
          <w:lang w:val="bg-BG"/>
        </w:rPr>
        <w:t xml:space="preserve">площадка става задръстване. Когато вечеряме, ние </w:t>
      </w:r>
      <w:r w:rsidR="0078612D">
        <w:rPr>
          <w:lang w:val="bg-BG"/>
        </w:rPr>
        <w:t xml:space="preserve">задръстваме тялото и </w:t>
      </w:r>
      <w:r w:rsidR="000C1031">
        <w:rPr>
          <w:lang w:val="bg-BG"/>
        </w:rPr>
        <w:t>пречим на подмладяващите процеси. Имайте пред вид, че остаряването на тялото представлява задръстване с отпадъци</w:t>
      </w:r>
      <w:r w:rsidR="004A4C22">
        <w:rPr>
          <w:lang w:val="bg-BG"/>
        </w:rPr>
        <w:t>, които то не е успяло да изхвърли или изгори</w:t>
      </w:r>
      <w:r w:rsidR="000C1031">
        <w:rPr>
          <w:lang w:val="bg-BG"/>
        </w:rPr>
        <w:t>. Затова спазвай азиатското правило „Дай вечерята на врага си!”.</w:t>
      </w:r>
    </w:p>
    <w:p w:rsidR="00FA042D" w:rsidRDefault="003512C0" w:rsidP="00745C0F">
      <w:pPr>
        <w:pStyle w:val="NoSpacing"/>
        <w:spacing w:after="0" w:afterAutospacing="0"/>
        <w:jc w:val="center"/>
        <w:rPr>
          <w:lang w:val="bg-BG"/>
        </w:rPr>
      </w:pPr>
      <w:r>
        <w:rPr>
          <w:lang w:val="bg-BG"/>
        </w:rPr>
        <w:t>ОЩЕ</w:t>
      </w:r>
      <w:r w:rsidR="00FA042D">
        <w:rPr>
          <w:lang w:val="bg-BG"/>
        </w:rPr>
        <w:t xml:space="preserve"> ИНФОРМАЦИЯ</w:t>
      </w:r>
    </w:p>
    <w:p w:rsidR="00FA042D" w:rsidRDefault="005D4AFE" w:rsidP="005D4AFE">
      <w:pPr>
        <w:pStyle w:val="NoSpacing"/>
        <w:spacing w:before="0" w:beforeAutospacing="0" w:after="0" w:afterAutospacing="0"/>
        <w:rPr>
          <w:lang w:val="bg-BG"/>
        </w:rPr>
      </w:pPr>
      <w:r>
        <w:rPr>
          <w:rStyle w:val="Strong"/>
          <w:b w:val="0"/>
          <w:lang w:val="bg-BG"/>
        </w:rPr>
        <w:t xml:space="preserve">Аз реших да избера </w:t>
      </w:r>
      <w:r w:rsidRPr="00F95161">
        <w:rPr>
          <w:rStyle w:val="Strong"/>
          <w:lang w:val="de-DE"/>
        </w:rPr>
        <w:t>Fat fasting</w:t>
      </w:r>
      <w:r>
        <w:rPr>
          <w:rStyle w:val="Strong"/>
          <w:b w:val="0"/>
          <w:lang w:val="bg-BG"/>
        </w:rPr>
        <w:t xml:space="preserve"> като име на този файл, но го направих на български. </w:t>
      </w:r>
      <w:r>
        <w:rPr>
          <w:lang w:val="bg-BG"/>
        </w:rPr>
        <w:t xml:space="preserve">Кликни </w:t>
      </w:r>
      <w:hyperlink r:id="rId16" w:history="1">
        <w:r w:rsidRPr="00CB7903">
          <w:rPr>
            <w:rStyle w:val="Hyperlink"/>
            <w:lang w:val="bg-BG"/>
          </w:rPr>
          <w:t>Тук</w:t>
        </w:r>
      </w:hyperlink>
      <w:r>
        <w:rPr>
          <w:lang w:val="bg-BG"/>
        </w:rPr>
        <w:t xml:space="preserve"> за да прочетеш друга статия за постене от д-р Меркола, в която се споменава </w:t>
      </w:r>
      <w:r>
        <w:rPr>
          <w:rStyle w:val="Strong"/>
        </w:rPr>
        <w:t>Fat fasting</w:t>
      </w:r>
      <w:r>
        <w:rPr>
          <w:rStyle w:val="Strong"/>
          <w:b w:val="0"/>
          <w:lang w:val="bg-BG"/>
        </w:rPr>
        <w:t xml:space="preserve">. </w:t>
      </w:r>
      <w:r>
        <w:rPr>
          <w:lang w:val="bg-BG"/>
        </w:rPr>
        <w:t>М</w:t>
      </w:r>
      <w:r w:rsidR="0078612D">
        <w:rPr>
          <w:lang w:val="bg-BG"/>
        </w:rPr>
        <w:t xml:space="preserve">ожете да </w:t>
      </w:r>
      <w:r>
        <w:rPr>
          <w:lang w:val="bg-BG"/>
        </w:rPr>
        <w:t>намерите мои коментари по следните въпроси:</w:t>
      </w:r>
    </w:p>
    <w:p w:rsidR="00745C0F" w:rsidRDefault="00B93B9D" w:rsidP="00745C0F">
      <w:pPr>
        <w:pStyle w:val="NoSpacing"/>
        <w:spacing w:before="0" w:beforeAutospacing="0" w:after="0" w:afterAutospacing="0"/>
      </w:pPr>
      <w:hyperlink r:id="rId17" w:history="1">
        <w:r w:rsidR="00745C0F" w:rsidRPr="00533359">
          <w:rPr>
            <w:rStyle w:val="Hyperlink"/>
          </w:rPr>
          <w:t>http://forum.framar.bg/resources/file/6747</w:t>
        </w:r>
      </w:hyperlink>
      <w:r w:rsidR="00745C0F">
        <w:rPr>
          <w:lang w:val="de-DE"/>
        </w:rPr>
        <w:t xml:space="preserve"> </w:t>
      </w:r>
      <w:r w:rsidR="00745C0F">
        <w:t>- подмладяване практика</w:t>
      </w:r>
    </w:p>
    <w:p w:rsidR="00745C0F" w:rsidRDefault="00B93B9D" w:rsidP="00745C0F">
      <w:pPr>
        <w:pStyle w:val="NoSpacing"/>
        <w:spacing w:before="0" w:beforeAutospacing="0" w:after="0" w:afterAutospacing="0"/>
      </w:pPr>
      <w:hyperlink r:id="rId18" w:history="1">
        <w:r w:rsidR="00745C0F" w:rsidRPr="004D5ED1">
          <w:rPr>
            <w:rStyle w:val="Hyperlink"/>
          </w:rPr>
          <w:t>https://forum.framar.bg/resources/file/7164</w:t>
        </w:r>
      </w:hyperlink>
      <w:r w:rsidR="00745C0F">
        <w:t xml:space="preserve"> - лектини и здраве</w:t>
      </w:r>
    </w:p>
    <w:p w:rsidR="00745C0F" w:rsidRDefault="00B93B9D" w:rsidP="00745C0F">
      <w:pPr>
        <w:pStyle w:val="NoSpacing"/>
        <w:spacing w:before="0" w:beforeAutospacing="0" w:after="0" w:afterAutospacing="0"/>
      </w:pPr>
      <w:hyperlink r:id="rId19" w:history="1">
        <w:r w:rsidR="00745C0F" w:rsidRPr="001767D7">
          <w:rPr>
            <w:rStyle w:val="Hyperlink"/>
          </w:rPr>
          <w:t>http://forum.framar.bg/resources/file/6777</w:t>
        </w:r>
      </w:hyperlink>
      <w:r w:rsidR="00745C0F">
        <w:t xml:space="preserve"> - чувството за глад</w:t>
      </w:r>
    </w:p>
    <w:p w:rsidR="00745C0F" w:rsidRDefault="00B93B9D" w:rsidP="00745C0F">
      <w:pPr>
        <w:pStyle w:val="NoSpacing"/>
        <w:spacing w:before="0" w:beforeAutospacing="0" w:after="0" w:afterAutospacing="0"/>
      </w:pPr>
      <w:hyperlink r:id="rId20" w:history="1">
        <w:r w:rsidR="00745C0F" w:rsidRPr="00B92AA3">
          <w:rPr>
            <w:rStyle w:val="Hyperlink"/>
          </w:rPr>
          <w:t>http://forum.framar.bg/resources/file/6778</w:t>
        </w:r>
      </w:hyperlink>
      <w:r w:rsidR="00745C0F">
        <w:t xml:space="preserve"> - подмладяване с мелатонин</w:t>
      </w:r>
    </w:p>
    <w:p w:rsidR="00745C0F" w:rsidRDefault="00B93B9D" w:rsidP="00745C0F">
      <w:pPr>
        <w:pStyle w:val="NoSpacing"/>
        <w:spacing w:before="0" w:beforeAutospacing="0" w:after="0" w:afterAutospacing="0"/>
      </w:pPr>
      <w:hyperlink r:id="rId21" w:history="1">
        <w:r w:rsidR="00745C0F" w:rsidRPr="0003606C">
          <w:rPr>
            <w:rStyle w:val="Hyperlink"/>
          </w:rPr>
          <w:t>https://forum.framar.bg/resources/file/7114</w:t>
        </w:r>
      </w:hyperlink>
      <w:r w:rsidR="00745C0F">
        <w:t xml:space="preserve"> - обновявай тлъстините си</w:t>
      </w:r>
    </w:p>
    <w:p w:rsidR="00745C0F" w:rsidRDefault="00B93B9D" w:rsidP="00745C0F">
      <w:pPr>
        <w:pStyle w:val="NoSpacing"/>
        <w:spacing w:before="0" w:beforeAutospacing="0" w:after="0" w:afterAutospacing="0"/>
      </w:pPr>
      <w:hyperlink r:id="rId22" w:history="1">
        <w:r w:rsidR="00745C0F" w:rsidRPr="00FB4FFA">
          <w:rPr>
            <w:rStyle w:val="Hyperlink"/>
            <w:lang w:val="de-DE"/>
          </w:rPr>
          <w:t>http://forum.framar.bg/resources/file/6422</w:t>
        </w:r>
      </w:hyperlink>
      <w:r w:rsidR="00745C0F">
        <w:t xml:space="preserve"> - алкализация</w:t>
      </w:r>
    </w:p>
    <w:p w:rsidR="00745C0F" w:rsidRDefault="00B93B9D" w:rsidP="00745C0F">
      <w:pPr>
        <w:pStyle w:val="NoSpacing"/>
        <w:spacing w:before="0" w:beforeAutospacing="0" w:after="0" w:afterAutospacing="0"/>
      </w:pPr>
      <w:hyperlink r:id="rId23" w:history="1">
        <w:r w:rsidR="00745C0F" w:rsidRPr="00FB4FFA">
          <w:rPr>
            <w:rStyle w:val="Hyperlink"/>
            <w:lang w:val="de-DE"/>
          </w:rPr>
          <w:t>http://forum.framar.bg/resources/file/6425</w:t>
        </w:r>
      </w:hyperlink>
      <w:r w:rsidR="00745C0F">
        <w:t xml:space="preserve"> - готварски рецепти</w:t>
      </w:r>
    </w:p>
    <w:p w:rsidR="00745C0F" w:rsidRDefault="00B93B9D" w:rsidP="00745C0F">
      <w:pPr>
        <w:pStyle w:val="NoSpacing"/>
        <w:spacing w:before="0" w:beforeAutospacing="0" w:after="0" w:afterAutospacing="0"/>
      </w:pPr>
      <w:hyperlink r:id="rId24" w:history="1">
        <w:r w:rsidR="00745C0F" w:rsidRPr="00A3777C">
          <w:rPr>
            <w:rStyle w:val="Hyperlink"/>
          </w:rPr>
          <w:t>https://forum.framar.bg/resources/file/7130</w:t>
        </w:r>
      </w:hyperlink>
      <w:r w:rsidR="00745C0F">
        <w:t xml:space="preserve"> - еволюция на храненето</w:t>
      </w:r>
    </w:p>
    <w:p w:rsidR="00CB7903" w:rsidRPr="00EF698E" w:rsidRDefault="00B93B9D" w:rsidP="005D4AFE">
      <w:pPr>
        <w:pStyle w:val="NoSpacing"/>
        <w:spacing w:before="0" w:beforeAutospacing="0"/>
        <w:rPr>
          <w:lang w:val="bg-BG"/>
        </w:rPr>
      </w:pPr>
      <w:hyperlink r:id="rId25" w:history="1">
        <w:r w:rsidR="00745C0F" w:rsidRPr="0016284F">
          <w:rPr>
            <w:rStyle w:val="Hyperlink"/>
          </w:rPr>
          <w:t>https://forum.framar.bg/resources/file/7186</w:t>
        </w:r>
      </w:hyperlink>
      <w:r w:rsidR="00745C0F">
        <w:t xml:space="preserve"> - синдром пропускливи черва</w:t>
      </w:r>
    </w:p>
    <w:p w:rsidR="004B3F0A" w:rsidRPr="004B3F0A" w:rsidRDefault="004B3F0A" w:rsidP="00745C0F">
      <w:pPr>
        <w:pStyle w:val="Heading2"/>
        <w:spacing w:before="100" w:beforeAutospacing="1"/>
        <w:rPr>
          <w:lang w:val="de-DE"/>
        </w:rPr>
      </w:pPr>
      <w:r>
        <w:rPr>
          <w:lang w:val="de-DE"/>
        </w:rPr>
        <w:t>*</w:t>
      </w:r>
      <w:r>
        <w:rPr>
          <w:lang w:val="de-DE"/>
        </w:rPr>
        <w:tab/>
        <w:t>*</w:t>
      </w:r>
      <w:r>
        <w:rPr>
          <w:lang w:val="de-DE"/>
        </w:rPr>
        <w:tab/>
        <w:t>*</w:t>
      </w:r>
    </w:p>
    <w:sectPr w:rsidR="004B3F0A" w:rsidRPr="004B3F0A" w:rsidSect="00E0593C">
      <w:footerReference w:type="default" r:id="rId26"/>
      <w:pgSz w:w="11906" w:h="16838"/>
      <w:pgMar w:top="1276" w:right="907" w:bottom="1418" w:left="907" w:header="709" w:footer="8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403" w:rsidRDefault="00934403" w:rsidP="00E94C5C">
      <w:pPr>
        <w:spacing w:after="0" w:line="240" w:lineRule="auto"/>
      </w:pPr>
      <w:r>
        <w:separator/>
      </w:r>
    </w:p>
  </w:endnote>
  <w:endnote w:type="continuationSeparator" w:id="0">
    <w:p w:rsidR="00934403" w:rsidRDefault="00934403" w:rsidP="00E94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63547"/>
      <w:docPartObj>
        <w:docPartGallery w:val="Page Numbers (Bottom of Page)"/>
        <w:docPartUnique/>
      </w:docPartObj>
    </w:sdtPr>
    <w:sdtContent>
      <w:p w:rsidR="00B40624" w:rsidRDefault="00B93B9D">
        <w:pPr>
          <w:pStyle w:val="Footer"/>
          <w:jc w:val="right"/>
        </w:pPr>
        <w:fldSimple w:instr=" PAGE   \* MERGEFORMAT ">
          <w:r w:rsidR="0047539B">
            <w:rPr>
              <w:noProof/>
            </w:rPr>
            <w:t>10</w:t>
          </w:r>
        </w:fldSimple>
      </w:p>
    </w:sdtContent>
  </w:sdt>
  <w:p w:rsidR="00B40624" w:rsidRDefault="00B4062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403" w:rsidRDefault="00934403" w:rsidP="00E94C5C">
      <w:pPr>
        <w:spacing w:after="0" w:line="240" w:lineRule="auto"/>
      </w:pPr>
      <w:r>
        <w:separator/>
      </w:r>
    </w:p>
  </w:footnote>
  <w:footnote w:type="continuationSeparator" w:id="0">
    <w:p w:rsidR="00934403" w:rsidRDefault="00934403" w:rsidP="00E94C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D7115"/>
    <w:multiLevelType w:val="multilevel"/>
    <w:tmpl w:val="83141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A661C74"/>
    <w:multiLevelType w:val="hybridMultilevel"/>
    <w:tmpl w:val="1944870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4837"/>
    <w:rsid w:val="00000BF7"/>
    <w:rsid w:val="00003B2D"/>
    <w:rsid w:val="00003EA7"/>
    <w:rsid w:val="00004900"/>
    <w:rsid w:val="00004C54"/>
    <w:rsid w:val="00005DEA"/>
    <w:rsid w:val="00006433"/>
    <w:rsid w:val="00007981"/>
    <w:rsid w:val="000079A3"/>
    <w:rsid w:val="00007E90"/>
    <w:rsid w:val="00013186"/>
    <w:rsid w:val="0001326A"/>
    <w:rsid w:val="00013F55"/>
    <w:rsid w:val="00016034"/>
    <w:rsid w:val="0001779B"/>
    <w:rsid w:val="00021EED"/>
    <w:rsid w:val="00023A01"/>
    <w:rsid w:val="00024411"/>
    <w:rsid w:val="0002539C"/>
    <w:rsid w:val="00026014"/>
    <w:rsid w:val="000266BA"/>
    <w:rsid w:val="00027B2D"/>
    <w:rsid w:val="00027CEA"/>
    <w:rsid w:val="0003111D"/>
    <w:rsid w:val="000343FE"/>
    <w:rsid w:val="000349DF"/>
    <w:rsid w:val="0003508E"/>
    <w:rsid w:val="0003525F"/>
    <w:rsid w:val="00035844"/>
    <w:rsid w:val="00036F38"/>
    <w:rsid w:val="00037074"/>
    <w:rsid w:val="00037D63"/>
    <w:rsid w:val="00040415"/>
    <w:rsid w:val="0004094B"/>
    <w:rsid w:val="0004129D"/>
    <w:rsid w:val="00041D5F"/>
    <w:rsid w:val="0004276C"/>
    <w:rsid w:val="00047EF4"/>
    <w:rsid w:val="00050CAC"/>
    <w:rsid w:val="0005162C"/>
    <w:rsid w:val="0005194B"/>
    <w:rsid w:val="00053AF7"/>
    <w:rsid w:val="00057762"/>
    <w:rsid w:val="00057F65"/>
    <w:rsid w:val="00061BE8"/>
    <w:rsid w:val="0006281F"/>
    <w:rsid w:val="0006383A"/>
    <w:rsid w:val="00064FC7"/>
    <w:rsid w:val="00065102"/>
    <w:rsid w:val="00066C8A"/>
    <w:rsid w:val="000678E4"/>
    <w:rsid w:val="00067929"/>
    <w:rsid w:val="000709C0"/>
    <w:rsid w:val="000710E7"/>
    <w:rsid w:val="00072327"/>
    <w:rsid w:val="000751C5"/>
    <w:rsid w:val="00076665"/>
    <w:rsid w:val="00076B2C"/>
    <w:rsid w:val="00076EFF"/>
    <w:rsid w:val="0007732B"/>
    <w:rsid w:val="000778DA"/>
    <w:rsid w:val="000812C5"/>
    <w:rsid w:val="00081E9E"/>
    <w:rsid w:val="00083711"/>
    <w:rsid w:val="000837AD"/>
    <w:rsid w:val="00083EE4"/>
    <w:rsid w:val="00084238"/>
    <w:rsid w:val="0008576E"/>
    <w:rsid w:val="00087407"/>
    <w:rsid w:val="00087991"/>
    <w:rsid w:val="00094934"/>
    <w:rsid w:val="00095773"/>
    <w:rsid w:val="00095E99"/>
    <w:rsid w:val="00096AC8"/>
    <w:rsid w:val="00097770"/>
    <w:rsid w:val="00097F4C"/>
    <w:rsid w:val="00097FEC"/>
    <w:rsid w:val="000A2AEA"/>
    <w:rsid w:val="000A3111"/>
    <w:rsid w:val="000A52CD"/>
    <w:rsid w:val="000A5B04"/>
    <w:rsid w:val="000A750E"/>
    <w:rsid w:val="000A7649"/>
    <w:rsid w:val="000B019D"/>
    <w:rsid w:val="000B0506"/>
    <w:rsid w:val="000B0751"/>
    <w:rsid w:val="000B3E33"/>
    <w:rsid w:val="000B3F58"/>
    <w:rsid w:val="000C0FA6"/>
    <w:rsid w:val="000C1031"/>
    <w:rsid w:val="000C145F"/>
    <w:rsid w:val="000C1800"/>
    <w:rsid w:val="000C3368"/>
    <w:rsid w:val="000C4B2B"/>
    <w:rsid w:val="000C6287"/>
    <w:rsid w:val="000C6F4C"/>
    <w:rsid w:val="000D0C03"/>
    <w:rsid w:val="000D24BD"/>
    <w:rsid w:val="000D29D2"/>
    <w:rsid w:val="000D40D4"/>
    <w:rsid w:val="000D41F1"/>
    <w:rsid w:val="000D5E5E"/>
    <w:rsid w:val="000E0668"/>
    <w:rsid w:val="000E09B3"/>
    <w:rsid w:val="000E1502"/>
    <w:rsid w:val="000E1E3C"/>
    <w:rsid w:val="000E23F3"/>
    <w:rsid w:val="000E3B8E"/>
    <w:rsid w:val="000E3EC2"/>
    <w:rsid w:val="000E4631"/>
    <w:rsid w:val="000E46AE"/>
    <w:rsid w:val="000E5445"/>
    <w:rsid w:val="000E6F1A"/>
    <w:rsid w:val="000E7606"/>
    <w:rsid w:val="000F00AD"/>
    <w:rsid w:val="000F0E86"/>
    <w:rsid w:val="000F10B8"/>
    <w:rsid w:val="000F1193"/>
    <w:rsid w:val="000F1918"/>
    <w:rsid w:val="000F38C7"/>
    <w:rsid w:val="000F4290"/>
    <w:rsid w:val="000F4B1F"/>
    <w:rsid w:val="000F4C74"/>
    <w:rsid w:val="000F4EBE"/>
    <w:rsid w:val="000F63BF"/>
    <w:rsid w:val="000F766A"/>
    <w:rsid w:val="001011DF"/>
    <w:rsid w:val="0010284A"/>
    <w:rsid w:val="001028AF"/>
    <w:rsid w:val="001039F1"/>
    <w:rsid w:val="00103E2B"/>
    <w:rsid w:val="0010489C"/>
    <w:rsid w:val="00105202"/>
    <w:rsid w:val="001056C6"/>
    <w:rsid w:val="0010597F"/>
    <w:rsid w:val="00105B72"/>
    <w:rsid w:val="00105BF1"/>
    <w:rsid w:val="001071D8"/>
    <w:rsid w:val="001104B1"/>
    <w:rsid w:val="001110D6"/>
    <w:rsid w:val="00112A4C"/>
    <w:rsid w:val="001162B0"/>
    <w:rsid w:val="001169D8"/>
    <w:rsid w:val="00117583"/>
    <w:rsid w:val="00121B46"/>
    <w:rsid w:val="00123324"/>
    <w:rsid w:val="00124933"/>
    <w:rsid w:val="00125B69"/>
    <w:rsid w:val="0013196C"/>
    <w:rsid w:val="001340A9"/>
    <w:rsid w:val="001349B3"/>
    <w:rsid w:val="00135A4F"/>
    <w:rsid w:val="0013610B"/>
    <w:rsid w:val="00140149"/>
    <w:rsid w:val="0014197D"/>
    <w:rsid w:val="00141B82"/>
    <w:rsid w:val="001463AF"/>
    <w:rsid w:val="001469A9"/>
    <w:rsid w:val="00151802"/>
    <w:rsid w:val="00152AD3"/>
    <w:rsid w:val="0015506A"/>
    <w:rsid w:val="00156A05"/>
    <w:rsid w:val="00157A48"/>
    <w:rsid w:val="00157D81"/>
    <w:rsid w:val="00160359"/>
    <w:rsid w:val="001609B9"/>
    <w:rsid w:val="001633BD"/>
    <w:rsid w:val="0016484B"/>
    <w:rsid w:val="0016531C"/>
    <w:rsid w:val="00165DA5"/>
    <w:rsid w:val="00171D11"/>
    <w:rsid w:val="00172516"/>
    <w:rsid w:val="0017311D"/>
    <w:rsid w:val="00175AF6"/>
    <w:rsid w:val="00175D73"/>
    <w:rsid w:val="00176099"/>
    <w:rsid w:val="001763B4"/>
    <w:rsid w:val="00176AF0"/>
    <w:rsid w:val="00183B86"/>
    <w:rsid w:val="001858AC"/>
    <w:rsid w:val="00185CCC"/>
    <w:rsid w:val="0018626C"/>
    <w:rsid w:val="00190DCC"/>
    <w:rsid w:val="001917E3"/>
    <w:rsid w:val="00192FEB"/>
    <w:rsid w:val="00193CF1"/>
    <w:rsid w:val="00193E00"/>
    <w:rsid w:val="00194F62"/>
    <w:rsid w:val="00195905"/>
    <w:rsid w:val="00197820"/>
    <w:rsid w:val="001A0677"/>
    <w:rsid w:val="001A19AF"/>
    <w:rsid w:val="001A1AF9"/>
    <w:rsid w:val="001A36F4"/>
    <w:rsid w:val="001A5DF8"/>
    <w:rsid w:val="001B0022"/>
    <w:rsid w:val="001B1580"/>
    <w:rsid w:val="001B1B94"/>
    <w:rsid w:val="001B4117"/>
    <w:rsid w:val="001B4348"/>
    <w:rsid w:val="001B5FA0"/>
    <w:rsid w:val="001B6408"/>
    <w:rsid w:val="001B6657"/>
    <w:rsid w:val="001B7D93"/>
    <w:rsid w:val="001C186E"/>
    <w:rsid w:val="001C2C7D"/>
    <w:rsid w:val="001C4690"/>
    <w:rsid w:val="001C6B82"/>
    <w:rsid w:val="001C7030"/>
    <w:rsid w:val="001D07FB"/>
    <w:rsid w:val="001D1B21"/>
    <w:rsid w:val="001D25D2"/>
    <w:rsid w:val="001D28C3"/>
    <w:rsid w:val="001D28F2"/>
    <w:rsid w:val="001D2C6B"/>
    <w:rsid w:val="001D2ED2"/>
    <w:rsid w:val="001D400D"/>
    <w:rsid w:val="001D4144"/>
    <w:rsid w:val="001D623F"/>
    <w:rsid w:val="001E0AF3"/>
    <w:rsid w:val="001E1171"/>
    <w:rsid w:val="001E36E3"/>
    <w:rsid w:val="001E41ED"/>
    <w:rsid w:val="001E57E7"/>
    <w:rsid w:val="001F049D"/>
    <w:rsid w:val="001F0957"/>
    <w:rsid w:val="001F1BCA"/>
    <w:rsid w:val="001F245B"/>
    <w:rsid w:val="001F50A7"/>
    <w:rsid w:val="001F605D"/>
    <w:rsid w:val="00200404"/>
    <w:rsid w:val="002029FD"/>
    <w:rsid w:val="00202B3C"/>
    <w:rsid w:val="002032F5"/>
    <w:rsid w:val="00203333"/>
    <w:rsid w:val="002049C8"/>
    <w:rsid w:val="0020524B"/>
    <w:rsid w:val="00206044"/>
    <w:rsid w:val="00206198"/>
    <w:rsid w:val="00206984"/>
    <w:rsid w:val="00210537"/>
    <w:rsid w:val="00210D31"/>
    <w:rsid w:val="00210D97"/>
    <w:rsid w:val="00216C44"/>
    <w:rsid w:val="002200B5"/>
    <w:rsid w:val="002212F4"/>
    <w:rsid w:val="00226A8D"/>
    <w:rsid w:val="00227138"/>
    <w:rsid w:val="00227251"/>
    <w:rsid w:val="002340BE"/>
    <w:rsid w:val="002363D9"/>
    <w:rsid w:val="00236676"/>
    <w:rsid w:val="00236D91"/>
    <w:rsid w:val="00237A9A"/>
    <w:rsid w:val="00240CB9"/>
    <w:rsid w:val="00241DE5"/>
    <w:rsid w:val="002421DD"/>
    <w:rsid w:val="0024399A"/>
    <w:rsid w:val="00246BDB"/>
    <w:rsid w:val="002479F7"/>
    <w:rsid w:val="00251E09"/>
    <w:rsid w:val="00252085"/>
    <w:rsid w:val="002522E2"/>
    <w:rsid w:val="00253D29"/>
    <w:rsid w:val="00255EC4"/>
    <w:rsid w:val="00262D80"/>
    <w:rsid w:val="0026548B"/>
    <w:rsid w:val="00266003"/>
    <w:rsid w:val="002660F3"/>
    <w:rsid w:val="002663B0"/>
    <w:rsid w:val="00266836"/>
    <w:rsid w:val="002700BA"/>
    <w:rsid w:val="00272155"/>
    <w:rsid w:val="002735E7"/>
    <w:rsid w:val="002747B5"/>
    <w:rsid w:val="002778C2"/>
    <w:rsid w:val="00283777"/>
    <w:rsid w:val="0028414F"/>
    <w:rsid w:val="00290508"/>
    <w:rsid w:val="00290A77"/>
    <w:rsid w:val="00292371"/>
    <w:rsid w:val="00293E7B"/>
    <w:rsid w:val="00294E5F"/>
    <w:rsid w:val="00295AA7"/>
    <w:rsid w:val="00297288"/>
    <w:rsid w:val="00297431"/>
    <w:rsid w:val="00297F94"/>
    <w:rsid w:val="002A0FFF"/>
    <w:rsid w:val="002A16DE"/>
    <w:rsid w:val="002A21E1"/>
    <w:rsid w:val="002A2AEB"/>
    <w:rsid w:val="002A2D17"/>
    <w:rsid w:val="002A4153"/>
    <w:rsid w:val="002A4C3C"/>
    <w:rsid w:val="002A5455"/>
    <w:rsid w:val="002A5A04"/>
    <w:rsid w:val="002A5A7B"/>
    <w:rsid w:val="002B1CE3"/>
    <w:rsid w:val="002B3517"/>
    <w:rsid w:val="002B58EB"/>
    <w:rsid w:val="002B5B2B"/>
    <w:rsid w:val="002C0942"/>
    <w:rsid w:val="002C0C36"/>
    <w:rsid w:val="002C1C16"/>
    <w:rsid w:val="002C220E"/>
    <w:rsid w:val="002C40DB"/>
    <w:rsid w:val="002C4320"/>
    <w:rsid w:val="002D0CA6"/>
    <w:rsid w:val="002D1041"/>
    <w:rsid w:val="002D12A9"/>
    <w:rsid w:val="002D1611"/>
    <w:rsid w:val="002D3298"/>
    <w:rsid w:val="002D3FDF"/>
    <w:rsid w:val="002D41C5"/>
    <w:rsid w:val="002D4296"/>
    <w:rsid w:val="002D6C49"/>
    <w:rsid w:val="002D7868"/>
    <w:rsid w:val="002D7D72"/>
    <w:rsid w:val="002D7F3B"/>
    <w:rsid w:val="002E01FF"/>
    <w:rsid w:val="002E1740"/>
    <w:rsid w:val="002E236E"/>
    <w:rsid w:val="002E35EF"/>
    <w:rsid w:val="002E4B99"/>
    <w:rsid w:val="002E5B23"/>
    <w:rsid w:val="002E64EC"/>
    <w:rsid w:val="002E681E"/>
    <w:rsid w:val="002E6BB9"/>
    <w:rsid w:val="002F045C"/>
    <w:rsid w:val="002F1AC2"/>
    <w:rsid w:val="002F207D"/>
    <w:rsid w:val="002F3982"/>
    <w:rsid w:val="002F74C3"/>
    <w:rsid w:val="002F78C4"/>
    <w:rsid w:val="00300670"/>
    <w:rsid w:val="00300684"/>
    <w:rsid w:val="00300BF0"/>
    <w:rsid w:val="0030155F"/>
    <w:rsid w:val="00301E43"/>
    <w:rsid w:val="003028A7"/>
    <w:rsid w:val="00303A9F"/>
    <w:rsid w:val="00303D81"/>
    <w:rsid w:val="00304C4E"/>
    <w:rsid w:val="00306769"/>
    <w:rsid w:val="0030798A"/>
    <w:rsid w:val="00312953"/>
    <w:rsid w:val="0031318A"/>
    <w:rsid w:val="003150C4"/>
    <w:rsid w:val="0031775D"/>
    <w:rsid w:val="003208ED"/>
    <w:rsid w:val="00320DC3"/>
    <w:rsid w:val="00321399"/>
    <w:rsid w:val="003213A5"/>
    <w:rsid w:val="003225AC"/>
    <w:rsid w:val="0032296B"/>
    <w:rsid w:val="00323EF7"/>
    <w:rsid w:val="003255BE"/>
    <w:rsid w:val="003308E2"/>
    <w:rsid w:val="00330BAA"/>
    <w:rsid w:val="003319D2"/>
    <w:rsid w:val="00331AD8"/>
    <w:rsid w:val="00332AF5"/>
    <w:rsid w:val="0033393A"/>
    <w:rsid w:val="0033538A"/>
    <w:rsid w:val="00335862"/>
    <w:rsid w:val="00335A28"/>
    <w:rsid w:val="00336C81"/>
    <w:rsid w:val="00336EE3"/>
    <w:rsid w:val="0033733D"/>
    <w:rsid w:val="00341736"/>
    <w:rsid w:val="00344E22"/>
    <w:rsid w:val="00345511"/>
    <w:rsid w:val="0034605A"/>
    <w:rsid w:val="00346633"/>
    <w:rsid w:val="00350158"/>
    <w:rsid w:val="003512C0"/>
    <w:rsid w:val="00351C3D"/>
    <w:rsid w:val="00353B82"/>
    <w:rsid w:val="00354ABA"/>
    <w:rsid w:val="00356365"/>
    <w:rsid w:val="003567B7"/>
    <w:rsid w:val="003572D4"/>
    <w:rsid w:val="00360BC4"/>
    <w:rsid w:val="00362941"/>
    <w:rsid w:val="00363820"/>
    <w:rsid w:val="00363D2A"/>
    <w:rsid w:val="00365F98"/>
    <w:rsid w:val="003665A1"/>
    <w:rsid w:val="00367602"/>
    <w:rsid w:val="00370925"/>
    <w:rsid w:val="00370A39"/>
    <w:rsid w:val="00370AA4"/>
    <w:rsid w:val="003713BE"/>
    <w:rsid w:val="00371673"/>
    <w:rsid w:val="00371889"/>
    <w:rsid w:val="00372750"/>
    <w:rsid w:val="00372AA6"/>
    <w:rsid w:val="003764C2"/>
    <w:rsid w:val="003766C0"/>
    <w:rsid w:val="0038053B"/>
    <w:rsid w:val="003843FF"/>
    <w:rsid w:val="003902AA"/>
    <w:rsid w:val="00391F77"/>
    <w:rsid w:val="0039294B"/>
    <w:rsid w:val="003940F6"/>
    <w:rsid w:val="00395CC1"/>
    <w:rsid w:val="003A369B"/>
    <w:rsid w:val="003A491E"/>
    <w:rsid w:val="003A53B3"/>
    <w:rsid w:val="003A62AD"/>
    <w:rsid w:val="003B00C1"/>
    <w:rsid w:val="003B08E2"/>
    <w:rsid w:val="003B1667"/>
    <w:rsid w:val="003B16A3"/>
    <w:rsid w:val="003B3CA2"/>
    <w:rsid w:val="003B7833"/>
    <w:rsid w:val="003C4310"/>
    <w:rsid w:val="003C4358"/>
    <w:rsid w:val="003C4498"/>
    <w:rsid w:val="003C570E"/>
    <w:rsid w:val="003D046B"/>
    <w:rsid w:val="003D1A51"/>
    <w:rsid w:val="003D318A"/>
    <w:rsid w:val="003D3533"/>
    <w:rsid w:val="003D477C"/>
    <w:rsid w:val="003D5EED"/>
    <w:rsid w:val="003D7CA1"/>
    <w:rsid w:val="003E1D2F"/>
    <w:rsid w:val="003E212F"/>
    <w:rsid w:val="003E3441"/>
    <w:rsid w:val="003E4325"/>
    <w:rsid w:val="003E5617"/>
    <w:rsid w:val="003F049C"/>
    <w:rsid w:val="003F17D7"/>
    <w:rsid w:val="003F5775"/>
    <w:rsid w:val="003F62D1"/>
    <w:rsid w:val="003F767E"/>
    <w:rsid w:val="00400816"/>
    <w:rsid w:val="00403B42"/>
    <w:rsid w:val="004051E3"/>
    <w:rsid w:val="00405729"/>
    <w:rsid w:val="00405EC5"/>
    <w:rsid w:val="00407077"/>
    <w:rsid w:val="00407D83"/>
    <w:rsid w:val="00410482"/>
    <w:rsid w:val="00412006"/>
    <w:rsid w:val="0041249A"/>
    <w:rsid w:val="00413C92"/>
    <w:rsid w:val="00414C08"/>
    <w:rsid w:val="00416E44"/>
    <w:rsid w:val="00417D82"/>
    <w:rsid w:val="004200D9"/>
    <w:rsid w:val="00420665"/>
    <w:rsid w:val="00420D92"/>
    <w:rsid w:val="00421540"/>
    <w:rsid w:val="004220BC"/>
    <w:rsid w:val="00423553"/>
    <w:rsid w:val="004247E6"/>
    <w:rsid w:val="00427095"/>
    <w:rsid w:val="00427B64"/>
    <w:rsid w:val="00430067"/>
    <w:rsid w:val="004311EF"/>
    <w:rsid w:val="00431556"/>
    <w:rsid w:val="00431B9B"/>
    <w:rsid w:val="00433673"/>
    <w:rsid w:val="00433E36"/>
    <w:rsid w:val="00435721"/>
    <w:rsid w:val="00436C2F"/>
    <w:rsid w:val="004400BC"/>
    <w:rsid w:val="0044199B"/>
    <w:rsid w:val="00441BF8"/>
    <w:rsid w:val="00441F3A"/>
    <w:rsid w:val="004420CC"/>
    <w:rsid w:val="00443AAA"/>
    <w:rsid w:val="00444436"/>
    <w:rsid w:val="004451A8"/>
    <w:rsid w:val="00445E42"/>
    <w:rsid w:val="0044642F"/>
    <w:rsid w:val="00447DC6"/>
    <w:rsid w:val="00451AD2"/>
    <w:rsid w:val="00454580"/>
    <w:rsid w:val="0046125A"/>
    <w:rsid w:val="00461B50"/>
    <w:rsid w:val="00462A78"/>
    <w:rsid w:val="00463072"/>
    <w:rsid w:val="00463B96"/>
    <w:rsid w:val="00463C5D"/>
    <w:rsid w:val="00465ED8"/>
    <w:rsid w:val="00466400"/>
    <w:rsid w:val="00467AA9"/>
    <w:rsid w:val="00467F9A"/>
    <w:rsid w:val="00471704"/>
    <w:rsid w:val="00473E04"/>
    <w:rsid w:val="004742DA"/>
    <w:rsid w:val="00474B5C"/>
    <w:rsid w:val="0047539B"/>
    <w:rsid w:val="00480D49"/>
    <w:rsid w:val="004815BA"/>
    <w:rsid w:val="004837DA"/>
    <w:rsid w:val="00483F3D"/>
    <w:rsid w:val="00484F9A"/>
    <w:rsid w:val="00487114"/>
    <w:rsid w:val="00493506"/>
    <w:rsid w:val="004941F5"/>
    <w:rsid w:val="004A2FD3"/>
    <w:rsid w:val="004A4C22"/>
    <w:rsid w:val="004A73E8"/>
    <w:rsid w:val="004A786C"/>
    <w:rsid w:val="004A7998"/>
    <w:rsid w:val="004B05A7"/>
    <w:rsid w:val="004B0709"/>
    <w:rsid w:val="004B0FBC"/>
    <w:rsid w:val="004B2073"/>
    <w:rsid w:val="004B26F7"/>
    <w:rsid w:val="004B28FC"/>
    <w:rsid w:val="004B3254"/>
    <w:rsid w:val="004B3A54"/>
    <w:rsid w:val="004B3F0A"/>
    <w:rsid w:val="004B666D"/>
    <w:rsid w:val="004B680A"/>
    <w:rsid w:val="004B7D0E"/>
    <w:rsid w:val="004C0C69"/>
    <w:rsid w:val="004C32A5"/>
    <w:rsid w:val="004C34C4"/>
    <w:rsid w:val="004C43D6"/>
    <w:rsid w:val="004C4665"/>
    <w:rsid w:val="004C5165"/>
    <w:rsid w:val="004C524E"/>
    <w:rsid w:val="004C6F6A"/>
    <w:rsid w:val="004C726D"/>
    <w:rsid w:val="004D137A"/>
    <w:rsid w:val="004D21A4"/>
    <w:rsid w:val="004D46ED"/>
    <w:rsid w:val="004D7692"/>
    <w:rsid w:val="004E0747"/>
    <w:rsid w:val="004E0822"/>
    <w:rsid w:val="004E099C"/>
    <w:rsid w:val="004E1C25"/>
    <w:rsid w:val="004E24C7"/>
    <w:rsid w:val="004E4A55"/>
    <w:rsid w:val="004E4FCC"/>
    <w:rsid w:val="004F2B3D"/>
    <w:rsid w:val="004F397C"/>
    <w:rsid w:val="004F3F7E"/>
    <w:rsid w:val="004F53F4"/>
    <w:rsid w:val="004F55AA"/>
    <w:rsid w:val="004F67E9"/>
    <w:rsid w:val="004F776E"/>
    <w:rsid w:val="005004F1"/>
    <w:rsid w:val="00502E72"/>
    <w:rsid w:val="005038A5"/>
    <w:rsid w:val="00503B11"/>
    <w:rsid w:val="0050428D"/>
    <w:rsid w:val="00504767"/>
    <w:rsid w:val="00504974"/>
    <w:rsid w:val="005049AC"/>
    <w:rsid w:val="0050600D"/>
    <w:rsid w:val="00506F7D"/>
    <w:rsid w:val="00507F95"/>
    <w:rsid w:val="005105F6"/>
    <w:rsid w:val="0051142E"/>
    <w:rsid w:val="00513F31"/>
    <w:rsid w:val="0051582F"/>
    <w:rsid w:val="005167DB"/>
    <w:rsid w:val="00517EFC"/>
    <w:rsid w:val="00520C80"/>
    <w:rsid w:val="00520E78"/>
    <w:rsid w:val="00521B4F"/>
    <w:rsid w:val="00523701"/>
    <w:rsid w:val="005257CD"/>
    <w:rsid w:val="00525B04"/>
    <w:rsid w:val="00526414"/>
    <w:rsid w:val="00526F4C"/>
    <w:rsid w:val="00527140"/>
    <w:rsid w:val="0053134C"/>
    <w:rsid w:val="00531E98"/>
    <w:rsid w:val="005337EF"/>
    <w:rsid w:val="00535DE1"/>
    <w:rsid w:val="005375A3"/>
    <w:rsid w:val="00537DA1"/>
    <w:rsid w:val="00540BE7"/>
    <w:rsid w:val="005415CD"/>
    <w:rsid w:val="00542FEC"/>
    <w:rsid w:val="0054651B"/>
    <w:rsid w:val="0054663E"/>
    <w:rsid w:val="00547FA6"/>
    <w:rsid w:val="0055258A"/>
    <w:rsid w:val="00553529"/>
    <w:rsid w:val="00554777"/>
    <w:rsid w:val="0055724E"/>
    <w:rsid w:val="005616A4"/>
    <w:rsid w:val="00561701"/>
    <w:rsid w:val="00562F88"/>
    <w:rsid w:val="0056597A"/>
    <w:rsid w:val="005722BD"/>
    <w:rsid w:val="005753FA"/>
    <w:rsid w:val="00575A08"/>
    <w:rsid w:val="00576E3D"/>
    <w:rsid w:val="00577910"/>
    <w:rsid w:val="00577D91"/>
    <w:rsid w:val="0058076F"/>
    <w:rsid w:val="005817B5"/>
    <w:rsid w:val="00582DEA"/>
    <w:rsid w:val="005832C5"/>
    <w:rsid w:val="00583CF6"/>
    <w:rsid w:val="00585589"/>
    <w:rsid w:val="005863D5"/>
    <w:rsid w:val="00586ABE"/>
    <w:rsid w:val="005903A4"/>
    <w:rsid w:val="00593835"/>
    <w:rsid w:val="00593BE7"/>
    <w:rsid w:val="0059595C"/>
    <w:rsid w:val="005A1339"/>
    <w:rsid w:val="005A1C9E"/>
    <w:rsid w:val="005A2AAE"/>
    <w:rsid w:val="005A31F2"/>
    <w:rsid w:val="005A435F"/>
    <w:rsid w:val="005B04F4"/>
    <w:rsid w:val="005B07C6"/>
    <w:rsid w:val="005B277D"/>
    <w:rsid w:val="005B29E8"/>
    <w:rsid w:val="005B401B"/>
    <w:rsid w:val="005B59A7"/>
    <w:rsid w:val="005C01EA"/>
    <w:rsid w:val="005C141D"/>
    <w:rsid w:val="005C215D"/>
    <w:rsid w:val="005C6A49"/>
    <w:rsid w:val="005C6AF6"/>
    <w:rsid w:val="005D4AFE"/>
    <w:rsid w:val="005D52C6"/>
    <w:rsid w:val="005D6058"/>
    <w:rsid w:val="005E08D4"/>
    <w:rsid w:val="005E1D6C"/>
    <w:rsid w:val="005E226F"/>
    <w:rsid w:val="005E40F2"/>
    <w:rsid w:val="005F1A9D"/>
    <w:rsid w:val="005F220E"/>
    <w:rsid w:val="005F337D"/>
    <w:rsid w:val="005F7F24"/>
    <w:rsid w:val="00600E58"/>
    <w:rsid w:val="00602403"/>
    <w:rsid w:val="00604AA2"/>
    <w:rsid w:val="00604C7F"/>
    <w:rsid w:val="00606F71"/>
    <w:rsid w:val="00610965"/>
    <w:rsid w:val="00623A59"/>
    <w:rsid w:val="00627D6B"/>
    <w:rsid w:val="00627E46"/>
    <w:rsid w:val="00635718"/>
    <w:rsid w:val="0063639D"/>
    <w:rsid w:val="006374C2"/>
    <w:rsid w:val="006414D3"/>
    <w:rsid w:val="00642590"/>
    <w:rsid w:val="00642A5B"/>
    <w:rsid w:val="00642B55"/>
    <w:rsid w:val="00644161"/>
    <w:rsid w:val="00645449"/>
    <w:rsid w:val="006462CC"/>
    <w:rsid w:val="00646AAD"/>
    <w:rsid w:val="006473B3"/>
    <w:rsid w:val="00654C0D"/>
    <w:rsid w:val="0065575B"/>
    <w:rsid w:val="00660E10"/>
    <w:rsid w:val="00667F55"/>
    <w:rsid w:val="0067258A"/>
    <w:rsid w:val="006725A0"/>
    <w:rsid w:val="00673162"/>
    <w:rsid w:val="00673DFE"/>
    <w:rsid w:val="00675309"/>
    <w:rsid w:val="0067547D"/>
    <w:rsid w:val="00675BA2"/>
    <w:rsid w:val="00675E32"/>
    <w:rsid w:val="0067601F"/>
    <w:rsid w:val="00676B33"/>
    <w:rsid w:val="00677A37"/>
    <w:rsid w:val="006810B2"/>
    <w:rsid w:val="00684A82"/>
    <w:rsid w:val="00684B2A"/>
    <w:rsid w:val="006855CC"/>
    <w:rsid w:val="006858F6"/>
    <w:rsid w:val="00685D08"/>
    <w:rsid w:val="006862D3"/>
    <w:rsid w:val="0068668C"/>
    <w:rsid w:val="0069017C"/>
    <w:rsid w:val="006922F9"/>
    <w:rsid w:val="00692E5D"/>
    <w:rsid w:val="00694CBA"/>
    <w:rsid w:val="00695C86"/>
    <w:rsid w:val="00695EF7"/>
    <w:rsid w:val="0069603C"/>
    <w:rsid w:val="0069652D"/>
    <w:rsid w:val="00697B1B"/>
    <w:rsid w:val="00697EAD"/>
    <w:rsid w:val="006A3150"/>
    <w:rsid w:val="006A3E3F"/>
    <w:rsid w:val="006A4943"/>
    <w:rsid w:val="006A5B94"/>
    <w:rsid w:val="006A7022"/>
    <w:rsid w:val="006B2BF7"/>
    <w:rsid w:val="006B47D8"/>
    <w:rsid w:val="006B5215"/>
    <w:rsid w:val="006B56F8"/>
    <w:rsid w:val="006C2558"/>
    <w:rsid w:val="006C2EF0"/>
    <w:rsid w:val="006C402F"/>
    <w:rsid w:val="006C445C"/>
    <w:rsid w:val="006C6BD5"/>
    <w:rsid w:val="006C7797"/>
    <w:rsid w:val="006D13B6"/>
    <w:rsid w:val="006D19CF"/>
    <w:rsid w:val="006D2B60"/>
    <w:rsid w:val="006D3DE1"/>
    <w:rsid w:val="006D4EC1"/>
    <w:rsid w:val="006D6398"/>
    <w:rsid w:val="006D654F"/>
    <w:rsid w:val="006D7841"/>
    <w:rsid w:val="006D7E85"/>
    <w:rsid w:val="006E0DD6"/>
    <w:rsid w:val="006E1019"/>
    <w:rsid w:val="006E1842"/>
    <w:rsid w:val="006E1FE4"/>
    <w:rsid w:val="006E2050"/>
    <w:rsid w:val="006E2855"/>
    <w:rsid w:val="006E303C"/>
    <w:rsid w:val="006E36D7"/>
    <w:rsid w:val="006E47F2"/>
    <w:rsid w:val="006E48F1"/>
    <w:rsid w:val="006E4A8A"/>
    <w:rsid w:val="006F0048"/>
    <w:rsid w:val="006F034C"/>
    <w:rsid w:val="006F4052"/>
    <w:rsid w:val="006F454B"/>
    <w:rsid w:val="006F5FB9"/>
    <w:rsid w:val="007013C8"/>
    <w:rsid w:val="00702A95"/>
    <w:rsid w:val="00702D65"/>
    <w:rsid w:val="00704482"/>
    <w:rsid w:val="00704AAD"/>
    <w:rsid w:val="0070548E"/>
    <w:rsid w:val="00706BDD"/>
    <w:rsid w:val="007071B8"/>
    <w:rsid w:val="00712CA5"/>
    <w:rsid w:val="007130D7"/>
    <w:rsid w:val="00713FED"/>
    <w:rsid w:val="007160F3"/>
    <w:rsid w:val="00717E7F"/>
    <w:rsid w:val="00722AF1"/>
    <w:rsid w:val="00722D97"/>
    <w:rsid w:val="007240CC"/>
    <w:rsid w:val="00725B43"/>
    <w:rsid w:val="00725D17"/>
    <w:rsid w:val="00726129"/>
    <w:rsid w:val="00727333"/>
    <w:rsid w:val="00730710"/>
    <w:rsid w:val="00733172"/>
    <w:rsid w:val="00735DC9"/>
    <w:rsid w:val="007368F9"/>
    <w:rsid w:val="0073697E"/>
    <w:rsid w:val="00741B43"/>
    <w:rsid w:val="00743807"/>
    <w:rsid w:val="0074387C"/>
    <w:rsid w:val="00744AA5"/>
    <w:rsid w:val="00745828"/>
    <w:rsid w:val="00745C0F"/>
    <w:rsid w:val="00745F26"/>
    <w:rsid w:val="007467F5"/>
    <w:rsid w:val="00746DA6"/>
    <w:rsid w:val="0074782B"/>
    <w:rsid w:val="00750F20"/>
    <w:rsid w:val="00752ECB"/>
    <w:rsid w:val="007532D1"/>
    <w:rsid w:val="00753A52"/>
    <w:rsid w:val="00754719"/>
    <w:rsid w:val="00754761"/>
    <w:rsid w:val="007562E8"/>
    <w:rsid w:val="0075666E"/>
    <w:rsid w:val="00756B24"/>
    <w:rsid w:val="00760318"/>
    <w:rsid w:val="00760346"/>
    <w:rsid w:val="00760564"/>
    <w:rsid w:val="00762F1F"/>
    <w:rsid w:val="00763467"/>
    <w:rsid w:val="00763887"/>
    <w:rsid w:val="0076450D"/>
    <w:rsid w:val="00764E0C"/>
    <w:rsid w:val="007657AE"/>
    <w:rsid w:val="007665E6"/>
    <w:rsid w:val="007723A1"/>
    <w:rsid w:val="00772439"/>
    <w:rsid w:val="00772BCD"/>
    <w:rsid w:val="00774139"/>
    <w:rsid w:val="00774837"/>
    <w:rsid w:val="00776890"/>
    <w:rsid w:val="00776DBF"/>
    <w:rsid w:val="00777909"/>
    <w:rsid w:val="00777D39"/>
    <w:rsid w:val="00780B4E"/>
    <w:rsid w:val="007819E1"/>
    <w:rsid w:val="0078311D"/>
    <w:rsid w:val="00784862"/>
    <w:rsid w:val="00784E4A"/>
    <w:rsid w:val="0078612D"/>
    <w:rsid w:val="00786965"/>
    <w:rsid w:val="00786973"/>
    <w:rsid w:val="00787440"/>
    <w:rsid w:val="00787BFB"/>
    <w:rsid w:val="00787D86"/>
    <w:rsid w:val="007915B3"/>
    <w:rsid w:val="00794108"/>
    <w:rsid w:val="0079556B"/>
    <w:rsid w:val="00797717"/>
    <w:rsid w:val="007A1815"/>
    <w:rsid w:val="007A194F"/>
    <w:rsid w:val="007A1BEE"/>
    <w:rsid w:val="007A40CB"/>
    <w:rsid w:val="007A51EF"/>
    <w:rsid w:val="007A5F71"/>
    <w:rsid w:val="007B10DA"/>
    <w:rsid w:val="007B18B5"/>
    <w:rsid w:val="007B22CE"/>
    <w:rsid w:val="007B2F06"/>
    <w:rsid w:val="007B4797"/>
    <w:rsid w:val="007B4F06"/>
    <w:rsid w:val="007B61E9"/>
    <w:rsid w:val="007B656C"/>
    <w:rsid w:val="007C12A9"/>
    <w:rsid w:val="007C456F"/>
    <w:rsid w:val="007C5097"/>
    <w:rsid w:val="007C5EE8"/>
    <w:rsid w:val="007C7A2B"/>
    <w:rsid w:val="007D04EC"/>
    <w:rsid w:val="007D071B"/>
    <w:rsid w:val="007D15BA"/>
    <w:rsid w:val="007D212E"/>
    <w:rsid w:val="007D2946"/>
    <w:rsid w:val="007D7412"/>
    <w:rsid w:val="007E00CA"/>
    <w:rsid w:val="007E1B0B"/>
    <w:rsid w:val="007E2D5E"/>
    <w:rsid w:val="007E3D5E"/>
    <w:rsid w:val="007E4191"/>
    <w:rsid w:val="007E5298"/>
    <w:rsid w:val="007E6752"/>
    <w:rsid w:val="007F0275"/>
    <w:rsid w:val="007F3866"/>
    <w:rsid w:val="007F5651"/>
    <w:rsid w:val="007F7167"/>
    <w:rsid w:val="007F73D1"/>
    <w:rsid w:val="00800881"/>
    <w:rsid w:val="008014E2"/>
    <w:rsid w:val="00805D9C"/>
    <w:rsid w:val="00805F25"/>
    <w:rsid w:val="00806C35"/>
    <w:rsid w:val="008075D2"/>
    <w:rsid w:val="0080780A"/>
    <w:rsid w:val="00807D61"/>
    <w:rsid w:val="0081060B"/>
    <w:rsid w:val="00820CB2"/>
    <w:rsid w:val="008212D7"/>
    <w:rsid w:val="00821C9E"/>
    <w:rsid w:val="00822ACB"/>
    <w:rsid w:val="00822CB3"/>
    <w:rsid w:val="00823011"/>
    <w:rsid w:val="00823DC0"/>
    <w:rsid w:val="008274D6"/>
    <w:rsid w:val="00827666"/>
    <w:rsid w:val="008279D4"/>
    <w:rsid w:val="00831A37"/>
    <w:rsid w:val="00831AE8"/>
    <w:rsid w:val="008326C4"/>
    <w:rsid w:val="00833644"/>
    <w:rsid w:val="0083464E"/>
    <w:rsid w:val="008349E4"/>
    <w:rsid w:val="00834E65"/>
    <w:rsid w:val="0083627E"/>
    <w:rsid w:val="00837AB9"/>
    <w:rsid w:val="00843836"/>
    <w:rsid w:val="00844817"/>
    <w:rsid w:val="00844D01"/>
    <w:rsid w:val="00845040"/>
    <w:rsid w:val="0084621D"/>
    <w:rsid w:val="00847439"/>
    <w:rsid w:val="008505B8"/>
    <w:rsid w:val="008512B4"/>
    <w:rsid w:val="00852B21"/>
    <w:rsid w:val="00854366"/>
    <w:rsid w:val="00854A46"/>
    <w:rsid w:val="00854ED6"/>
    <w:rsid w:val="00854F2F"/>
    <w:rsid w:val="00855A44"/>
    <w:rsid w:val="00855BD3"/>
    <w:rsid w:val="008563DC"/>
    <w:rsid w:val="00856CFE"/>
    <w:rsid w:val="00857530"/>
    <w:rsid w:val="00857BDD"/>
    <w:rsid w:val="00860269"/>
    <w:rsid w:val="008624C3"/>
    <w:rsid w:val="008634D3"/>
    <w:rsid w:val="008643DE"/>
    <w:rsid w:val="008647B6"/>
    <w:rsid w:val="00864D96"/>
    <w:rsid w:val="008659E8"/>
    <w:rsid w:val="00865F0B"/>
    <w:rsid w:val="00867617"/>
    <w:rsid w:val="008677E4"/>
    <w:rsid w:val="008708A4"/>
    <w:rsid w:val="008717CA"/>
    <w:rsid w:val="00872CD1"/>
    <w:rsid w:val="00872EBB"/>
    <w:rsid w:val="00873BB3"/>
    <w:rsid w:val="008756AA"/>
    <w:rsid w:val="00876376"/>
    <w:rsid w:val="00877283"/>
    <w:rsid w:val="00880558"/>
    <w:rsid w:val="0088149B"/>
    <w:rsid w:val="008815F9"/>
    <w:rsid w:val="008817DA"/>
    <w:rsid w:val="00884B5E"/>
    <w:rsid w:val="00885999"/>
    <w:rsid w:val="0088651A"/>
    <w:rsid w:val="00891117"/>
    <w:rsid w:val="008918C1"/>
    <w:rsid w:val="008929BC"/>
    <w:rsid w:val="008943F1"/>
    <w:rsid w:val="00894573"/>
    <w:rsid w:val="00895B2B"/>
    <w:rsid w:val="00897786"/>
    <w:rsid w:val="00897908"/>
    <w:rsid w:val="008A01FD"/>
    <w:rsid w:val="008A209E"/>
    <w:rsid w:val="008A2700"/>
    <w:rsid w:val="008A3D23"/>
    <w:rsid w:val="008A470B"/>
    <w:rsid w:val="008A54F5"/>
    <w:rsid w:val="008A602E"/>
    <w:rsid w:val="008A6A51"/>
    <w:rsid w:val="008A70AD"/>
    <w:rsid w:val="008A7459"/>
    <w:rsid w:val="008B0F80"/>
    <w:rsid w:val="008B1B4C"/>
    <w:rsid w:val="008B351E"/>
    <w:rsid w:val="008B588A"/>
    <w:rsid w:val="008B7FB9"/>
    <w:rsid w:val="008C3A70"/>
    <w:rsid w:val="008C7DB7"/>
    <w:rsid w:val="008D03BE"/>
    <w:rsid w:val="008D0AB5"/>
    <w:rsid w:val="008D36A3"/>
    <w:rsid w:val="008D5785"/>
    <w:rsid w:val="008E10C5"/>
    <w:rsid w:val="008E114B"/>
    <w:rsid w:val="008E223E"/>
    <w:rsid w:val="008E2663"/>
    <w:rsid w:val="008E3FC1"/>
    <w:rsid w:val="008E58C6"/>
    <w:rsid w:val="008E6519"/>
    <w:rsid w:val="008E68A2"/>
    <w:rsid w:val="008F0379"/>
    <w:rsid w:val="008F12AC"/>
    <w:rsid w:val="008F1422"/>
    <w:rsid w:val="008F38F3"/>
    <w:rsid w:val="008F404B"/>
    <w:rsid w:val="008F4818"/>
    <w:rsid w:val="008F4C07"/>
    <w:rsid w:val="008F59F2"/>
    <w:rsid w:val="008F7154"/>
    <w:rsid w:val="008F7726"/>
    <w:rsid w:val="0090308E"/>
    <w:rsid w:val="0090364A"/>
    <w:rsid w:val="0091012F"/>
    <w:rsid w:val="009139BC"/>
    <w:rsid w:val="00914A44"/>
    <w:rsid w:val="00915ECB"/>
    <w:rsid w:val="0092295D"/>
    <w:rsid w:val="00925343"/>
    <w:rsid w:val="00926225"/>
    <w:rsid w:val="009266DB"/>
    <w:rsid w:val="00927729"/>
    <w:rsid w:val="00930028"/>
    <w:rsid w:val="00930797"/>
    <w:rsid w:val="00932405"/>
    <w:rsid w:val="00933641"/>
    <w:rsid w:val="00933644"/>
    <w:rsid w:val="00934403"/>
    <w:rsid w:val="00935208"/>
    <w:rsid w:val="00940F99"/>
    <w:rsid w:val="00941A41"/>
    <w:rsid w:val="00944D98"/>
    <w:rsid w:val="00945C83"/>
    <w:rsid w:val="0095091E"/>
    <w:rsid w:val="00952796"/>
    <w:rsid w:val="00953892"/>
    <w:rsid w:val="009547F2"/>
    <w:rsid w:val="00955B4C"/>
    <w:rsid w:val="00956B12"/>
    <w:rsid w:val="00956CFD"/>
    <w:rsid w:val="00957698"/>
    <w:rsid w:val="00957F3F"/>
    <w:rsid w:val="00960232"/>
    <w:rsid w:val="00963C7E"/>
    <w:rsid w:val="0096482F"/>
    <w:rsid w:val="00970640"/>
    <w:rsid w:val="00971C2C"/>
    <w:rsid w:val="00971EF2"/>
    <w:rsid w:val="0097219E"/>
    <w:rsid w:val="009737DD"/>
    <w:rsid w:val="00975A1C"/>
    <w:rsid w:val="0097618D"/>
    <w:rsid w:val="009777DE"/>
    <w:rsid w:val="00980357"/>
    <w:rsid w:val="009805F9"/>
    <w:rsid w:val="00981EDC"/>
    <w:rsid w:val="00983412"/>
    <w:rsid w:val="00983C0E"/>
    <w:rsid w:val="00987DC5"/>
    <w:rsid w:val="00987FE5"/>
    <w:rsid w:val="0099010D"/>
    <w:rsid w:val="0099099A"/>
    <w:rsid w:val="00993109"/>
    <w:rsid w:val="0099635A"/>
    <w:rsid w:val="0099788B"/>
    <w:rsid w:val="009A4A85"/>
    <w:rsid w:val="009A6DCD"/>
    <w:rsid w:val="009B200C"/>
    <w:rsid w:val="009B520F"/>
    <w:rsid w:val="009B53A7"/>
    <w:rsid w:val="009B67F5"/>
    <w:rsid w:val="009C1261"/>
    <w:rsid w:val="009C1411"/>
    <w:rsid w:val="009C258F"/>
    <w:rsid w:val="009C4366"/>
    <w:rsid w:val="009C4424"/>
    <w:rsid w:val="009C5C94"/>
    <w:rsid w:val="009D07E3"/>
    <w:rsid w:val="009D1479"/>
    <w:rsid w:val="009D2459"/>
    <w:rsid w:val="009D51CE"/>
    <w:rsid w:val="009D5F75"/>
    <w:rsid w:val="009E0E7B"/>
    <w:rsid w:val="009E2015"/>
    <w:rsid w:val="009E2EF3"/>
    <w:rsid w:val="009E4C35"/>
    <w:rsid w:val="009E4FE5"/>
    <w:rsid w:val="009E66C5"/>
    <w:rsid w:val="009E7C0F"/>
    <w:rsid w:val="009E7E5D"/>
    <w:rsid w:val="009F0BCF"/>
    <w:rsid w:val="009F1646"/>
    <w:rsid w:val="009F17A7"/>
    <w:rsid w:val="009F277F"/>
    <w:rsid w:val="009F2AB4"/>
    <w:rsid w:val="009F594C"/>
    <w:rsid w:val="009F739C"/>
    <w:rsid w:val="00A00F61"/>
    <w:rsid w:val="00A00FD8"/>
    <w:rsid w:val="00A03D0A"/>
    <w:rsid w:val="00A069DF"/>
    <w:rsid w:val="00A06F0C"/>
    <w:rsid w:val="00A0702B"/>
    <w:rsid w:val="00A102AA"/>
    <w:rsid w:val="00A135C0"/>
    <w:rsid w:val="00A14CD8"/>
    <w:rsid w:val="00A15ADB"/>
    <w:rsid w:val="00A17D27"/>
    <w:rsid w:val="00A22D85"/>
    <w:rsid w:val="00A23361"/>
    <w:rsid w:val="00A244EA"/>
    <w:rsid w:val="00A2451E"/>
    <w:rsid w:val="00A2501C"/>
    <w:rsid w:val="00A25C1A"/>
    <w:rsid w:val="00A262F2"/>
    <w:rsid w:val="00A337C5"/>
    <w:rsid w:val="00A33BF0"/>
    <w:rsid w:val="00A33D23"/>
    <w:rsid w:val="00A34047"/>
    <w:rsid w:val="00A3434B"/>
    <w:rsid w:val="00A35048"/>
    <w:rsid w:val="00A3667C"/>
    <w:rsid w:val="00A41145"/>
    <w:rsid w:val="00A41731"/>
    <w:rsid w:val="00A42ED4"/>
    <w:rsid w:val="00A4487C"/>
    <w:rsid w:val="00A4607F"/>
    <w:rsid w:val="00A46596"/>
    <w:rsid w:val="00A471A9"/>
    <w:rsid w:val="00A50D9D"/>
    <w:rsid w:val="00A5181F"/>
    <w:rsid w:val="00A52AB0"/>
    <w:rsid w:val="00A53109"/>
    <w:rsid w:val="00A562B6"/>
    <w:rsid w:val="00A57B98"/>
    <w:rsid w:val="00A60151"/>
    <w:rsid w:val="00A606B2"/>
    <w:rsid w:val="00A60BE6"/>
    <w:rsid w:val="00A60D0F"/>
    <w:rsid w:val="00A612CB"/>
    <w:rsid w:val="00A63A71"/>
    <w:rsid w:val="00A72BFD"/>
    <w:rsid w:val="00A72CC2"/>
    <w:rsid w:val="00A74490"/>
    <w:rsid w:val="00A744C6"/>
    <w:rsid w:val="00A746AF"/>
    <w:rsid w:val="00A75A88"/>
    <w:rsid w:val="00A76497"/>
    <w:rsid w:val="00A77DEE"/>
    <w:rsid w:val="00A77F58"/>
    <w:rsid w:val="00A81240"/>
    <w:rsid w:val="00A827B1"/>
    <w:rsid w:val="00A836CD"/>
    <w:rsid w:val="00A86E1F"/>
    <w:rsid w:val="00A925F9"/>
    <w:rsid w:val="00A93620"/>
    <w:rsid w:val="00A93FB5"/>
    <w:rsid w:val="00A956C7"/>
    <w:rsid w:val="00A95831"/>
    <w:rsid w:val="00A969E1"/>
    <w:rsid w:val="00A96C71"/>
    <w:rsid w:val="00A9775E"/>
    <w:rsid w:val="00AA0610"/>
    <w:rsid w:val="00AA16DF"/>
    <w:rsid w:val="00AA28B9"/>
    <w:rsid w:val="00AA61E0"/>
    <w:rsid w:val="00AA6766"/>
    <w:rsid w:val="00AA6D84"/>
    <w:rsid w:val="00AA6DFB"/>
    <w:rsid w:val="00AB0F55"/>
    <w:rsid w:val="00AB2E56"/>
    <w:rsid w:val="00AB60EE"/>
    <w:rsid w:val="00AB78C6"/>
    <w:rsid w:val="00AC1134"/>
    <w:rsid w:val="00AC1BB2"/>
    <w:rsid w:val="00AC2E85"/>
    <w:rsid w:val="00AC393B"/>
    <w:rsid w:val="00AC3940"/>
    <w:rsid w:val="00AC4A93"/>
    <w:rsid w:val="00AC4EC3"/>
    <w:rsid w:val="00AC74EE"/>
    <w:rsid w:val="00AC77B1"/>
    <w:rsid w:val="00AD24D3"/>
    <w:rsid w:val="00AD474D"/>
    <w:rsid w:val="00AD4A1D"/>
    <w:rsid w:val="00AD52F5"/>
    <w:rsid w:val="00AD5995"/>
    <w:rsid w:val="00AD6426"/>
    <w:rsid w:val="00AD6C50"/>
    <w:rsid w:val="00AD7DD3"/>
    <w:rsid w:val="00AE14EB"/>
    <w:rsid w:val="00AE30B7"/>
    <w:rsid w:val="00AE3824"/>
    <w:rsid w:val="00AE3E24"/>
    <w:rsid w:val="00AE49F8"/>
    <w:rsid w:val="00AE53D0"/>
    <w:rsid w:val="00AE7B23"/>
    <w:rsid w:val="00AF0790"/>
    <w:rsid w:val="00AF2302"/>
    <w:rsid w:val="00AF2570"/>
    <w:rsid w:val="00AF3F2B"/>
    <w:rsid w:val="00AF4141"/>
    <w:rsid w:val="00AF449F"/>
    <w:rsid w:val="00AF5341"/>
    <w:rsid w:val="00AF5506"/>
    <w:rsid w:val="00AF5812"/>
    <w:rsid w:val="00AF61EF"/>
    <w:rsid w:val="00AF704F"/>
    <w:rsid w:val="00AF7218"/>
    <w:rsid w:val="00AF7696"/>
    <w:rsid w:val="00AF7948"/>
    <w:rsid w:val="00AF7A0B"/>
    <w:rsid w:val="00AF7F6A"/>
    <w:rsid w:val="00B000CE"/>
    <w:rsid w:val="00B009B1"/>
    <w:rsid w:val="00B00D23"/>
    <w:rsid w:val="00B02547"/>
    <w:rsid w:val="00B043F9"/>
    <w:rsid w:val="00B04466"/>
    <w:rsid w:val="00B048B1"/>
    <w:rsid w:val="00B075B5"/>
    <w:rsid w:val="00B07CB0"/>
    <w:rsid w:val="00B10FE5"/>
    <w:rsid w:val="00B121B5"/>
    <w:rsid w:val="00B13DB3"/>
    <w:rsid w:val="00B149E7"/>
    <w:rsid w:val="00B154E6"/>
    <w:rsid w:val="00B1565A"/>
    <w:rsid w:val="00B21B11"/>
    <w:rsid w:val="00B22616"/>
    <w:rsid w:val="00B23714"/>
    <w:rsid w:val="00B2464F"/>
    <w:rsid w:val="00B24793"/>
    <w:rsid w:val="00B2588F"/>
    <w:rsid w:val="00B262F6"/>
    <w:rsid w:val="00B2678A"/>
    <w:rsid w:val="00B26964"/>
    <w:rsid w:val="00B31335"/>
    <w:rsid w:val="00B31E1A"/>
    <w:rsid w:val="00B32F62"/>
    <w:rsid w:val="00B32FC0"/>
    <w:rsid w:val="00B33E74"/>
    <w:rsid w:val="00B355AF"/>
    <w:rsid w:val="00B355ED"/>
    <w:rsid w:val="00B35814"/>
    <w:rsid w:val="00B36001"/>
    <w:rsid w:val="00B36693"/>
    <w:rsid w:val="00B40624"/>
    <w:rsid w:val="00B43666"/>
    <w:rsid w:val="00B43913"/>
    <w:rsid w:val="00B4671C"/>
    <w:rsid w:val="00B46A3C"/>
    <w:rsid w:val="00B476F1"/>
    <w:rsid w:val="00B5131E"/>
    <w:rsid w:val="00B52488"/>
    <w:rsid w:val="00B52BDF"/>
    <w:rsid w:val="00B52CF4"/>
    <w:rsid w:val="00B546B0"/>
    <w:rsid w:val="00B5520A"/>
    <w:rsid w:val="00B55DEA"/>
    <w:rsid w:val="00B56553"/>
    <w:rsid w:val="00B57964"/>
    <w:rsid w:val="00B609F1"/>
    <w:rsid w:val="00B61793"/>
    <w:rsid w:val="00B621C2"/>
    <w:rsid w:val="00B658B4"/>
    <w:rsid w:val="00B66187"/>
    <w:rsid w:val="00B70DA4"/>
    <w:rsid w:val="00B718F7"/>
    <w:rsid w:val="00B72759"/>
    <w:rsid w:val="00B73949"/>
    <w:rsid w:val="00B77A8D"/>
    <w:rsid w:val="00B808F3"/>
    <w:rsid w:val="00B82ADD"/>
    <w:rsid w:val="00B83C08"/>
    <w:rsid w:val="00B83F30"/>
    <w:rsid w:val="00B84D5D"/>
    <w:rsid w:val="00B86614"/>
    <w:rsid w:val="00B87304"/>
    <w:rsid w:val="00B90BF7"/>
    <w:rsid w:val="00B92CE9"/>
    <w:rsid w:val="00B93B9D"/>
    <w:rsid w:val="00B94197"/>
    <w:rsid w:val="00B95BC2"/>
    <w:rsid w:val="00B96913"/>
    <w:rsid w:val="00BA0DF3"/>
    <w:rsid w:val="00BA0F72"/>
    <w:rsid w:val="00BA2155"/>
    <w:rsid w:val="00BA6A85"/>
    <w:rsid w:val="00BA7F77"/>
    <w:rsid w:val="00BB0360"/>
    <w:rsid w:val="00BB2060"/>
    <w:rsid w:val="00BB35EB"/>
    <w:rsid w:val="00BB426B"/>
    <w:rsid w:val="00BB434A"/>
    <w:rsid w:val="00BB570C"/>
    <w:rsid w:val="00BB7196"/>
    <w:rsid w:val="00BB7719"/>
    <w:rsid w:val="00BC05C7"/>
    <w:rsid w:val="00BC101D"/>
    <w:rsid w:val="00BC1CBC"/>
    <w:rsid w:val="00BC1D1D"/>
    <w:rsid w:val="00BC1E83"/>
    <w:rsid w:val="00BC5690"/>
    <w:rsid w:val="00BC5D4E"/>
    <w:rsid w:val="00BC6504"/>
    <w:rsid w:val="00BC6A4F"/>
    <w:rsid w:val="00BC71B3"/>
    <w:rsid w:val="00BD1B9E"/>
    <w:rsid w:val="00BD2092"/>
    <w:rsid w:val="00BD2B7E"/>
    <w:rsid w:val="00BD2D83"/>
    <w:rsid w:val="00BD4830"/>
    <w:rsid w:val="00BD4E90"/>
    <w:rsid w:val="00BD56E3"/>
    <w:rsid w:val="00BD78C3"/>
    <w:rsid w:val="00BD7D45"/>
    <w:rsid w:val="00BE1057"/>
    <w:rsid w:val="00BE2123"/>
    <w:rsid w:val="00BE2CC0"/>
    <w:rsid w:val="00BE36B5"/>
    <w:rsid w:val="00BE3B9F"/>
    <w:rsid w:val="00BE5673"/>
    <w:rsid w:val="00BE6704"/>
    <w:rsid w:val="00BE7B35"/>
    <w:rsid w:val="00BF0825"/>
    <w:rsid w:val="00BF3283"/>
    <w:rsid w:val="00BF3757"/>
    <w:rsid w:val="00BF6119"/>
    <w:rsid w:val="00BF68E0"/>
    <w:rsid w:val="00C00922"/>
    <w:rsid w:val="00C01A93"/>
    <w:rsid w:val="00C0300A"/>
    <w:rsid w:val="00C04334"/>
    <w:rsid w:val="00C05616"/>
    <w:rsid w:val="00C06BC5"/>
    <w:rsid w:val="00C07696"/>
    <w:rsid w:val="00C11A43"/>
    <w:rsid w:val="00C11BDD"/>
    <w:rsid w:val="00C13644"/>
    <w:rsid w:val="00C13B59"/>
    <w:rsid w:val="00C14144"/>
    <w:rsid w:val="00C16840"/>
    <w:rsid w:val="00C17BE3"/>
    <w:rsid w:val="00C22B17"/>
    <w:rsid w:val="00C22D96"/>
    <w:rsid w:val="00C24A2D"/>
    <w:rsid w:val="00C252F0"/>
    <w:rsid w:val="00C25320"/>
    <w:rsid w:val="00C25CA2"/>
    <w:rsid w:val="00C2637B"/>
    <w:rsid w:val="00C276CC"/>
    <w:rsid w:val="00C27C9C"/>
    <w:rsid w:val="00C30030"/>
    <w:rsid w:val="00C30153"/>
    <w:rsid w:val="00C3271B"/>
    <w:rsid w:val="00C32EFB"/>
    <w:rsid w:val="00C33423"/>
    <w:rsid w:val="00C33CFF"/>
    <w:rsid w:val="00C408BB"/>
    <w:rsid w:val="00C40958"/>
    <w:rsid w:val="00C41276"/>
    <w:rsid w:val="00C41392"/>
    <w:rsid w:val="00C41CB2"/>
    <w:rsid w:val="00C46280"/>
    <w:rsid w:val="00C47CF1"/>
    <w:rsid w:val="00C50C08"/>
    <w:rsid w:val="00C51124"/>
    <w:rsid w:val="00C517D7"/>
    <w:rsid w:val="00C51AD8"/>
    <w:rsid w:val="00C53FD9"/>
    <w:rsid w:val="00C54620"/>
    <w:rsid w:val="00C5560F"/>
    <w:rsid w:val="00C563A4"/>
    <w:rsid w:val="00C56EDC"/>
    <w:rsid w:val="00C5781E"/>
    <w:rsid w:val="00C61055"/>
    <w:rsid w:val="00C63D28"/>
    <w:rsid w:val="00C63F4E"/>
    <w:rsid w:val="00C64546"/>
    <w:rsid w:val="00C70872"/>
    <w:rsid w:val="00C70B8E"/>
    <w:rsid w:val="00C711D2"/>
    <w:rsid w:val="00C71C23"/>
    <w:rsid w:val="00C72185"/>
    <w:rsid w:val="00C747C4"/>
    <w:rsid w:val="00C74AC3"/>
    <w:rsid w:val="00C75B84"/>
    <w:rsid w:val="00C763F0"/>
    <w:rsid w:val="00C76751"/>
    <w:rsid w:val="00C82173"/>
    <w:rsid w:val="00C824A1"/>
    <w:rsid w:val="00C836EF"/>
    <w:rsid w:val="00C84D85"/>
    <w:rsid w:val="00C9134A"/>
    <w:rsid w:val="00C92699"/>
    <w:rsid w:val="00C94825"/>
    <w:rsid w:val="00C95C86"/>
    <w:rsid w:val="00C9648E"/>
    <w:rsid w:val="00C96E68"/>
    <w:rsid w:val="00CA086F"/>
    <w:rsid w:val="00CA4034"/>
    <w:rsid w:val="00CA629B"/>
    <w:rsid w:val="00CB029F"/>
    <w:rsid w:val="00CB060F"/>
    <w:rsid w:val="00CB293A"/>
    <w:rsid w:val="00CB371E"/>
    <w:rsid w:val="00CB4653"/>
    <w:rsid w:val="00CB563E"/>
    <w:rsid w:val="00CB6244"/>
    <w:rsid w:val="00CB69E6"/>
    <w:rsid w:val="00CB6D9C"/>
    <w:rsid w:val="00CB7903"/>
    <w:rsid w:val="00CC1A65"/>
    <w:rsid w:val="00CC4A5C"/>
    <w:rsid w:val="00CC5F8A"/>
    <w:rsid w:val="00CD10EA"/>
    <w:rsid w:val="00CD460C"/>
    <w:rsid w:val="00CD471E"/>
    <w:rsid w:val="00CD506E"/>
    <w:rsid w:val="00CD6382"/>
    <w:rsid w:val="00CE51AC"/>
    <w:rsid w:val="00CE63AC"/>
    <w:rsid w:val="00CE6AE7"/>
    <w:rsid w:val="00CE6E4D"/>
    <w:rsid w:val="00CF038D"/>
    <w:rsid w:val="00CF0902"/>
    <w:rsid w:val="00CF1886"/>
    <w:rsid w:val="00CF1B82"/>
    <w:rsid w:val="00CF460B"/>
    <w:rsid w:val="00CF5BC6"/>
    <w:rsid w:val="00CF7E92"/>
    <w:rsid w:val="00D001B9"/>
    <w:rsid w:val="00D014DC"/>
    <w:rsid w:val="00D031DD"/>
    <w:rsid w:val="00D0336E"/>
    <w:rsid w:val="00D035D3"/>
    <w:rsid w:val="00D056B5"/>
    <w:rsid w:val="00D06028"/>
    <w:rsid w:val="00D11187"/>
    <w:rsid w:val="00D12578"/>
    <w:rsid w:val="00D12AF0"/>
    <w:rsid w:val="00D13B28"/>
    <w:rsid w:val="00D1466E"/>
    <w:rsid w:val="00D147A1"/>
    <w:rsid w:val="00D14BD4"/>
    <w:rsid w:val="00D162CB"/>
    <w:rsid w:val="00D16F3A"/>
    <w:rsid w:val="00D17EC1"/>
    <w:rsid w:val="00D203B8"/>
    <w:rsid w:val="00D217FE"/>
    <w:rsid w:val="00D21863"/>
    <w:rsid w:val="00D2280E"/>
    <w:rsid w:val="00D23A57"/>
    <w:rsid w:val="00D24061"/>
    <w:rsid w:val="00D257A6"/>
    <w:rsid w:val="00D261D5"/>
    <w:rsid w:val="00D37028"/>
    <w:rsid w:val="00D41B10"/>
    <w:rsid w:val="00D42361"/>
    <w:rsid w:val="00D43CA2"/>
    <w:rsid w:val="00D44908"/>
    <w:rsid w:val="00D5001F"/>
    <w:rsid w:val="00D5337F"/>
    <w:rsid w:val="00D54A56"/>
    <w:rsid w:val="00D55C04"/>
    <w:rsid w:val="00D5631B"/>
    <w:rsid w:val="00D60F73"/>
    <w:rsid w:val="00D63575"/>
    <w:rsid w:val="00D66885"/>
    <w:rsid w:val="00D70B4A"/>
    <w:rsid w:val="00D74948"/>
    <w:rsid w:val="00D74AA5"/>
    <w:rsid w:val="00D7549D"/>
    <w:rsid w:val="00D767C4"/>
    <w:rsid w:val="00D7755F"/>
    <w:rsid w:val="00D77E87"/>
    <w:rsid w:val="00D8073E"/>
    <w:rsid w:val="00D82332"/>
    <w:rsid w:val="00D82E76"/>
    <w:rsid w:val="00D84649"/>
    <w:rsid w:val="00D85807"/>
    <w:rsid w:val="00D87A20"/>
    <w:rsid w:val="00D9027E"/>
    <w:rsid w:val="00D91DA2"/>
    <w:rsid w:val="00D9272A"/>
    <w:rsid w:val="00D92EBD"/>
    <w:rsid w:val="00D94443"/>
    <w:rsid w:val="00D975DE"/>
    <w:rsid w:val="00DA31D9"/>
    <w:rsid w:val="00DA3D70"/>
    <w:rsid w:val="00DA6675"/>
    <w:rsid w:val="00DA7064"/>
    <w:rsid w:val="00DA7FFB"/>
    <w:rsid w:val="00DB1FBD"/>
    <w:rsid w:val="00DB2251"/>
    <w:rsid w:val="00DB2A32"/>
    <w:rsid w:val="00DB3737"/>
    <w:rsid w:val="00DB4564"/>
    <w:rsid w:val="00DC03EF"/>
    <w:rsid w:val="00DC10C2"/>
    <w:rsid w:val="00DC2F0C"/>
    <w:rsid w:val="00DC3902"/>
    <w:rsid w:val="00DC6104"/>
    <w:rsid w:val="00DC7881"/>
    <w:rsid w:val="00DD152C"/>
    <w:rsid w:val="00DD31B6"/>
    <w:rsid w:val="00DD5F84"/>
    <w:rsid w:val="00DE32E6"/>
    <w:rsid w:val="00DE41D2"/>
    <w:rsid w:val="00DE45B2"/>
    <w:rsid w:val="00DE5669"/>
    <w:rsid w:val="00DE60CB"/>
    <w:rsid w:val="00DF1EA2"/>
    <w:rsid w:val="00DF30CC"/>
    <w:rsid w:val="00DF3B2E"/>
    <w:rsid w:val="00DF7ADE"/>
    <w:rsid w:val="00E0157E"/>
    <w:rsid w:val="00E01ABE"/>
    <w:rsid w:val="00E02088"/>
    <w:rsid w:val="00E03FAB"/>
    <w:rsid w:val="00E041D6"/>
    <w:rsid w:val="00E045BB"/>
    <w:rsid w:val="00E04F68"/>
    <w:rsid w:val="00E0593C"/>
    <w:rsid w:val="00E06A3A"/>
    <w:rsid w:val="00E10FBB"/>
    <w:rsid w:val="00E12EEF"/>
    <w:rsid w:val="00E13148"/>
    <w:rsid w:val="00E1552B"/>
    <w:rsid w:val="00E15A88"/>
    <w:rsid w:val="00E16A95"/>
    <w:rsid w:val="00E20BDB"/>
    <w:rsid w:val="00E21A29"/>
    <w:rsid w:val="00E21B01"/>
    <w:rsid w:val="00E22A60"/>
    <w:rsid w:val="00E251BC"/>
    <w:rsid w:val="00E2646E"/>
    <w:rsid w:val="00E269BE"/>
    <w:rsid w:val="00E26A51"/>
    <w:rsid w:val="00E26D55"/>
    <w:rsid w:val="00E30D2D"/>
    <w:rsid w:val="00E31606"/>
    <w:rsid w:val="00E31E9A"/>
    <w:rsid w:val="00E32158"/>
    <w:rsid w:val="00E35CA9"/>
    <w:rsid w:val="00E36833"/>
    <w:rsid w:val="00E40CFA"/>
    <w:rsid w:val="00E44053"/>
    <w:rsid w:val="00E443AF"/>
    <w:rsid w:val="00E44B08"/>
    <w:rsid w:val="00E46349"/>
    <w:rsid w:val="00E470C7"/>
    <w:rsid w:val="00E47571"/>
    <w:rsid w:val="00E50103"/>
    <w:rsid w:val="00E50D5C"/>
    <w:rsid w:val="00E521A6"/>
    <w:rsid w:val="00E55723"/>
    <w:rsid w:val="00E55E7D"/>
    <w:rsid w:val="00E55EE9"/>
    <w:rsid w:val="00E565A9"/>
    <w:rsid w:val="00E60983"/>
    <w:rsid w:val="00E61783"/>
    <w:rsid w:val="00E61DB6"/>
    <w:rsid w:val="00E63666"/>
    <w:rsid w:val="00E63849"/>
    <w:rsid w:val="00E63883"/>
    <w:rsid w:val="00E65A8E"/>
    <w:rsid w:val="00E65C24"/>
    <w:rsid w:val="00E66356"/>
    <w:rsid w:val="00E67A47"/>
    <w:rsid w:val="00E67E08"/>
    <w:rsid w:val="00E70A7A"/>
    <w:rsid w:val="00E7196F"/>
    <w:rsid w:val="00E75CC7"/>
    <w:rsid w:val="00E80255"/>
    <w:rsid w:val="00E80606"/>
    <w:rsid w:val="00E81054"/>
    <w:rsid w:val="00E81197"/>
    <w:rsid w:val="00E82637"/>
    <w:rsid w:val="00E8307C"/>
    <w:rsid w:val="00E839FF"/>
    <w:rsid w:val="00E83A74"/>
    <w:rsid w:val="00E83C3E"/>
    <w:rsid w:val="00E8416D"/>
    <w:rsid w:val="00E84AF8"/>
    <w:rsid w:val="00E850C7"/>
    <w:rsid w:val="00E866A7"/>
    <w:rsid w:val="00E9118D"/>
    <w:rsid w:val="00E9226A"/>
    <w:rsid w:val="00E926FE"/>
    <w:rsid w:val="00E929B2"/>
    <w:rsid w:val="00E93A08"/>
    <w:rsid w:val="00E94C5C"/>
    <w:rsid w:val="00E958C3"/>
    <w:rsid w:val="00E95D70"/>
    <w:rsid w:val="00EA0849"/>
    <w:rsid w:val="00EA29C2"/>
    <w:rsid w:val="00EA4842"/>
    <w:rsid w:val="00EA4B43"/>
    <w:rsid w:val="00EA502E"/>
    <w:rsid w:val="00EA5FCC"/>
    <w:rsid w:val="00EA6904"/>
    <w:rsid w:val="00EA7219"/>
    <w:rsid w:val="00EB2912"/>
    <w:rsid w:val="00EB363A"/>
    <w:rsid w:val="00EB701F"/>
    <w:rsid w:val="00EB76ED"/>
    <w:rsid w:val="00EC0686"/>
    <w:rsid w:val="00EC22B2"/>
    <w:rsid w:val="00EC2AAC"/>
    <w:rsid w:val="00EC2B4D"/>
    <w:rsid w:val="00EC3650"/>
    <w:rsid w:val="00EC4A30"/>
    <w:rsid w:val="00EC5C76"/>
    <w:rsid w:val="00EC6AFE"/>
    <w:rsid w:val="00EC77C0"/>
    <w:rsid w:val="00ED0155"/>
    <w:rsid w:val="00ED2B48"/>
    <w:rsid w:val="00ED377A"/>
    <w:rsid w:val="00ED394B"/>
    <w:rsid w:val="00ED7425"/>
    <w:rsid w:val="00EE382B"/>
    <w:rsid w:val="00EE49E6"/>
    <w:rsid w:val="00EE64E8"/>
    <w:rsid w:val="00EE6FF8"/>
    <w:rsid w:val="00EE743F"/>
    <w:rsid w:val="00EF2934"/>
    <w:rsid w:val="00EF2A6B"/>
    <w:rsid w:val="00EF2FEC"/>
    <w:rsid w:val="00EF4F5B"/>
    <w:rsid w:val="00EF6599"/>
    <w:rsid w:val="00EF698E"/>
    <w:rsid w:val="00EF6C13"/>
    <w:rsid w:val="00F007A0"/>
    <w:rsid w:val="00F009AA"/>
    <w:rsid w:val="00F050CD"/>
    <w:rsid w:val="00F05661"/>
    <w:rsid w:val="00F058E5"/>
    <w:rsid w:val="00F05C40"/>
    <w:rsid w:val="00F05E37"/>
    <w:rsid w:val="00F06407"/>
    <w:rsid w:val="00F10817"/>
    <w:rsid w:val="00F11074"/>
    <w:rsid w:val="00F11257"/>
    <w:rsid w:val="00F11C5D"/>
    <w:rsid w:val="00F131C3"/>
    <w:rsid w:val="00F14AC2"/>
    <w:rsid w:val="00F15A8D"/>
    <w:rsid w:val="00F17754"/>
    <w:rsid w:val="00F22CE6"/>
    <w:rsid w:val="00F259D5"/>
    <w:rsid w:val="00F25E52"/>
    <w:rsid w:val="00F26C29"/>
    <w:rsid w:val="00F3221F"/>
    <w:rsid w:val="00F34155"/>
    <w:rsid w:val="00F34801"/>
    <w:rsid w:val="00F40E6E"/>
    <w:rsid w:val="00F420AA"/>
    <w:rsid w:val="00F43910"/>
    <w:rsid w:val="00F44FD5"/>
    <w:rsid w:val="00F46196"/>
    <w:rsid w:val="00F5072D"/>
    <w:rsid w:val="00F51479"/>
    <w:rsid w:val="00F528CC"/>
    <w:rsid w:val="00F53F81"/>
    <w:rsid w:val="00F548F2"/>
    <w:rsid w:val="00F55610"/>
    <w:rsid w:val="00F56369"/>
    <w:rsid w:val="00F563E4"/>
    <w:rsid w:val="00F6026A"/>
    <w:rsid w:val="00F6131B"/>
    <w:rsid w:val="00F61DF4"/>
    <w:rsid w:val="00F620C8"/>
    <w:rsid w:val="00F62A8B"/>
    <w:rsid w:val="00F647C9"/>
    <w:rsid w:val="00F656D8"/>
    <w:rsid w:val="00F65E01"/>
    <w:rsid w:val="00F66957"/>
    <w:rsid w:val="00F709C1"/>
    <w:rsid w:val="00F71C8E"/>
    <w:rsid w:val="00F7337E"/>
    <w:rsid w:val="00F737B4"/>
    <w:rsid w:val="00F74999"/>
    <w:rsid w:val="00F80F48"/>
    <w:rsid w:val="00F80FA6"/>
    <w:rsid w:val="00F819FA"/>
    <w:rsid w:val="00F825E4"/>
    <w:rsid w:val="00F83D2D"/>
    <w:rsid w:val="00F8412A"/>
    <w:rsid w:val="00F85781"/>
    <w:rsid w:val="00F87A39"/>
    <w:rsid w:val="00F912C3"/>
    <w:rsid w:val="00F91932"/>
    <w:rsid w:val="00F95161"/>
    <w:rsid w:val="00F977BC"/>
    <w:rsid w:val="00FA042D"/>
    <w:rsid w:val="00FA2881"/>
    <w:rsid w:val="00FA41AE"/>
    <w:rsid w:val="00FA5E8D"/>
    <w:rsid w:val="00FA7E64"/>
    <w:rsid w:val="00FB00F6"/>
    <w:rsid w:val="00FB05A0"/>
    <w:rsid w:val="00FB3EEB"/>
    <w:rsid w:val="00FB3FC5"/>
    <w:rsid w:val="00FB6635"/>
    <w:rsid w:val="00FB67BC"/>
    <w:rsid w:val="00FC0E7E"/>
    <w:rsid w:val="00FC23D5"/>
    <w:rsid w:val="00FC3669"/>
    <w:rsid w:val="00FC4A41"/>
    <w:rsid w:val="00FC5253"/>
    <w:rsid w:val="00FC7D23"/>
    <w:rsid w:val="00FD3BA2"/>
    <w:rsid w:val="00FD70AC"/>
    <w:rsid w:val="00FD7BA1"/>
    <w:rsid w:val="00FD7EA3"/>
    <w:rsid w:val="00FE1DE8"/>
    <w:rsid w:val="00FE1F6C"/>
    <w:rsid w:val="00FE2975"/>
    <w:rsid w:val="00FE2E21"/>
    <w:rsid w:val="00FE3643"/>
    <w:rsid w:val="00FE6AA3"/>
    <w:rsid w:val="00FF1F72"/>
    <w:rsid w:val="00FF23CD"/>
    <w:rsid w:val="00FF26CC"/>
    <w:rsid w:val="00FF3427"/>
    <w:rsid w:val="00FF3549"/>
    <w:rsid w:val="00FF4082"/>
    <w:rsid w:val="00FF4864"/>
    <w:rsid w:val="00FF4E44"/>
    <w:rsid w:val="00FF5454"/>
    <w:rsid w:val="00FF590B"/>
    <w:rsid w:val="00FF5FBE"/>
    <w:rsid w:val="00FF6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100" w:beforeAutospacing="1" w:after="100" w:afterAutospacing="1" w:line="240" w:lineRule="atLeast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Spacing"/>
    <w:qFormat/>
    <w:rsid w:val="007D2946"/>
    <w:pPr>
      <w:spacing w:before="0" w:beforeAutospacing="0" w:after="200" w:afterAutospacing="0"/>
      <w:ind w:firstLine="0"/>
      <w:jc w:val="left"/>
    </w:pPr>
    <w:rPr>
      <w:rFonts w:ascii="Times New Roman" w:eastAsiaTheme="minorEastAsia" w:hAnsi="Times New Roman"/>
      <w:sz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1039F1"/>
    <w:pPr>
      <w:outlineLvl w:val="0"/>
    </w:pPr>
    <w:rPr>
      <w:rFonts w:asciiTheme="majorHAnsi" w:hAnsiTheme="majorHAnsi"/>
      <w:sz w:val="24"/>
      <w:szCs w:val="28"/>
    </w:rPr>
  </w:style>
  <w:style w:type="paragraph" w:styleId="Heading2">
    <w:name w:val="heading 2"/>
    <w:basedOn w:val="Normal"/>
    <w:next w:val="Heading1"/>
    <w:link w:val="Heading2Char"/>
    <w:uiPriority w:val="9"/>
    <w:unhideWhenUsed/>
    <w:qFormat/>
    <w:rsid w:val="001039F1"/>
    <w:pPr>
      <w:keepNext/>
      <w:keepLines/>
      <w:spacing w:after="0"/>
      <w:jc w:val="center"/>
      <w:outlineLvl w:val="1"/>
    </w:pPr>
    <w:rPr>
      <w:rFonts w:eastAsiaTheme="majorEastAsia" w:cstheme="majorBidi"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44B08"/>
    <w:pPr>
      <w:spacing w:before="200" w:line="271" w:lineRule="auto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44B08"/>
    <w:pPr>
      <w:spacing w:before="20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4B08"/>
    <w:pPr>
      <w:spacing w:before="200"/>
      <w:outlineLvl w:val="4"/>
    </w:pPr>
    <w:rPr>
      <w:rFonts w:asciiTheme="majorHAnsi" w:eastAsiaTheme="majorEastAsia" w:hAnsiTheme="majorHAnsi" w:cstheme="majorBidi"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4B08"/>
    <w:pPr>
      <w:spacing w:line="271" w:lineRule="auto"/>
      <w:outlineLvl w:val="5"/>
    </w:pPr>
    <w:rPr>
      <w:rFonts w:asciiTheme="majorHAnsi" w:eastAsiaTheme="majorEastAsia" w:hAnsiTheme="majorHAnsi" w:cstheme="majorBidi"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4B08"/>
    <w:p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4B08"/>
    <w:pPr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4B08"/>
    <w:pPr>
      <w:outlineLvl w:val="8"/>
    </w:pPr>
    <w:rPr>
      <w:rFonts w:asciiTheme="majorHAnsi" w:eastAsiaTheme="majorEastAsia" w:hAnsiTheme="majorHAnsi" w:cstheme="majorBidi"/>
      <w:i/>
      <w:iCs/>
      <w:spacing w:val="5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39F1"/>
    <w:rPr>
      <w:rFonts w:asciiTheme="majorHAnsi" w:eastAsiaTheme="majorEastAsia" w:hAnsiTheme="majorHAnsi" w:cstheme="majorBidi"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039F1"/>
    <w:rPr>
      <w:rFonts w:ascii="Times New Roman" w:eastAsiaTheme="majorEastAsia" w:hAnsi="Times New Roman" w:cstheme="majorBidi"/>
      <w:bCs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44B08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E44B0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4B08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4B08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4B08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4B08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4B08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44B08"/>
    <w:pPr>
      <w:pBdr>
        <w:bottom w:val="single" w:sz="4" w:space="1" w:color="auto"/>
      </w:pBdr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44B08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194F"/>
    <w:pPr>
      <w:jc w:val="center"/>
      <w:outlineLvl w:val="1"/>
    </w:pPr>
    <w:rPr>
      <w:rFonts w:asciiTheme="minorHAnsi" w:eastAsiaTheme="majorEastAsia" w:hAnsiTheme="minorHAnsi" w:cstheme="majorBidi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A194F"/>
    <w:rPr>
      <w:rFonts w:eastAsiaTheme="majorEastAsia" w:cstheme="majorBidi"/>
      <w:sz w:val="28"/>
      <w:szCs w:val="24"/>
      <w:lang w:val="ru-RU" w:eastAsia="ar-SA"/>
    </w:rPr>
  </w:style>
  <w:style w:type="character" w:styleId="Strong">
    <w:name w:val="Strong"/>
    <w:uiPriority w:val="22"/>
    <w:qFormat/>
    <w:rsid w:val="00E44B08"/>
    <w:rPr>
      <w:b/>
      <w:bCs/>
    </w:rPr>
  </w:style>
  <w:style w:type="character" w:styleId="Emphasis">
    <w:name w:val="Emphasis"/>
    <w:uiPriority w:val="20"/>
    <w:qFormat/>
    <w:rsid w:val="00E44B0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next w:val="Normal"/>
    <w:uiPriority w:val="1"/>
    <w:qFormat/>
    <w:rsid w:val="00416E44"/>
    <w:pPr>
      <w:ind w:firstLine="0"/>
    </w:pPr>
    <w:rPr>
      <w:rFonts w:ascii="Arial" w:hAnsi="Arial"/>
      <w:color w:val="000000" w:themeColor="text1"/>
    </w:rPr>
  </w:style>
  <w:style w:type="paragraph" w:styleId="ListParagraph">
    <w:name w:val="List Paragraph"/>
    <w:basedOn w:val="Normal"/>
    <w:uiPriority w:val="34"/>
    <w:qFormat/>
    <w:rsid w:val="00E44B08"/>
    <w:pPr>
      <w:ind w:left="720"/>
    </w:pPr>
  </w:style>
  <w:style w:type="paragraph" w:styleId="Quote">
    <w:name w:val="Quote"/>
    <w:basedOn w:val="Normal"/>
    <w:next w:val="Normal"/>
    <w:link w:val="QuoteChar"/>
    <w:uiPriority w:val="29"/>
    <w:qFormat/>
    <w:rsid w:val="00E44B08"/>
    <w:pPr>
      <w:spacing w:before="200"/>
      <w:ind w:left="360" w:right="360"/>
    </w:pPr>
    <w:rPr>
      <w:rFonts w:asciiTheme="minorHAnsi" w:hAnsiTheme="minorHAnsi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E44B0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4B08"/>
    <w:pPr>
      <w:pBdr>
        <w:bottom w:val="single" w:sz="4" w:space="1" w:color="auto"/>
      </w:pBdr>
      <w:spacing w:before="200" w:after="280"/>
      <w:ind w:left="1008" w:right="1152"/>
    </w:pPr>
    <w:rPr>
      <w:rFonts w:asciiTheme="minorHAnsi" w:hAnsiTheme="minorHAnsi"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4B08"/>
    <w:rPr>
      <w:b/>
      <w:bCs/>
      <w:i/>
      <w:iCs/>
    </w:rPr>
  </w:style>
  <w:style w:type="character" w:styleId="SubtleEmphasis">
    <w:name w:val="Subtle Emphasis"/>
    <w:uiPriority w:val="19"/>
    <w:qFormat/>
    <w:rsid w:val="00E44B08"/>
    <w:rPr>
      <w:i/>
      <w:iCs/>
    </w:rPr>
  </w:style>
  <w:style w:type="character" w:styleId="IntenseEmphasis">
    <w:name w:val="Intense Emphasis"/>
    <w:uiPriority w:val="21"/>
    <w:qFormat/>
    <w:rsid w:val="00E44B08"/>
    <w:rPr>
      <w:b/>
      <w:bCs/>
    </w:rPr>
  </w:style>
  <w:style w:type="character" w:styleId="SubtleReference">
    <w:name w:val="Subtle Reference"/>
    <w:uiPriority w:val="31"/>
    <w:qFormat/>
    <w:rsid w:val="00E44B08"/>
    <w:rPr>
      <w:smallCaps/>
    </w:rPr>
  </w:style>
  <w:style w:type="character" w:styleId="IntenseReference">
    <w:name w:val="Intense Reference"/>
    <w:uiPriority w:val="32"/>
    <w:qFormat/>
    <w:rsid w:val="00E44B08"/>
    <w:rPr>
      <w:smallCaps/>
      <w:spacing w:val="5"/>
      <w:u w:val="single"/>
    </w:rPr>
  </w:style>
  <w:style w:type="character" w:styleId="BookTitle">
    <w:name w:val="Book Title"/>
    <w:uiPriority w:val="33"/>
    <w:qFormat/>
    <w:rsid w:val="00E44B08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4B08"/>
    <w:pPr>
      <w:outlineLvl w:val="9"/>
    </w:pPr>
  </w:style>
  <w:style w:type="character" w:styleId="Hyperlink">
    <w:name w:val="Hyperlink"/>
    <w:basedOn w:val="DefaultParagraphFont"/>
    <w:unhideWhenUsed/>
    <w:rsid w:val="00A8124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A8124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bg-BG" w:eastAsia="bg-BG" w:bidi="ar-SA"/>
    </w:rPr>
  </w:style>
  <w:style w:type="paragraph" w:customStyle="1" w:styleId="center-align">
    <w:name w:val="center-align"/>
    <w:basedOn w:val="Normal"/>
    <w:rsid w:val="00A8124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bg-BG" w:eastAsia="bg-BG" w:bidi="ar-SA"/>
    </w:rPr>
  </w:style>
  <w:style w:type="character" w:customStyle="1" w:styleId="shorttext">
    <w:name w:val="short_text"/>
    <w:basedOn w:val="DefaultParagraphFont"/>
    <w:rsid w:val="0054651B"/>
  </w:style>
  <w:style w:type="paragraph" w:styleId="Header">
    <w:name w:val="header"/>
    <w:basedOn w:val="Normal"/>
    <w:link w:val="HeaderChar"/>
    <w:uiPriority w:val="99"/>
    <w:semiHidden/>
    <w:unhideWhenUsed/>
    <w:rsid w:val="00E94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94C5C"/>
    <w:rPr>
      <w:rFonts w:ascii="Times New Roman" w:eastAsiaTheme="minorEastAsia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94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4C5C"/>
    <w:rPr>
      <w:rFonts w:ascii="Times New Roman" w:eastAsiaTheme="minorEastAsia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1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0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60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01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93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5548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842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52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940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815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85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8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4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ticles.mercola.com/sites/articles/archive/2017/09/11/ketogenic-promotes-health-longevity.aspx?utm_source=dnl&amp;utm_medium=email&amp;utm_content=art1&amp;utm_campaign=20170911Z2&amp;et_cid=DM158165&amp;et_rid=46945783" TargetMode="External"/><Relationship Id="rId13" Type="http://schemas.openxmlformats.org/officeDocument/2006/relationships/hyperlink" Target="https://forum.framar.bg/resources/file/7130" TargetMode="External"/><Relationship Id="rId18" Type="http://schemas.openxmlformats.org/officeDocument/2006/relationships/hyperlink" Target="https://forum.framar.bg/resources/file/7164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s://forum.framar.bg/resources/file/7114" TargetMode="External"/><Relationship Id="rId7" Type="http://schemas.openxmlformats.org/officeDocument/2006/relationships/hyperlink" Target="mailto:mikhail-vulkov@lycos.com" TargetMode="External"/><Relationship Id="rId12" Type="http://schemas.openxmlformats.org/officeDocument/2006/relationships/hyperlink" Target="mailto:mikhail-vulkov@lycos.com" TargetMode="External"/><Relationship Id="rId17" Type="http://schemas.openxmlformats.org/officeDocument/2006/relationships/hyperlink" Target="http://forum.framar.bg/resources/file/6747" TargetMode="External"/><Relationship Id="rId25" Type="http://schemas.openxmlformats.org/officeDocument/2006/relationships/hyperlink" Target="https://forum.framar.bg/resources/file/7186" TargetMode="External"/><Relationship Id="rId2" Type="http://schemas.openxmlformats.org/officeDocument/2006/relationships/styles" Target="styles.xml"/><Relationship Id="rId16" Type="http://schemas.openxmlformats.org/officeDocument/2006/relationships/hyperlink" Target="http://articles.mercola.com/sites/articles/archive/2017/09/18/multiday-fasting.aspx?utm_source=dnl&amp;utm_medium=email&amp;utm_content=art1&amp;utm_campaign=20170918Z2&amp;et_cid=DM158983&amp;et_rid=54578881" TargetMode="External"/><Relationship Id="rId20" Type="http://schemas.openxmlformats.org/officeDocument/2006/relationships/hyperlink" Target="http://forum.framar.bg/resources/file/677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n.wikipedia.org/wiki/Leucine" TargetMode="External"/><Relationship Id="rId24" Type="http://schemas.openxmlformats.org/officeDocument/2006/relationships/hyperlink" Target="https://forum.framar.bg/resources/file/713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gotquestions.org/Bulgarian/Bulgarian-Christian-fasting.html" TargetMode="External"/><Relationship Id="rId23" Type="http://schemas.openxmlformats.org/officeDocument/2006/relationships/hyperlink" Target="http://forum.framar.bg/resources/file/6425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forum.framar.bg/resources/file/7114" TargetMode="External"/><Relationship Id="rId19" Type="http://schemas.openxmlformats.org/officeDocument/2006/relationships/hyperlink" Target="http://forum.framar.bg/resources/file/677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maddiet.com/" TargetMode="External"/><Relationship Id="rId14" Type="http://schemas.openxmlformats.org/officeDocument/2006/relationships/hyperlink" Target="https://omaddiet.com/1-meal-a-day/" TargetMode="External"/><Relationship Id="rId22" Type="http://schemas.openxmlformats.org/officeDocument/2006/relationships/hyperlink" Target="http://forum.framar.bg/resources/file/6422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1520</TotalTime>
  <Pages>10</Pages>
  <Words>5790</Words>
  <Characters>33004</Characters>
  <Application>Microsoft Office Word</Application>
  <DocSecurity>0</DocSecurity>
  <Lines>275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dcterms:created xsi:type="dcterms:W3CDTF">2017-09-12T09:01:00Z</dcterms:created>
  <dcterms:modified xsi:type="dcterms:W3CDTF">2017-09-19T08:02:00Z</dcterms:modified>
</cp:coreProperties>
</file>